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FFEC" w14:textId="566FC3C8" w:rsidR="00566E38" w:rsidRPr="0022332E" w:rsidRDefault="0022332E">
      <w:pPr>
        <w:rPr>
          <w:rFonts w:cs="Times New Roman"/>
        </w:rPr>
      </w:pPr>
      <w:r w:rsidRPr="0022332E">
        <w:rPr>
          <w:rFonts w:cs="Times New Roman"/>
        </w:rPr>
        <w:t>LIST OF PUBLICATION</w:t>
      </w:r>
    </w:p>
    <w:p w14:paraId="34012E42" w14:textId="77777777" w:rsidR="0022332E" w:rsidRPr="0022332E" w:rsidRDefault="0022332E" w:rsidP="0022332E">
      <w:pPr>
        <w:jc w:val="both"/>
        <w:rPr>
          <w:rFonts w:cs="Times New Roman"/>
          <w:b/>
          <w:bCs/>
        </w:rPr>
      </w:pPr>
      <w:r w:rsidRPr="0022332E">
        <w:rPr>
          <w:rFonts w:cs="Times New Roman"/>
          <w:b/>
          <w:bCs/>
        </w:rPr>
        <w:t>A</w:t>
      </w:r>
      <w:r w:rsidRPr="0022332E">
        <w:rPr>
          <w:rFonts w:cs="Times New Roman"/>
          <w:b/>
          <w:bCs/>
          <w:i/>
          <w:iCs/>
        </w:rPr>
        <w:t>. Journal articles</w:t>
      </w:r>
      <w:r w:rsidRPr="0022332E">
        <w:rPr>
          <w:rFonts w:cs="Times New Roman"/>
          <w:b/>
          <w:bCs/>
        </w:rPr>
        <w:t>:</w:t>
      </w:r>
      <w:r w:rsidRPr="0022332E">
        <w:rPr>
          <w:rFonts w:cs="Times New Roman"/>
          <w:bCs/>
        </w:rPr>
        <w:t>(Author in</w:t>
      </w:r>
      <w:r w:rsidRPr="0022332E">
        <w:rPr>
          <w:rFonts w:cs="Times New Roman"/>
          <w:b/>
          <w:bCs/>
        </w:rPr>
        <w:t xml:space="preserve"> bold </w:t>
      </w:r>
      <w:r w:rsidRPr="0022332E">
        <w:rPr>
          <w:rFonts w:cs="Times New Roman"/>
          <w:bCs/>
        </w:rPr>
        <w:t>is the corresponding author</w:t>
      </w:r>
      <w:r w:rsidRPr="0022332E">
        <w:rPr>
          <w:rFonts w:cs="Times New Roman"/>
          <w:b/>
          <w:bCs/>
        </w:rPr>
        <w:t>)</w:t>
      </w:r>
    </w:p>
    <w:p w14:paraId="2C585698" w14:textId="77777777" w:rsidR="0022332E" w:rsidRPr="0022332E" w:rsidRDefault="0022332E" w:rsidP="0022332E">
      <w:pPr>
        <w:jc w:val="both"/>
        <w:rPr>
          <w:rFonts w:cs="Times New Roman"/>
        </w:rPr>
      </w:pPr>
    </w:p>
    <w:p w14:paraId="0A0A7BFB" w14:textId="77777777" w:rsidR="003B0038" w:rsidRPr="00D613C5" w:rsidRDefault="003B0038" w:rsidP="003B0038">
      <w:pPr>
        <w:pStyle w:val="ListParagraph"/>
        <w:numPr>
          <w:ilvl w:val="0"/>
          <w:numId w:val="11"/>
        </w:numPr>
        <w:adjustRightInd w:val="0"/>
        <w:spacing w:line="259" w:lineRule="auto"/>
        <w:jc w:val="both"/>
        <w:rPr>
          <w:rFonts w:ascii="Arial Narrow" w:hAnsi="Arial Narrow"/>
        </w:rPr>
      </w:pPr>
      <w:bookmarkStart w:id="0" w:name="_Toc191398317"/>
      <w:bookmarkStart w:id="1" w:name="_Hlk212200407"/>
      <w:bookmarkStart w:id="2" w:name="_Hlk178597196"/>
      <w:r w:rsidRPr="00D613C5">
        <w:rPr>
          <w:rFonts w:ascii="Arial Narrow" w:hAnsi="Arial Narrow"/>
        </w:rPr>
        <w:t xml:space="preserve">Meseret Berhanu, Asnake Desalegn, Dagim Jirata Birri, Mogessie Ashenafi, Feng-Yan Bai, Arvid Fromberg, Fitsum </w:t>
      </w:r>
      <w:proofErr w:type="spellStart"/>
      <w:r w:rsidRPr="00D613C5">
        <w:rPr>
          <w:rFonts w:ascii="Arial Narrow" w:hAnsi="Arial Narrow"/>
        </w:rPr>
        <w:t>Tigu</w:t>
      </w:r>
      <w:proofErr w:type="spellEnd"/>
      <w:r w:rsidRPr="00D613C5">
        <w:rPr>
          <w:rFonts w:ascii="Arial Narrow" w:hAnsi="Arial Narrow"/>
        </w:rPr>
        <w:t>. (2026)</w:t>
      </w:r>
      <w:r>
        <w:rPr>
          <w:rFonts w:ascii="Arial Narrow" w:hAnsi="Arial Narrow"/>
        </w:rPr>
        <w:t xml:space="preserve">. </w:t>
      </w:r>
      <w:r w:rsidRPr="00D613C5">
        <w:rPr>
          <w:rFonts w:ascii="Arial Narrow" w:hAnsi="Arial Narrow"/>
        </w:rPr>
        <w:t>Genomic and metabolic characterization of defined starter cultures for safe and more consistent production of Ethiopian honey wine (</w:t>
      </w:r>
      <w:r w:rsidRPr="00D613C5">
        <w:rPr>
          <w:rFonts w:ascii="Arial Narrow" w:hAnsi="Arial Narrow"/>
          <w:i/>
          <w:iCs/>
        </w:rPr>
        <w:t>“Tej”</w:t>
      </w:r>
      <w:r w:rsidRPr="00D613C5">
        <w:rPr>
          <w:rFonts w:ascii="Arial Narrow" w:hAnsi="Arial Narrow"/>
        </w:rPr>
        <w:t xml:space="preserve">). </w:t>
      </w:r>
      <w:hyperlink r:id="rId5" w:tooltip="Go to International Journal of Food Microbiology on ScienceDirect" w:history="1">
        <w:r w:rsidRPr="00D613C5">
          <w:rPr>
            <w:rStyle w:val="Hyperlink"/>
            <w:rFonts w:ascii="Arial Narrow" w:eastAsiaTheme="majorEastAsia" w:hAnsi="Arial Narrow"/>
            <w:color w:val="auto"/>
            <w:u w:val="none"/>
          </w:rPr>
          <w:t>International Journal of Food Microbiology</w:t>
        </w:r>
      </w:hyperlink>
      <w:r w:rsidRPr="00D613C5">
        <w:rPr>
          <w:rFonts w:ascii="Arial Narrow" w:hAnsi="Arial Narrow"/>
        </w:rPr>
        <w:t>.</w:t>
      </w:r>
      <w:hyperlink r:id="rId6" w:history="1">
        <w:r w:rsidRPr="00D613C5">
          <w:rPr>
            <w:rStyle w:val="Hyperlink"/>
            <w:rFonts w:ascii="Arial Narrow" w:eastAsiaTheme="majorEastAsia" w:hAnsi="Arial Narrow"/>
            <w:color w:val="auto"/>
            <w:u w:val="none"/>
          </w:rPr>
          <w:t>452</w:t>
        </w:r>
      </w:hyperlink>
      <w:r w:rsidRPr="00D613C5">
        <w:rPr>
          <w:rFonts w:ascii="Arial Narrow" w:hAnsi="Arial Narrow"/>
        </w:rPr>
        <w:t>, 111712. https://doi.org/10.1016/j.ijfoodmicro.2026.111712.</w:t>
      </w:r>
    </w:p>
    <w:p w14:paraId="4F431384" w14:textId="77777777" w:rsidR="003B0038" w:rsidRPr="00D613C5" w:rsidRDefault="003B0038" w:rsidP="003B0038">
      <w:pPr>
        <w:pStyle w:val="ListParagraph"/>
        <w:numPr>
          <w:ilvl w:val="0"/>
          <w:numId w:val="11"/>
        </w:numPr>
        <w:adjustRightInd w:val="0"/>
        <w:jc w:val="both"/>
        <w:rPr>
          <w:rFonts w:ascii="Arial Narrow" w:hAnsi="Arial Narrow"/>
        </w:rPr>
      </w:pPr>
      <w:r w:rsidRPr="00D613C5">
        <w:rPr>
          <w:rFonts w:ascii="Arial Narrow" w:hAnsi="Arial Narrow"/>
        </w:rPr>
        <w:t xml:space="preserve">Kassahun Ketema Aredo, Aregash Samuel, and </w:t>
      </w:r>
      <w:r w:rsidRPr="00D613C5">
        <w:rPr>
          <w:rFonts w:ascii="Arial Narrow" w:hAnsi="Arial Narrow"/>
          <w:b/>
          <w:bCs/>
        </w:rPr>
        <w:t xml:space="preserve">Mogessie Ashenafi </w:t>
      </w:r>
      <w:r w:rsidRPr="00D613C5">
        <w:rPr>
          <w:rFonts w:ascii="Arial Narrow" w:hAnsi="Arial Narrow"/>
        </w:rPr>
        <w:t xml:space="preserve"> (2026). Evaluating the impact of a school-based WASH intervention on household and community practices in </w:t>
      </w:r>
      <w:proofErr w:type="spellStart"/>
      <w:r w:rsidRPr="00D613C5">
        <w:rPr>
          <w:rFonts w:ascii="Arial Narrow" w:hAnsi="Arial Narrow"/>
        </w:rPr>
        <w:t>Kuyu</w:t>
      </w:r>
      <w:proofErr w:type="spellEnd"/>
      <w:r w:rsidRPr="00D613C5">
        <w:rPr>
          <w:rFonts w:ascii="Arial Narrow" w:hAnsi="Arial Narrow"/>
        </w:rPr>
        <w:t xml:space="preserve"> Woreda, Ethiopia. </w:t>
      </w:r>
      <w:r w:rsidRPr="00D613C5">
        <w:rPr>
          <w:rFonts w:ascii="Arial Narrow" w:hAnsi="Arial Narrow"/>
          <w:i/>
          <w:iCs/>
        </w:rPr>
        <w:t>PLOS Water</w:t>
      </w:r>
      <w:r w:rsidRPr="00D613C5">
        <w:rPr>
          <w:rFonts w:ascii="Arial Narrow" w:hAnsi="Arial Narrow"/>
        </w:rPr>
        <w:t xml:space="preserve"> 5(2): e0000443. https://doi. org/10.1371/journal.pwat.0000443</w:t>
      </w:r>
      <w:r>
        <w:rPr>
          <w:rFonts w:ascii="Arial Narrow" w:hAnsi="Arial Narrow"/>
        </w:rPr>
        <w:t>.</w:t>
      </w:r>
    </w:p>
    <w:p w14:paraId="5B5085CB" w14:textId="77777777" w:rsidR="003B0038" w:rsidRPr="008468B0" w:rsidRDefault="003B0038" w:rsidP="003B0038">
      <w:pPr>
        <w:pStyle w:val="NoSpacing"/>
        <w:numPr>
          <w:ilvl w:val="0"/>
          <w:numId w:val="11"/>
        </w:numPr>
        <w:adjustRightInd w:val="0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Kassahun </w:t>
      </w:r>
      <w:r w:rsidRPr="00C44007">
        <w:rPr>
          <w:rFonts w:ascii="Arial Narrow" w:hAnsi="Arial Narrow"/>
          <w:sz w:val="24"/>
          <w:szCs w:val="24"/>
        </w:rPr>
        <w:t xml:space="preserve">Ketema Aredo, </w:t>
      </w:r>
      <w:r>
        <w:rPr>
          <w:rFonts w:ascii="Arial Narrow" w:hAnsi="Arial Narrow"/>
          <w:sz w:val="24"/>
          <w:szCs w:val="24"/>
        </w:rPr>
        <w:t xml:space="preserve">Aregash </w:t>
      </w:r>
      <w:r w:rsidRPr="00C44007">
        <w:rPr>
          <w:rFonts w:ascii="Arial Narrow" w:hAnsi="Arial Narrow"/>
          <w:sz w:val="24"/>
          <w:szCs w:val="24"/>
        </w:rPr>
        <w:t xml:space="preserve">Samuel, and </w:t>
      </w:r>
      <w:r w:rsidRPr="00C44007">
        <w:rPr>
          <w:rFonts w:ascii="Arial Narrow" w:hAnsi="Arial Narrow"/>
          <w:b/>
          <w:bCs/>
          <w:sz w:val="24"/>
          <w:szCs w:val="24"/>
        </w:rPr>
        <w:t xml:space="preserve">Mogessie Ashenafi </w:t>
      </w:r>
      <w:r w:rsidRPr="003B3C58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2026</w:t>
      </w:r>
      <w:r w:rsidRPr="003B3C58">
        <w:rPr>
          <w:rFonts w:ascii="Arial Narrow" w:hAnsi="Arial Narrow"/>
          <w:sz w:val="24"/>
          <w:szCs w:val="24"/>
        </w:rPr>
        <w:t>).</w:t>
      </w:r>
      <w:r>
        <w:rPr>
          <w:rFonts w:ascii="Arial Narrow" w:hAnsi="Arial Narrow"/>
          <w:sz w:val="24"/>
          <w:szCs w:val="24"/>
        </w:rPr>
        <w:t xml:space="preserve"> </w:t>
      </w:r>
      <w:r w:rsidRPr="008468B0">
        <w:rPr>
          <w:rFonts w:ascii="Arial Narrow" w:hAnsi="Arial Narrow"/>
          <w:sz w:val="24"/>
          <w:szCs w:val="24"/>
        </w:rPr>
        <w:t>Improving Food Safety and Nutrition Knowledge, Attitude, and Practice in Ethiopian Schoolchildren: A School-Based Intervention Study</w:t>
      </w:r>
      <w:r>
        <w:rPr>
          <w:rFonts w:ascii="Arial Narrow" w:hAnsi="Arial Narrow"/>
          <w:sz w:val="24"/>
          <w:szCs w:val="24"/>
        </w:rPr>
        <w:t xml:space="preserve">. </w:t>
      </w:r>
      <w:r w:rsidRPr="006240A3">
        <w:rPr>
          <w:rFonts w:ascii="Arial Narrow" w:hAnsi="Arial Narrow"/>
          <w:i/>
          <w:iCs/>
          <w:sz w:val="24"/>
          <w:szCs w:val="24"/>
        </w:rPr>
        <w:t>Food and Life</w:t>
      </w:r>
      <w:r w:rsidRPr="005D1CB6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</w:t>
      </w:r>
      <w:r w:rsidRPr="005D1CB6">
        <w:rPr>
          <w:rFonts w:ascii="Arial Narrow" w:hAnsi="Arial Narrow"/>
          <w:sz w:val="24"/>
          <w:szCs w:val="24"/>
        </w:rPr>
        <w:t>2026(1):33-43.</w:t>
      </w:r>
      <w:r>
        <w:rPr>
          <w:rFonts w:ascii="Arial Narrow" w:hAnsi="Arial Narrow"/>
          <w:sz w:val="24"/>
          <w:szCs w:val="24"/>
        </w:rPr>
        <w:t xml:space="preserve"> </w:t>
      </w:r>
      <w:r w:rsidRPr="005D1CB6">
        <w:rPr>
          <w:rFonts w:ascii="Arial Narrow" w:hAnsi="Arial Narrow"/>
          <w:sz w:val="24"/>
          <w:szCs w:val="24"/>
        </w:rPr>
        <w:t>DOI: </w:t>
      </w:r>
      <w:hyperlink r:id="rId7" w:history="1">
        <w:r w:rsidRPr="005D1CB6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https://doi.org/10.5851/fl.2500024</w:t>
        </w:r>
      </w:hyperlink>
    </w:p>
    <w:p w14:paraId="3B29AA97" w14:textId="77777777" w:rsidR="003B0038" w:rsidRPr="0039212B" w:rsidRDefault="003B0038" w:rsidP="003B0038">
      <w:pPr>
        <w:pStyle w:val="ListParagraph"/>
        <w:numPr>
          <w:ilvl w:val="0"/>
          <w:numId w:val="11"/>
        </w:numPr>
        <w:rPr>
          <w:rFonts w:ascii="Arial Narrow" w:hAnsi="Arial Narrow"/>
        </w:rPr>
      </w:pPr>
      <w:hyperlink r:id="rId8" w:history="1">
        <w:r w:rsidRPr="0039212B">
          <w:rPr>
            <w:rStyle w:val="Hyperlink"/>
            <w:rFonts w:ascii="Arial Narrow" w:eastAsia="SimSun" w:hAnsi="Arial Narrow"/>
            <w:color w:val="auto"/>
            <w:u w:val="none"/>
          </w:rPr>
          <w:t>Helina Mogessie</w:t>
        </w:r>
      </w:hyperlink>
      <w:r w:rsidRPr="0039212B">
        <w:rPr>
          <w:rFonts w:ascii="Arial Narrow" w:hAnsi="Arial Narrow"/>
        </w:rPr>
        <w:t xml:space="preserve">, </w:t>
      </w:r>
      <w:hyperlink r:id="rId9" w:history="1">
        <w:r w:rsidRPr="0039212B">
          <w:rPr>
            <w:rStyle w:val="Hyperlink"/>
            <w:rFonts w:ascii="Arial Narrow" w:eastAsia="SimSun" w:hAnsi="Arial Narrow"/>
            <w:color w:val="auto"/>
            <w:u w:val="none"/>
          </w:rPr>
          <w:t>Mengistu Legesse</w:t>
        </w:r>
      </w:hyperlink>
      <w:r w:rsidRPr="0039212B">
        <w:rPr>
          <w:rFonts w:ascii="Arial Narrow" w:hAnsi="Arial Narrow"/>
        </w:rPr>
        <w:t xml:space="preserve">, </w:t>
      </w:r>
      <w:hyperlink r:id="rId10" w:history="1">
        <w:r w:rsidRPr="0039212B">
          <w:rPr>
            <w:rStyle w:val="Hyperlink"/>
            <w:rFonts w:ascii="Arial Narrow" w:eastAsia="SimSun" w:hAnsi="Arial Narrow"/>
            <w:color w:val="auto"/>
            <w:u w:val="none"/>
          </w:rPr>
          <w:t>Aklilu Feleke Haile</w:t>
        </w:r>
      </w:hyperlink>
      <w:r w:rsidRPr="0039212B">
        <w:rPr>
          <w:rFonts w:ascii="Arial Narrow" w:hAnsi="Arial Narrow"/>
        </w:rPr>
        <w:t xml:space="preserve">, </w:t>
      </w:r>
      <w:hyperlink r:id="rId11" w:history="1">
        <w:r w:rsidRPr="0039212B">
          <w:rPr>
            <w:rStyle w:val="Hyperlink"/>
            <w:rFonts w:ascii="Arial Narrow" w:eastAsia="SimSun" w:hAnsi="Arial Narrow"/>
            <w:color w:val="auto"/>
            <w:u w:val="none"/>
          </w:rPr>
          <w:t>Getachew Tesfaye Beyene</w:t>
        </w:r>
      </w:hyperlink>
      <w:r w:rsidRPr="0039212B">
        <w:rPr>
          <w:rFonts w:ascii="Arial Narrow" w:hAnsi="Arial Narrow"/>
        </w:rPr>
        <w:t xml:space="preserve">, </w:t>
      </w:r>
      <w:hyperlink r:id="rId12" w:history="1">
        <w:r w:rsidRPr="0039212B">
          <w:rPr>
            <w:rStyle w:val="Hyperlink"/>
            <w:rFonts w:ascii="Arial Narrow" w:eastAsia="SimSun" w:hAnsi="Arial Narrow"/>
            <w:color w:val="auto"/>
            <w:u w:val="none"/>
          </w:rPr>
          <w:t>Tilahun T/haimanot</w:t>
        </w:r>
      </w:hyperlink>
      <w:r w:rsidRPr="0039212B">
        <w:rPr>
          <w:rFonts w:ascii="Arial Narrow" w:hAnsi="Arial Narrow"/>
        </w:rPr>
        <w:t xml:space="preserve">, </w:t>
      </w:r>
      <w:hyperlink r:id="rId13" w:history="1">
        <w:r w:rsidRPr="0039212B">
          <w:rPr>
            <w:rStyle w:val="Hyperlink"/>
            <w:rFonts w:ascii="Arial Narrow" w:eastAsia="SimSun" w:hAnsi="Arial Narrow"/>
            <w:color w:val="auto"/>
            <w:u w:val="none"/>
          </w:rPr>
          <w:t>Ashenafi Alemu</w:t>
        </w:r>
      </w:hyperlink>
      <w:r>
        <w:rPr>
          <w:rFonts w:ascii="Arial Narrow" w:hAnsi="Arial Narrow"/>
        </w:rPr>
        <w:t xml:space="preserve">, </w:t>
      </w:r>
      <w:r w:rsidRPr="0039212B">
        <w:rPr>
          <w:rFonts w:ascii="Arial Narrow" w:hAnsi="Arial Narrow"/>
        </w:rPr>
        <w:t xml:space="preserve">&amp; </w:t>
      </w:r>
      <w:hyperlink r:id="rId14" w:history="1">
        <w:r w:rsidRPr="0039212B">
          <w:rPr>
            <w:rStyle w:val="Hyperlink"/>
            <w:rFonts w:ascii="Arial Narrow" w:eastAsia="SimSun" w:hAnsi="Arial Narrow"/>
            <w:color w:val="auto"/>
            <w:u w:val="none"/>
          </w:rPr>
          <w:t>Mogessie Ashenafi</w:t>
        </w:r>
      </w:hyperlink>
      <w:r w:rsidRPr="0039212B">
        <w:rPr>
          <w:rFonts w:ascii="Arial Narrow" w:hAnsi="Arial Narrow"/>
        </w:rPr>
        <w:t xml:space="preserve">. 2025. Genetic analysis of virulence, </w:t>
      </w:r>
      <w:r>
        <w:rPr>
          <w:rFonts w:ascii="Arial Narrow" w:hAnsi="Arial Narrow"/>
        </w:rPr>
        <w:t>extended-spectrum beta-lactamase</w:t>
      </w:r>
      <w:r w:rsidRPr="0039212B">
        <w:rPr>
          <w:rFonts w:ascii="Arial Narrow" w:hAnsi="Arial Narrow"/>
        </w:rPr>
        <w:t>, and carbapenem resistance in </w:t>
      </w:r>
      <w:r w:rsidRPr="0039212B">
        <w:rPr>
          <w:rFonts w:ascii="Arial Narrow" w:hAnsi="Arial Narrow"/>
          <w:i/>
          <w:iCs/>
        </w:rPr>
        <w:t>Escherichia coli</w:t>
      </w:r>
      <w:r w:rsidRPr="0039212B">
        <w:rPr>
          <w:rFonts w:ascii="Arial Narrow" w:hAnsi="Arial Narrow"/>
        </w:rPr>
        <w:t> O157:H7 isolates from drinking water and wastewater in Addis Ababa, Ethiopia. </w:t>
      </w:r>
      <w:r w:rsidRPr="0039212B">
        <w:rPr>
          <w:rFonts w:ascii="Arial Narrow" w:hAnsi="Arial Narrow"/>
          <w:i/>
          <w:iCs/>
        </w:rPr>
        <w:t>Journal of Environmental Science and Health, Part A</w:t>
      </w:r>
      <w:r w:rsidRPr="0039212B">
        <w:rPr>
          <w:rFonts w:ascii="Arial Narrow" w:hAnsi="Arial Narrow"/>
        </w:rPr>
        <w:t>, 1–9. https://doi.org/10.1080/10934529.2025.2596531</w:t>
      </w:r>
    </w:p>
    <w:p w14:paraId="488247A2" w14:textId="77777777" w:rsidR="003B0038" w:rsidRPr="00C44007" w:rsidRDefault="003B0038" w:rsidP="003B0038">
      <w:pPr>
        <w:pStyle w:val="NoSpacing"/>
        <w:numPr>
          <w:ilvl w:val="0"/>
          <w:numId w:val="11"/>
        </w:numPr>
        <w:adjustRightInd w:val="0"/>
        <w:rPr>
          <w:rFonts w:ascii="Arial Narrow" w:hAnsi="Arial Narrow"/>
        </w:rPr>
      </w:pPr>
      <w:hyperlink r:id="rId15" w:anchor="auth-Ketemaw-Denekew-Aff1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Ketemaw Denekew</w:t>
        </w:r>
      </w:hyperlink>
      <w:r w:rsidRPr="00C44007">
        <w:rPr>
          <w:rFonts w:ascii="Arial Narrow" w:hAnsi="Arial Narrow"/>
          <w:sz w:val="24"/>
          <w:szCs w:val="24"/>
        </w:rPr>
        <w:t>, </w:t>
      </w:r>
      <w:hyperlink r:id="rId16" w:anchor="auth-Fitsum-Tigu-Aff1-Aff3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Fitsum Tigu</w:t>
        </w:r>
      </w:hyperlink>
      <w:r w:rsidRPr="00C44007">
        <w:rPr>
          <w:rFonts w:ascii="Arial Narrow" w:hAnsi="Arial Narrow"/>
          <w:sz w:val="24"/>
          <w:szCs w:val="24"/>
        </w:rPr>
        <w:t>, </w:t>
      </w:r>
      <w:hyperlink r:id="rId17" w:anchor="auth-Dagim_Jirata-Birri-Aff1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Dagim Jirata Birri</w:t>
        </w:r>
      </w:hyperlink>
      <w:r w:rsidRPr="00C44007">
        <w:rPr>
          <w:rFonts w:ascii="Arial Narrow" w:hAnsi="Arial Narrow"/>
          <w:sz w:val="24"/>
          <w:szCs w:val="24"/>
        </w:rPr>
        <w:t>, </w:t>
      </w:r>
      <w:hyperlink r:id="rId18" w:anchor="auth-Mogessie-Ashenafi-Aff2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Mogessie Ashenafi</w:t>
        </w:r>
      </w:hyperlink>
      <w:r w:rsidRPr="00C44007">
        <w:rPr>
          <w:rFonts w:ascii="Arial Narrow" w:hAnsi="Arial Narrow"/>
          <w:sz w:val="24"/>
          <w:szCs w:val="24"/>
        </w:rPr>
        <w:t>, </w:t>
      </w:r>
      <w:hyperlink r:id="rId19" w:anchor="auth-Feng_Yan-Bai-Aff3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Feng-Yan Bai</w:t>
        </w:r>
      </w:hyperlink>
      <w:r w:rsidRPr="00C44007">
        <w:rPr>
          <w:rFonts w:ascii="Arial Narrow" w:hAnsi="Arial Narrow"/>
          <w:sz w:val="24"/>
          <w:szCs w:val="24"/>
        </w:rPr>
        <w:t> &amp; </w:t>
      </w:r>
      <w:hyperlink r:id="rId20" w:anchor="auth-Asnake-Desalegn-Aff1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Asnake Desalegn</w:t>
        </w:r>
      </w:hyperlink>
      <w:r w:rsidRPr="00C44007">
        <w:rPr>
          <w:rFonts w:ascii="Arial Narrow" w:hAnsi="Arial Narrow"/>
          <w:sz w:val="24"/>
          <w:szCs w:val="24"/>
        </w:rPr>
        <w:t xml:space="preserve">. (2025).   Production of improved Ethiopian Tej using mixed lactic acid bacteria and yeast starter cultures. </w:t>
      </w:r>
      <w:r w:rsidRPr="00C44007">
        <w:rPr>
          <w:rFonts w:ascii="Arial Narrow" w:hAnsi="Arial Narrow"/>
          <w:i/>
          <w:iCs/>
          <w:sz w:val="24"/>
          <w:szCs w:val="24"/>
        </w:rPr>
        <w:t>Sci Rep</w:t>
      </w:r>
      <w:r w:rsidRPr="00C44007">
        <w:rPr>
          <w:rFonts w:ascii="Arial Narrow" w:hAnsi="Arial Narrow"/>
          <w:sz w:val="24"/>
          <w:szCs w:val="24"/>
        </w:rPr>
        <w:t xml:space="preserve"> 15, 33460. </w:t>
      </w:r>
      <w:hyperlink r:id="rId21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https://doi.org/10.1038/s41598-025-05552-6</w:t>
        </w:r>
      </w:hyperlink>
      <w:r w:rsidRPr="00C44007">
        <w:rPr>
          <w:rFonts w:ascii="Arial Narrow" w:hAnsi="Arial Narrow"/>
          <w:sz w:val="24"/>
          <w:szCs w:val="24"/>
        </w:rPr>
        <w:t>.</w:t>
      </w:r>
    </w:p>
    <w:p w14:paraId="4902F774" w14:textId="77777777" w:rsidR="003B0038" w:rsidRPr="00C44007" w:rsidRDefault="003B0038" w:rsidP="003B0038">
      <w:pPr>
        <w:pStyle w:val="NoSpacing"/>
        <w:numPr>
          <w:ilvl w:val="0"/>
          <w:numId w:val="11"/>
        </w:numPr>
        <w:adjustRightInd w:val="0"/>
        <w:rPr>
          <w:rFonts w:ascii="Arial Narrow" w:hAnsi="Arial Narrow"/>
          <w:b/>
        </w:rPr>
      </w:pPr>
      <w:r>
        <w:rPr>
          <w:rFonts w:ascii="Arial Narrow" w:hAnsi="Arial Narrow"/>
          <w:sz w:val="24"/>
          <w:szCs w:val="24"/>
        </w:rPr>
        <w:t xml:space="preserve">Kassahun </w:t>
      </w:r>
      <w:r w:rsidRPr="00C44007">
        <w:rPr>
          <w:rFonts w:ascii="Arial Narrow" w:hAnsi="Arial Narrow"/>
          <w:sz w:val="24"/>
          <w:szCs w:val="24"/>
        </w:rPr>
        <w:t xml:space="preserve">Ketema Aredo, </w:t>
      </w:r>
      <w:r>
        <w:rPr>
          <w:rFonts w:ascii="Arial Narrow" w:hAnsi="Arial Narrow"/>
          <w:sz w:val="24"/>
          <w:szCs w:val="24"/>
        </w:rPr>
        <w:t xml:space="preserve">Aregash </w:t>
      </w:r>
      <w:r w:rsidRPr="00C44007">
        <w:rPr>
          <w:rFonts w:ascii="Arial Narrow" w:hAnsi="Arial Narrow"/>
          <w:sz w:val="24"/>
          <w:szCs w:val="24"/>
        </w:rPr>
        <w:t xml:space="preserve">Samuel, and </w:t>
      </w:r>
      <w:r w:rsidRPr="00C44007">
        <w:rPr>
          <w:rFonts w:ascii="Arial Narrow" w:hAnsi="Arial Narrow"/>
          <w:b/>
          <w:bCs/>
          <w:sz w:val="24"/>
          <w:szCs w:val="24"/>
        </w:rPr>
        <w:t xml:space="preserve">Mogessie Ashenafi </w:t>
      </w:r>
      <w:r w:rsidRPr="00C44007">
        <w:rPr>
          <w:rFonts w:ascii="Arial Narrow" w:hAnsi="Arial Narrow"/>
          <w:sz w:val="24"/>
          <w:szCs w:val="24"/>
        </w:rPr>
        <w:t xml:space="preserve">(2025). Household livelihood, diet, and nutritional status of adolescent schoolchildren in </w:t>
      </w:r>
      <w:proofErr w:type="spellStart"/>
      <w:r w:rsidRPr="00C44007">
        <w:rPr>
          <w:rFonts w:ascii="Arial Narrow" w:hAnsi="Arial Narrow"/>
          <w:sz w:val="24"/>
          <w:szCs w:val="24"/>
        </w:rPr>
        <w:t>Kuyu</w:t>
      </w:r>
      <w:proofErr w:type="spellEnd"/>
      <w:r w:rsidRPr="00C44007">
        <w:rPr>
          <w:rFonts w:ascii="Arial Narrow" w:hAnsi="Arial Narrow"/>
          <w:sz w:val="24"/>
          <w:szCs w:val="24"/>
        </w:rPr>
        <w:t xml:space="preserve"> District, North Shewa, Oromia, Ethiopia. </w:t>
      </w:r>
      <w:r w:rsidRPr="006240A3">
        <w:rPr>
          <w:rFonts w:ascii="Arial Narrow" w:hAnsi="Arial Narrow"/>
          <w:i/>
          <w:iCs/>
          <w:sz w:val="24"/>
          <w:szCs w:val="24"/>
        </w:rPr>
        <w:t>Journal of Nutritional Science</w:t>
      </w:r>
      <w:r w:rsidRPr="00B909FD">
        <w:rPr>
          <w:rFonts w:ascii="Arial Narrow" w:hAnsi="Arial Narrow"/>
          <w:sz w:val="24"/>
          <w:szCs w:val="24"/>
        </w:rPr>
        <w:t xml:space="preserve"> 14:e68. doi:10.1017/jns.2025.10019.</w:t>
      </w:r>
    </w:p>
    <w:p w14:paraId="11DC02AC" w14:textId="77777777" w:rsidR="003B0038" w:rsidRPr="00C44007" w:rsidRDefault="003B0038" w:rsidP="003B0038">
      <w:pPr>
        <w:pStyle w:val="NoSpacing"/>
        <w:numPr>
          <w:ilvl w:val="0"/>
          <w:numId w:val="11"/>
        </w:numPr>
        <w:adjustRightInd w:val="0"/>
        <w:rPr>
          <w:rFonts w:ascii="Arial Narrow" w:hAnsi="Arial Narrow"/>
          <w:b/>
          <w:sz w:val="24"/>
          <w:szCs w:val="24"/>
        </w:rPr>
      </w:pPr>
      <w:r w:rsidRPr="00C44007">
        <w:rPr>
          <w:rFonts w:ascii="Arial Narrow" w:hAnsi="Arial Narrow"/>
          <w:sz w:val="24"/>
          <w:szCs w:val="24"/>
        </w:rPr>
        <w:t xml:space="preserve">Tigist Getachew, Dagim Jirata Birri, Mogessie Ashenafi, Fitsum Tigu, Cristina Bez, Iris Bertani, Vittorio Venturi, and Asnake Desalegn. (2025). The bacterial microbiota of the spontaneously fermented Ethiopian honey wine, Tej. </w:t>
      </w:r>
      <w:r w:rsidRPr="006240A3">
        <w:rPr>
          <w:rFonts w:ascii="Arial Narrow" w:hAnsi="Arial Narrow"/>
          <w:i/>
          <w:iCs/>
          <w:sz w:val="24"/>
          <w:szCs w:val="24"/>
        </w:rPr>
        <w:t>Journal of Food Science and Technology</w:t>
      </w:r>
      <w:r w:rsidRPr="00C44007">
        <w:rPr>
          <w:rFonts w:ascii="Arial Narrow" w:hAnsi="Arial Narrow"/>
          <w:sz w:val="24"/>
          <w:szCs w:val="24"/>
        </w:rPr>
        <w:t>.</w:t>
      </w:r>
      <w:r w:rsidRPr="0025461F">
        <w:t xml:space="preserve"> </w:t>
      </w:r>
      <w:hyperlink r:id="rId22" w:history="1">
        <w:r w:rsidRPr="00C44007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https://doi.org/10.1007/s13197-025-06372-2</w:t>
        </w:r>
      </w:hyperlink>
    </w:p>
    <w:p w14:paraId="405F38AE" w14:textId="77777777" w:rsidR="003B0038" w:rsidRPr="00C44007" w:rsidRDefault="003B0038" w:rsidP="003B0038">
      <w:pPr>
        <w:pStyle w:val="NoSpacing"/>
        <w:numPr>
          <w:ilvl w:val="0"/>
          <w:numId w:val="11"/>
        </w:numPr>
        <w:adjustRightInd w:val="0"/>
        <w:rPr>
          <w:rFonts w:ascii="Arial Narrow" w:hAnsi="Arial Narrow"/>
          <w:b/>
        </w:rPr>
      </w:pPr>
      <w:r w:rsidRPr="00C44007">
        <w:rPr>
          <w:rFonts w:ascii="Arial Narrow" w:hAnsi="Arial Narrow"/>
        </w:rPr>
        <w:t>Tigist Getachew, Mogessie Ashenafi, Fitsum Tigu, Dagim Jirata Birr, Abebe </w:t>
      </w:r>
      <w:proofErr w:type="spellStart"/>
      <w:r w:rsidRPr="00C44007">
        <w:rPr>
          <w:rFonts w:ascii="Arial Narrow" w:hAnsi="Arial Narrow"/>
        </w:rPr>
        <w:t>Naoli</w:t>
      </w:r>
      <w:proofErr w:type="spellEnd"/>
      <w:r w:rsidRPr="00C44007">
        <w:rPr>
          <w:rFonts w:ascii="Arial Narrow" w:hAnsi="Arial Narrow"/>
        </w:rPr>
        <w:t xml:space="preserve"> and Asnake Desalegn (2025). Probiotic potential of ‘lactobacilli’ isolated from traditionally fermented Ethiopian honey wine (Tej). </w:t>
      </w:r>
      <w:r w:rsidRPr="006240A3">
        <w:rPr>
          <w:rFonts w:ascii="Arial Narrow" w:hAnsi="Arial Narrow"/>
          <w:i/>
          <w:iCs/>
        </w:rPr>
        <w:t>BMC Microbiology</w:t>
      </w:r>
      <w:r w:rsidRPr="00C44007">
        <w:rPr>
          <w:rFonts w:ascii="Arial Narrow" w:hAnsi="Arial Narrow"/>
        </w:rPr>
        <w:t>, 25:549 https://doi.org/10.1186/s12866-025-04326-4</w:t>
      </w:r>
    </w:p>
    <w:p w14:paraId="200E4DE5" w14:textId="77777777" w:rsidR="003B0038" w:rsidRPr="000E7C57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b/>
        </w:rPr>
      </w:pPr>
      <w:proofErr w:type="spellStart"/>
      <w:r w:rsidRPr="00D476AB">
        <w:rPr>
          <w:rFonts w:ascii="Arial Narrow" w:hAnsi="Arial Narrow"/>
        </w:rPr>
        <w:t>Nitsuhsew</w:t>
      </w:r>
      <w:proofErr w:type="spellEnd"/>
      <w:r w:rsidRPr="00D476AB">
        <w:rPr>
          <w:rFonts w:ascii="Arial Narrow" w:hAnsi="Arial Narrow"/>
        </w:rPr>
        <w:t xml:space="preserve"> Taye and </w:t>
      </w:r>
      <w:r w:rsidRPr="00D476AB">
        <w:rPr>
          <w:rFonts w:ascii="Arial Narrow" w:hAnsi="Arial Narrow"/>
          <w:b/>
        </w:rPr>
        <w:t>Mogessie Ashenafi</w:t>
      </w:r>
      <w:r w:rsidRPr="00D476AB">
        <w:rPr>
          <w:rFonts w:ascii="Arial Narrow" w:hAnsi="Arial Narrow"/>
        </w:rPr>
        <w:t xml:space="preserve">. </w:t>
      </w:r>
      <w:r w:rsidRPr="008768D7">
        <w:rPr>
          <w:rFonts w:ascii="Arial Narrow" w:hAnsi="Arial Narrow"/>
          <w:highlight w:val="yellow"/>
        </w:rPr>
        <w:t>()</w:t>
      </w:r>
      <w:r>
        <w:rPr>
          <w:rFonts w:ascii="Arial Narrow" w:hAnsi="Arial Narrow"/>
        </w:rPr>
        <w:t xml:space="preserve">. </w:t>
      </w:r>
      <w:r w:rsidRPr="00D476AB">
        <w:rPr>
          <w:rFonts w:ascii="Arial Narrow" w:hAnsi="Arial Narrow"/>
        </w:rPr>
        <w:t xml:space="preserve">Nutritional, food safety and food security status </w:t>
      </w:r>
      <w:r>
        <w:rPr>
          <w:rFonts w:ascii="Arial Narrow" w:hAnsi="Arial Narrow"/>
        </w:rPr>
        <w:t xml:space="preserve">in </w:t>
      </w:r>
      <w:r w:rsidRPr="00D476AB">
        <w:rPr>
          <w:rFonts w:ascii="Arial Narrow" w:hAnsi="Arial Narrow"/>
        </w:rPr>
        <w:t>safety</w:t>
      </w:r>
      <w:r>
        <w:rPr>
          <w:rFonts w:ascii="Arial Narrow" w:hAnsi="Arial Narrow"/>
        </w:rPr>
        <w:t>-</w:t>
      </w:r>
      <w:r w:rsidRPr="00D476AB">
        <w:rPr>
          <w:rFonts w:ascii="Arial Narrow" w:hAnsi="Arial Narrow"/>
        </w:rPr>
        <w:t>net supported households: the case of Woreda 02 of Addis Ketema sub-city, Addis Ababa.</w:t>
      </w:r>
      <w:r>
        <w:rPr>
          <w:rFonts w:ascii="Arial Narrow" w:hAnsi="Arial Narrow"/>
        </w:rPr>
        <w:t xml:space="preserve"> </w:t>
      </w:r>
      <w:r w:rsidRPr="006240A3">
        <w:rPr>
          <w:rFonts w:ascii="Arial Narrow" w:hAnsi="Arial Narrow"/>
          <w:i/>
          <w:iCs/>
        </w:rPr>
        <w:t>Ethiopian Journal of Biological Sciences</w:t>
      </w:r>
      <w:r>
        <w:rPr>
          <w:rFonts w:ascii="Arial Narrow" w:hAnsi="Arial Narrow"/>
        </w:rPr>
        <w:t xml:space="preserve"> </w:t>
      </w:r>
      <w:r w:rsidRPr="008768D7">
        <w:rPr>
          <w:rFonts w:ascii="Arial Narrow" w:hAnsi="Arial Narrow"/>
          <w:highlight w:val="yellow"/>
        </w:rPr>
        <w:t>(</w:t>
      </w:r>
      <w:r w:rsidRPr="008768D7">
        <w:rPr>
          <w:rFonts w:ascii="Arial Narrow" w:hAnsi="Arial Narrow"/>
          <w:i/>
          <w:iCs/>
          <w:highlight w:val="yellow"/>
        </w:rPr>
        <w:t>in press)</w:t>
      </w:r>
      <w:r w:rsidRPr="00D476AB">
        <w:rPr>
          <w:rFonts w:ascii="Arial Narrow" w:hAnsi="Arial Narrow"/>
        </w:rPr>
        <w:t xml:space="preserve"> </w:t>
      </w:r>
    </w:p>
    <w:p w14:paraId="5FCF0622" w14:textId="77777777" w:rsidR="003B0038" w:rsidRPr="00C44007" w:rsidRDefault="003B0038" w:rsidP="003B0038">
      <w:pPr>
        <w:pStyle w:val="NoSpacing"/>
        <w:numPr>
          <w:ilvl w:val="0"/>
          <w:numId w:val="11"/>
        </w:numPr>
        <w:rPr>
          <w:rFonts w:ascii="Arial Narrow" w:eastAsia="Times New Roman" w:hAnsi="Arial Narrow"/>
          <w:sz w:val="24"/>
          <w:szCs w:val="24"/>
        </w:rPr>
      </w:pPr>
      <w:proofErr w:type="spellStart"/>
      <w:r w:rsidRPr="00C44007">
        <w:rPr>
          <w:rFonts w:ascii="Arial Narrow" w:hAnsi="Arial Narrow"/>
          <w:sz w:val="24"/>
          <w:szCs w:val="24"/>
        </w:rPr>
        <w:t>Minyilal</w:t>
      </w:r>
      <w:proofErr w:type="spellEnd"/>
      <w:r w:rsidRPr="00C44007">
        <w:rPr>
          <w:rFonts w:ascii="Arial Narrow" w:hAnsi="Arial Narrow"/>
          <w:sz w:val="24"/>
          <w:szCs w:val="24"/>
        </w:rPr>
        <w:t xml:space="preserve"> Sisay, Asnake Desalegn, Fitsum </w:t>
      </w:r>
      <w:proofErr w:type="spellStart"/>
      <w:r w:rsidRPr="00C44007">
        <w:rPr>
          <w:rFonts w:ascii="Arial Narrow" w:hAnsi="Arial Narrow"/>
          <w:sz w:val="24"/>
          <w:szCs w:val="24"/>
        </w:rPr>
        <w:t>Tigu</w:t>
      </w:r>
      <w:proofErr w:type="spellEnd"/>
      <w:r w:rsidRPr="00C44007">
        <w:rPr>
          <w:rFonts w:ascii="Arial Narrow" w:hAnsi="Arial Narrow"/>
          <w:sz w:val="24"/>
          <w:szCs w:val="24"/>
        </w:rPr>
        <w:t>, Mogessie Ashenafi, Feng-Yan Bai, and Dagim Jirata Birri. (2025). Biotechnological Potential of Lactic Acid Bacteria Isolated from Ethiopian Honey Wine, Tej. International Journal of Microbiology. Vol 2025, 4014096, doi.org/10.1155/</w:t>
      </w:r>
      <w:proofErr w:type="spellStart"/>
      <w:r w:rsidRPr="00C44007">
        <w:rPr>
          <w:rFonts w:ascii="Arial Narrow" w:hAnsi="Arial Narrow"/>
          <w:sz w:val="24"/>
          <w:szCs w:val="24"/>
        </w:rPr>
        <w:t>ijm</w:t>
      </w:r>
      <w:proofErr w:type="spellEnd"/>
      <w:r w:rsidRPr="00C44007">
        <w:rPr>
          <w:rFonts w:ascii="Arial Narrow" w:hAnsi="Arial Narrow"/>
          <w:sz w:val="24"/>
          <w:szCs w:val="24"/>
        </w:rPr>
        <w:t>/4014096</w:t>
      </w:r>
    </w:p>
    <w:p w14:paraId="242B2C2E" w14:textId="77777777" w:rsidR="003B0038" w:rsidRPr="00C44007" w:rsidRDefault="003B0038" w:rsidP="003B0038">
      <w:pPr>
        <w:pStyle w:val="NoSpacing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bookmarkStart w:id="3" w:name="_Hlk216687990"/>
      <w:r w:rsidRPr="00C44007">
        <w:rPr>
          <w:rFonts w:ascii="Arial Narrow" w:hAnsi="Arial Narrow"/>
          <w:sz w:val="24"/>
          <w:szCs w:val="24"/>
        </w:rPr>
        <w:t xml:space="preserve">Eden Birhanu and </w:t>
      </w:r>
      <w:r w:rsidRPr="00C44007">
        <w:rPr>
          <w:rFonts w:ascii="Arial Narrow" w:hAnsi="Arial Narrow"/>
          <w:b/>
          <w:bCs/>
          <w:sz w:val="24"/>
          <w:szCs w:val="24"/>
        </w:rPr>
        <w:t>Mogessie Ashenafi</w:t>
      </w:r>
      <w:r w:rsidRPr="00C44007">
        <w:rPr>
          <w:rFonts w:ascii="Arial Narrow" w:hAnsi="Arial Narrow"/>
          <w:sz w:val="24"/>
          <w:szCs w:val="24"/>
        </w:rPr>
        <w:t xml:space="preserve">. 2025. The Status of Food and Nutrition Security and Its Relationship with Under-Five Undernutrition among IDPs in Debre Berhan, Ethiopia. </w:t>
      </w:r>
      <w:r w:rsidRPr="00C44007">
        <w:rPr>
          <w:rFonts w:ascii="Arial Narrow" w:hAnsi="Arial Narrow"/>
          <w:i/>
          <w:iCs/>
          <w:sz w:val="24"/>
          <w:szCs w:val="24"/>
        </w:rPr>
        <w:t>Ethiopian Journal of Education and Science</w:t>
      </w:r>
      <w:r w:rsidRPr="00C44007">
        <w:rPr>
          <w:rFonts w:ascii="Arial Narrow" w:hAnsi="Arial Narrow"/>
          <w:sz w:val="24"/>
          <w:szCs w:val="24"/>
        </w:rPr>
        <w:t>. 20(2): 101-116.</w:t>
      </w:r>
      <w:bookmarkEnd w:id="3"/>
    </w:p>
    <w:p w14:paraId="274AB4C8" w14:textId="77777777" w:rsidR="003B0038" w:rsidRPr="00C041A2" w:rsidRDefault="003B0038" w:rsidP="003B0038">
      <w:pPr>
        <w:pStyle w:val="ListParagraph"/>
        <w:numPr>
          <w:ilvl w:val="0"/>
          <w:numId w:val="11"/>
        </w:numPr>
      </w:pPr>
      <w:r w:rsidRPr="002A5C79">
        <w:rPr>
          <w:rFonts w:ascii="Arial Narrow" w:hAnsi="Arial Narrow"/>
        </w:rPr>
        <w:t xml:space="preserve">Matyas Atnafu Alehegn, Mogessie Ashenafi, Mesay Mulugeta, and Nigatu Regassa. (2025). Exploring food and nutrition security perspectives among high school adolescents in </w:t>
      </w:r>
      <w:proofErr w:type="spellStart"/>
      <w:r w:rsidRPr="002A5C79">
        <w:rPr>
          <w:rFonts w:ascii="Arial Narrow" w:hAnsi="Arial Narrow"/>
        </w:rPr>
        <w:t>Machakel</w:t>
      </w:r>
      <w:proofErr w:type="spellEnd"/>
      <w:r w:rsidRPr="002A5C79">
        <w:rPr>
          <w:rFonts w:ascii="Arial Narrow" w:hAnsi="Arial Narrow"/>
        </w:rPr>
        <w:t xml:space="preserve"> District, Amhara Region, Ethiopia: a qualitative study. </w:t>
      </w:r>
      <w:r w:rsidRPr="006240A3">
        <w:rPr>
          <w:rFonts w:ascii="Arial Narrow" w:hAnsi="Arial Narrow"/>
          <w:i/>
          <w:iCs/>
        </w:rPr>
        <w:t>BMC Research Notes</w:t>
      </w:r>
      <w:r w:rsidRPr="002A5C79">
        <w:rPr>
          <w:rFonts w:ascii="Arial Narrow" w:hAnsi="Arial Narrow"/>
        </w:rPr>
        <w:t xml:space="preserve"> 18:273. doi.org/10.1186/s13104-025-07340-x</w:t>
      </w:r>
    </w:p>
    <w:p w14:paraId="78062ED9" w14:textId="77777777" w:rsidR="003B0038" w:rsidRPr="00C041A2" w:rsidRDefault="003B0038" w:rsidP="003B0038">
      <w:pPr>
        <w:pStyle w:val="ListParagraph"/>
        <w:numPr>
          <w:ilvl w:val="0"/>
          <w:numId w:val="11"/>
        </w:numPr>
        <w:rPr>
          <w:rFonts w:ascii="Arial Narrow" w:hAnsi="Arial Narrow"/>
        </w:rPr>
      </w:pPr>
      <w:r w:rsidRPr="00C041A2">
        <w:rPr>
          <w:rFonts w:ascii="Arial Narrow" w:hAnsi="Arial Narrow"/>
        </w:rPr>
        <w:t xml:space="preserve">Matyas Atnafu Alehegn, </w:t>
      </w:r>
      <w:r w:rsidRPr="00C041A2">
        <w:rPr>
          <w:rFonts w:ascii="Arial Narrow" w:hAnsi="Arial Narrow"/>
          <w:b/>
          <w:bCs/>
        </w:rPr>
        <w:t>Mogessie Ashenafi</w:t>
      </w:r>
      <w:r w:rsidRPr="00C041A2">
        <w:rPr>
          <w:rFonts w:ascii="Arial Narrow" w:hAnsi="Arial Narrow"/>
        </w:rPr>
        <w:t xml:space="preserve">, Mesay Mulugeta, and Nigatu Regassa. (2025). A Cross-Sequential Study of Dietary Diversity and Food Consumption Patterns among High School Adolescents in </w:t>
      </w:r>
      <w:proofErr w:type="spellStart"/>
      <w:r w:rsidRPr="00C041A2">
        <w:rPr>
          <w:rFonts w:ascii="Arial Narrow" w:hAnsi="Arial Narrow"/>
        </w:rPr>
        <w:t>Machakel</w:t>
      </w:r>
      <w:proofErr w:type="spellEnd"/>
      <w:r w:rsidRPr="00C041A2">
        <w:rPr>
          <w:rFonts w:ascii="Arial Narrow" w:hAnsi="Arial Narrow"/>
        </w:rPr>
        <w:t xml:space="preserve"> District of Amhara Region, Ethiopia. </w:t>
      </w:r>
      <w:r w:rsidRPr="006240A3">
        <w:rPr>
          <w:rFonts w:ascii="Arial Narrow" w:hAnsi="Arial Narrow"/>
          <w:i/>
          <w:iCs/>
        </w:rPr>
        <w:t>International Journal of Sub-Saharan African Research</w:t>
      </w:r>
      <w:r w:rsidRPr="00C041A2">
        <w:rPr>
          <w:rFonts w:ascii="Arial Narrow" w:hAnsi="Arial Narrow"/>
        </w:rPr>
        <w:t xml:space="preserve">. 3(2): 30-49, doi:10.5281/zenodo.15777568. </w:t>
      </w:r>
    </w:p>
    <w:p w14:paraId="20404501" w14:textId="77777777" w:rsidR="003B0038" w:rsidRPr="00E97E4C" w:rsidRDefault="003B0038" w:rsidP="003B0038">
      <w:pPr>
        <w:pStyle w:val="NoSpacing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bookmarkStart w:id="4" w:name="_Hlk205991854"/>
      <w:bookmarkEnd w:id="1"/>
      <w:r w:rsidRPr="00E97E4C">
        <w:rPr>
          <w:rFonts w:ascii="Arial Narrow" w:hAnsi="Arial Narrow"/>
          <w:sz w:val="24"/>
          <w:szCs w:val="24"/>
        </w:rPr>
        <w:lastRenderedPageBreak/>
        <w:t>Blen Girma, Asnake Desalegn, Dagim Jirata Birri, Mogessie Ashenafi and Fitsum Tigu. (2024). Development of a defined mixed starter culture for the improvement of Tej, Ethiopian honey wine. </w:t>
      </w:r>
      <w:r w:rsidRPr="00E97E4C">
        <w:rPr>
          <w:rFonts w:ascii="Arial Narrow" w:hAnsi="Arial Narrow"/>
          <w:i/>
          <w:iCs/>
          <w:sz w:val="24"/>
          <w:szCs w:val="24"/>
        </w:rPr>
        <w:t xml:space="preserve">Food </w:t>
      </w:r>
      <w:r>
        <w:rPr>
          <w:rFonts w:ascii="Arial Narrow" w:hAnsi="Arial Narrow"/>
          <w:i/>
          <w:iCs/>
          <w:sz w:val="24"/>
          <w:szCs w:val="24"/>
        </w:rPr>
        <w:t xml:space="preserve">Science and Technology International = Ciencia y </w:t>
      </w:r>
      <w:proofErr w:type="spellStart"/>
      <w:r>
        <w:rPr>
          <w:rFonts w:ascii="Arial Narrow" w:hAnsi="Arial Narrow"/>
          <w:i/>
          <w:iCs/>
          <w:sz w:val="24"/>
          <w:szCs w:val="24"/>
        </w:rPr>
        <w:t>Tecnología</w:t>
      </w:r>
      <w:proofErr w:type="spellEnd"/>
      <w:r>
        <w:rPr>
          <w:rFonts w:ascii="Arial Narrow" w:hAnsi="Arial Narrow"/>
          <w:i/>
          <w:iCs/>
          <w:sz w:val="24"/>
          <w:szCs w:val="24"/>
        </w:rPr>
        <w:t xml:space="preserve"> de </w:t>
      </w:r>
      <w:proofErr w:type="spellStart"/>
      <w:r>
        <w:rPr>
          <w:rFonts w:ascii="Arial Narrow" w:hAnsi="Arial Narrow"/>
          <w:i/>
          <w:iCs/>
          <w:sz w:val="24"/>
          <w:szCs w:val="24"/>
        </w:rPr>
        <w:t>los</w:t>
      </w:r>
      <w:proofErr w:type="spellEnd"/>
      <w:r>
        <w:rPr>
          <w:rFonts w:ascii="Arial Narrow" w:hAnsi="Arial Narrow"/>
          <w:i/>
          <w:iCs/>
          <w:sz w:val="24"/>
          <w:szCs w:val="24"/>
        </w:rPr>
        <w:t xml:space="preserve"> Alimentos Internacional</w:t>
      </w:r>
      <w:r w:rsidRPr="00E97E4C">
        <w:rPr>
          <w:rFonts w:ascii="Arial Narrow" w:hAnsi="Arial Narrow"/>
          <w:sz w:val="24"/>
          <w:szCs w:val="24"/>
        </w:rPr>
        <w:t xml:space="preserve">, 10820132241251866. </w:t>
      </w:r>
      <w:r>
        <w:rPr>
          <w:rFonts w:ascii="Arial Narrow" w:hAnsi="Arial Narrow"/>
          <w:sz w:val="24"/>
          <w:szCs w:val="24"/>
        </w:rPr>
        <w:t>Advanced</w:t>
      </w:r>
      <w:r w:rsidRPr="00E97E4C">
        <w:rPr>
          <w:rFonts w:ascii="Arial Narrow" w:hAnsi="Arial Narrow"/>
          <w:sz w:val="24"/>
          <w:szCs w:val="24"/>
        </w:rPr>
        <w:t xml:space="preserve"> online publication. </w:t>
      </w:r>
      <w:hyperlink r:id="rId23" w:history="1">
        <w:r w:rsidRPr="00E97E4C">
          <w:rPr>
            <w:rStyle w:val="Hyperlink"/>
            <w:rFonts w:ascii="Arial Narrow" w:hAnsi="Arial Narrow" w:cstheme="minorHAnsi"/>
            <w:color w:val="auto"/>
            <w:sz w:val="24"/>
            <w:szCs w:val="24"/>
            <w:u w:val="none"/>
          </w:rPr>
          <w:t>https://doi.org/10.1177/10820132241251866</w:t>
        </w:r>
      </w:hyperlink>
    </w:p>
    <w:p w14:paraId="5CA3E8BD" w14:textId="77777777" w:rsidR="003B0038" w:rsidRPr="000A19DF" w:rsidRDefault="003B0038" w:rsidP="003B0038">
      <w:pPr>
        <w:pStyle w:val="ListParagraph"/>
        <w:numPr>
          <w:ilvl w:val="0"/>
          <w:numId w:val="11"/>
        </w:numPr>
        <w:spacing w:line="276" w:lineRule="auto"/>
        <w:rPr>
          <w:rFonts w:ascii="Arial Narrow" w:hAnsi="Arial Narrow"/>
          <w:lang w:bidi="en-US"/>
        </w:rPr>
      </w:pPr>
      <w:r w:rsidRPr="000A19DF">
        <w:rPr>
          <w:rFonts w:ascii="Arial Narrow" w:hAnsi="Arial Narrow"/>
          <w:bCs/>
          <w:lang w:val="en-US"/>
        </w:rPr>
        <w:t xml:space="preserve">Helina Mogessie, Mengistu Legesse, Aklilu Feleke, Tilahun </w:t>
      </w:r>
      <w:proofErr w:type="spellStart"/>
      <w:r w:rsidRPr="000A19DF">
        <w:rPr>
          <w:rFonts w:ascii="Arial Narrow" w:hAnsi="Arial Narrow"/>
          <w:bCs/>
          <w:lang w:val="en-US"/>
        </w:rPr>
        <w:t>Teklehaymanot</w:t>
      </w:r>
      <w:proofErr w:type="spellEnd"/>
      <w:r w:rsidRPr="000A19DF">
        <w:rPr>
          <w:rFonts w:ascii="Arial Narrow" w:hAnsi="Arial Narrow"/>
          <w:bCs/>
          <w:lang w:val="en-US"/>
        </w:rPr>
        <w:t xml:space="preserve">, Haile Alemayehu, </w:t>
      </w:r>
      <w:r w:rsidRPr="000A19DF">
        <w:rPr>
          <w:rFonts w:ascii="Arial Narrow" w:hAnsi="Arial Narrow"/>
          <w:bCs/>
        </w:rPr>
        <w:t>and</w:t>
      </w:r>
      <w:r w:rsidRPr="000A19DF">
        <w:rPr>
          <w:rFonts w:ascii="Arial Narrow" w:hAnsi="Arial Narrow"/>
          <w:bCs/>
          <w:lang w:val="en-US"/>
        </w:rPr>
        <w:t xml:space="preserve"> Mogessie Ashenafi. (2024).</w:t>
      </w:r>
      <w:r>
        <w:rPr>
          <w:rFonts w:ascii="Arial Narrow" w:hAnsi="Arial Narrow"/>
          <w:bCs/>
          <w:lang w:val="en-US"/>
        </w:rPr>
        <w:t xml:space="preserve"> </w:t>
      </w:r>
      <w:r w:rsidRPr="000A19DF">
        <w:rPr>
          <w:rFonts w:ascii="Arial Narrow" w:hAnsi="Arial Narrow"/>
          <w:lang w:bidi="en-US"/>
        </w:rPr>
        <w:t>A microbiological and parasitological study of drinking water from point-of-use taps and wastewater from adjacent open ditches in Addis Ketema and Akaki/</w:t>
      </w:r>
      <w:proofErr w:type="spellStart"/>
      <w:r w:rsidRPr="000A19DF">
        <w:rPr>
          <w:rFonts w:ascii="Arial Narrow" w:hAnsi="Arial Narrow"/>
          <w:lang w:bidi="en-US"/>
        </w:rPr>
        <w:t>Kality</w:t>
      </w:r>
      <w:proofErr w:type="spellEnd"/>
      <w:r w:rsidRPr="000A19DF">
        <w:rPr>
          <w:rFonts w:ascii="Arial Narrow" w:hAnsi="Arial Narrow"/>
          <w:lang w:bidi="en-US"/>
        </w:rPr>
        <w:t xml:space="preserve"> sub-cities, Addis Ababa, Ethiopia</w:t>
      </w:r>
      <w:bookmarkEnd w:id="2"/>
      <w:r w:rsidRPr="000A19DF">
        <w:rPr>
          <w:rFonts w:ascii="Arial Narrow" w:hAnsi="Arial Narrow"/>
          <w:lang w:bidi="en-US"/>
        </w:rPr>
        <w:t xml:space="preserve">. </w:t>
      </w:r>
      <w:r w:rsidRPr="000A19DF">
        <w:rPr>
          <w:rFonts w:ascii="Arial Narrow" w:hAnsi="Arial Narrow"/>
          <w:i/>
          <w:iCs/>
          <w:lang w:bidi="en-US"/>
        </w:rPr>
        <w:t>Sinet Ethiopian Journal of Science</w:t>
      </w:r>
      <w:r>
        <w:rPr>
          <w:rFonts w:ascii="Arial Narrow" w:hAnsi="Arial Narrow"/>
          <w:i/>
          <w:iCs/>
          <w:lang w:bidi="en-US"/>
        </w:rPr>
        <w:t xml:space="preserve">, </w:t>
      </w:r>
      <w:r w:rsidRPr="00291B48">
        <w:rPr>
          <w:rFonts w:ascii="Arial Narrow" w:hAnsi="Arial Narrow"/>
          <w:lang w:val="en-US" w:bidi="en-US"/>
        </w:rPr>
        <w:t>47(2): 93-106</w:t>
      </w:r>
      <w:r>
        <w:rPr>
          <w:rFonts w:ascii="Arial Narrow" w:hAnsi="Arial Narrow"/>
          <w:lang w:val="en-US" w:bidi="en-US"/>
        </w:rPr>
        <w:t>.</w:t>
      </w:r>
    </w:p>
    <w:p w14:paraId="17248F67" w14:textId="77777777" w:rsidR="003B0038" w:rsidRPr="006B1B35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bCs/>
        </w:rPr>
      </w:pPr>
      <w:bookmarkStart w:id="5" w:name="_Hlk192782102"/>
      <w:r>
        <w:rPr>
          <w:rFonts w:ascii="Arial Narrow" w:hAnsi="Arial Narrow"/>
          <w:bCs/>
          <w:lang w:val="en-US"/>
        </w:rPr>
        <w:t xml:space="preserve">Helina </w:t>
      </w:r>
      <w:r w:rsidRPr="006B1B35">
        <w:rPr>
          <w:rFonts w:ascii="Arial Narrow" w:hAnsi="Arial Narrow"/>
          <w:bCs/>
          <w:lang w:val="en-US"/>
        </w:rPr>
        <w:t xml:space="preserve">Mogessie, </w:t>
      </w:r>
      <w:r>
        <w:rPr>
          <w:rFonts w:ascii="Arial Narrow" w:hAnsi="Arial Narrow"/>
          <w:bCs/>
          <w:lang w:val="en-US"/>
        </w:rPr>
        <w:t xml:space="preserve">Mengistu </w:t>
      </w:r>
      <w:r w:rsidRPr="006B1B35">
        <w:rPr>
          <w:rFonts w:ascii="Arial Narrow" w:hAnsi="Arial Narrow"/>
          <w:bCs/>
          <w:lang w:val="en-US"/>
        </w:rPr>
        <w:t>Legesse, A</w:t>
      </w:r>
      <w:r>
        <w:rPr>
          <w:rFonts w:ascii="Arial Narrow" w:hAnsi="Arial Narrow"/>
          <w:bCs/>
          <w:lang w:val="en-US"/>
        </w:rPr>
        <w:t>klilu</w:t>
      </w:r>
      <w:r w:rsidRPr="006B1B35">
        <w:rPr>
          <w:rFonts w:ascii="Arial Narrow" w:hAnsi="Arial Narrow"/>
          <w:bCs/>
          <w:lang w:val="en-US"/>
        </w:rPr>
        <w:t xml:space="preserve"> F</w:t>
      </w:r>
      <w:r>
        <w:rPr>
          <w:rFonts w:ascii="Arial Narrow" w:hAnsi="Arial Narrow"/>
          <w:bCs/>
          <w:lang w:val="en-US"/>
        </w:rPr>
        <w:t>eleke</w:t>
      </w:r>
      <w:r w:rsidRPr="006B1B35">
        <w:rPr>
          <w:rFonts w:ascii="Arial Narrow" w:hAnsi="Arial Narrow"/>
          <w:bCs/>
          <w:lang w:val="en-US"/>
        </w:rPr>
        <w:t xml:space="preserve">, </w:t>
      </w:r>
      <w:r>
        <w:rPr>
          <w:rFonts w:ascii="Arial Narrow" w:hAnsi="Arial Narrow"/>
          <w:bCs/>
          <w:lang w:val="en-US"/>
        </w:rPr>
        <w:t xml:space="preserve">Tilahun </w:t>
      </w:r>
      <w:proofErr w:type="spellStart"/>
      <w:r w:rsidRPr="006B1B35">
        <w:rPr>
          <w:rFonts w:ascii="Arial Narrow" w:hAnsi="Arial Narrow"/>
          <w:bCs/>
          <w:lang w:val="en-US"/>
        </w:rPr>
        <w:t>Teklehaymanot</w:t>
      </w:r>
      <w:proofErr w:type="spellEnd"/>
      <w:r w:rsidRPr="006B1B35">
        <w:rPr>
          <w:rFonts w:ascii="Arial Narrow" w:hAnsi="Arial Narrow"/>
          <w:bCs/>
          <w:lang w:val="en-US"/>
        </w:rPr>
        <w:t xml:space="preserve">, </w:t>
      </w:r>
      <w:r>
        <w:rPr>
          <w:rFonts w:ascii="Arial Narrow" w:hAnsi="Arial Narrow"/>
          <w:bCs/>
          <w:lang w:val="en-US"/>
        </w:rPr>
        <w:t xml:space="preserve">Haile </w:t>
      </w:r>
      <w:r w:rsidRPr="006B1B35">
        <w:rPr>
          <w:rFonts w:ascii="Arial Narrow" w:hAnsi="Arial Narrow"/>
          <w:bCs/>
          <w:lang w:val="en-US"/>
        </w:rPr>
        <w:t xml:space="preserve">Alemayehu, </w:t>
      </w:r>
      <w:r>
        <w:rPr>
          <w:rFonts w:ascii="Arial Narrow" w:hAnsi="Arial Narrow"/>
          <w:bCs/>
          <w:lang w:val="en-US"/>
        </w:rPr>
        <w:t xml:space="preserve">Rahija </w:t>
      </w:r>
      <w:r w:rsidRPr="006B1B35">
        <w:rPr>
          <w:rFonts w:ascii="Arial Narrow" w:hAnsi="Arial Narrow"/>
          <w:bCs/>
          <w:lang w:val="en-US"/>
        </w:rPr>
        <w:t xml:space="preserve">Abubeker &amp; </w:t>
      </w:r>
      <w:r>
        <w:rPr>
          <w:rFonts w:ascii="Arial Narrow" w:hAnsi="Arial Narrow"/>
          <w:bCs/>
          <w:lang w:val="en-US"/>
        </w:rPr>
        <w:t xml:space="preserve">Mogessie </w:t>
      </w:r>
      <w:r w:rsidRPr="006B1B35">
        <w:rPr>
          <w:rFonts w:ascii="Arial Narrow" w:hAnsi="Arial Narrow"/>
          <w:bCs/>
          <w:lang w:val="en-US"/>
        </w:rPr>
        <w:t xml:space="preserve">Ashenafi. (2024). </w:t>
      </w:r>
      <w:r w:rsidRPr="00842C29">
        <w:rPr>
          <w:rFonts w:ascii="Arial Narrow" w:hAnsi="Arial Narrow"/>
          <w:bCs/>
          <w:i/>
          <w:iCs/>
          <w:lang w:val="en-US"/>
        </w:rPr>
        <w:t>Vibrio cholerae</w:t>
      </w:r>
      <w:r w:rsidRPr="006B1B35">
        <w:rPr>
          <w:rFonts w:ascii="Arial Narrow" w:hAnsi="Arial Narrow"/>
          <w:bCs/>
          <w:lang w:val="en-US"/>
        </w:rPr>
        <w:t xml:space="preserve"> O1 and </w:t>
      </w:r>
      <w:r w:rsidRPr="00842C29">
        <w:rPr>
          <w:rFonts w:ascii="Arial Narrow" w:hAnsi="Arial Narrow"/>
          <w:bCs/>
          <w:i/>
          <w:iCs/>
          <w:lang w:val="en-US"/>
        </w:rPr>
        <w:t>Escherichia coli</w:t>
      </w:r>
      <w:r w:rsidRPr="006B1B35">
        <w:rPr>
          <w:rFonts w:ascii="Arial Narrow" w:hAnsi="Arial Narrow"/>
          <w:bCs/>
          <w:lang w:val="en-US"/>
        </w:rPr>
        <w:t xml:space="preserve"> O157:H7 from drinking water and wastewater in Addis Ababa, Ethiopia. </w:t>
      </w:r>
      <w:r w:rsidRPr="006B1B35">
        <w:rPr>
          <w:rFonts w:ascii="Arial Narrow" w:hAnsi="Arial Narrow"/>
          <w:bCs/>
          <w:i/>
          <w:iCs/>
          <w:lang w:val="en-US"/>
        </w:rPr>
        <w:t>BMC microbiology</w:t>
      </w:r>
      <w:r w:rsidRPr="006B1B35">
        <w:rPr>
          <w:rFonts w:ascii="Arial Narrow" w:hAnsi="Arial Narrow"/>
          <w:bCs/>
          <w:lang w:val="en-US"/>
        </w:rPr>
        <w:t>, </w:t>
      </w:r>
      <w:r w:rsidRPr="006B1B35">
        <w:rPr>
          <w:rFonts w:ascii="Arial Narrow" w:hAnsi="Arial Narrow"/>
          <w:bCs/>
          <w:i/>
          <w:iCs/>
          <w:lang w:val="en-US"/>
        </w:rPr>
        <w:t>24</w:t>
      </w:r>
      <w:r w:rsidRPr="006B1B35">
        <w:rPr>
          <w:rFonts w:ascii="Arial Narrow" w:hAnsi="Arial Narrow"/>
          <w:bCs/>
          <w:lang w:val="en-US"/>
        </w:rPr>
        <w:t>(1), 219. https://doi.org/10.1186/s12866-024-03302-8</w:t>
      </w:r>
      <w:bookmarkEnd w:id="5"/>
      <w:r>
        <w:rPr>
          <w:rFonts w:ascii="Arial Narrow" w:hAnsi="Arial Narrow"/>
          <w:bCs/>
          <w:lang w:val="en-US"/>
        </w:rPr>
        <w:t>.</w:t>
      </w:r>
    </w:p>
    <w:p w14:paraId="709E15BE" w14:textId="77777777" w:rsidR="003B0038" w:rsidRPr="00602F67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602F67">
        <w:rPr>
          <w:rFonts w:ascii="Arial Narrow" w:hAnsi="Arial Narrow"/>
        </w:rPr>
        <w:t xml:space="preserve">Blen Girma, </w:t>
      </w:r>
      <w:proofErr w:type="spellStart"/>
      <w:r w:rsidRPr="00602F67">
        <w:rPr>
          <w:rFonts w:ascii="Arial Narrow" w:hAnsi="Arial Narrow"/>
        </w:rPr>
        <w:t>Minyilal</w:t>
      </w:r>
      <w:proofErr w:type="spellEnd"/>
      <w:r w:rsidRPr="00602F67">
        <w:rPr>
          <w:rFonts w:ascii="Arial Narrow" w:hAnsi="Arial Narrow"/>
        </w:rPr>
        <w:t xml:space="preserve"> Sisay, Asnake Desalegn, Dagim Jirata, Mogessie Ashenafi, and Fitsum Tigu. (</w:t>
      </w:r>
      <w:r w:rsidRPr="00602F67">
        <w:rPr>
          <w:rFonts w:ascii="Arial Narrow" w:hAnsi="Arial Narrow"/>
          <w:lang w:val="en-US"/>
        </w:rPr>
        <w:t xml:space="preserve">2023). </w:t>
      </w:r>
      <w:r w:rsidRPr="00602F67">
        <w:rPr>
          <w:rFonts w:ascii="Arial Narrow" w:hAnsi="Arial Narrow"/>
        </w:rPr>
        <w:t xml:space="preserve">Microbiological and physicochemical analysis of </w:t>
      </w:r>
      <w:proofErr w:type="spellStart"/>
      <w:r w:rsidRPr="00602F67">
        <w:rPr>
          <w:rFonts w:ascii="Arial Narrow" w:hAnsi="Arial Narrow"/>
        </w:rPr>
        <w:t>tej</w:t>
      </w:r>
      <w:proofErr w:type="spellEnd"/>
      <w:r w:rsidRPr="00602F67">
        <w:rPr>
          <w:rFonts w:ascii="Arial Narrow" w:hAnsi="Arial Narrow"/>
        </w:rPr>
        <w:t xml:space="preserve"> (Ethiopian honey wine) collected from Southwest Ethiopia. </w:t>
      </w:r>
      <w:r w:rsidRPr="00602F67">
        <w:rPr>
          <w:rFonts w:ascii="Arial Narrow" w:hAnsi="Arial Narrow"/>
          <w:lang w:val="en-US"/>
        </w:rPr>
        <w:t xml:space="preserve">Ethiop. J. Biol. Sci. 22(2): 201–214, </w:t>
      </w:r>
    </w:p>
    <w:p w14:paraId="7BB5041E" w14:textId="77777777" w:rsidR="003B0038" w:rsidRPr="00FC7870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bCs/>
        </w:rPr>
      </w:pPr>
      <w:proofErr w:type="spellStart"/>
      <w:r>
        <w:rPr>
          <w:rFonts w:ascii="Arial Narrow" w:eastAsia="Calibri" w:hAnsi="Arial Narrow"/>
        </w:rPr>
        <w:t>Tamenu</w:t>
      </w:r>
      <w:proofErr w:type="spellEnd"/>
      <w:r>
        <w:rPr>
          <w:rFonts w:ascii="Arial Narrow" w:eastAsia="Calibri" w:hAnsi="Arial Narrow"/>
        </w:rPr>
        <w:t xml:space="preserve"> Abera and </w:t>
      </w:r>
      <w:r>
        <w:rPr>
          <w:rFonts w:ascii="Arial Narrow" w:eastAsia="Calibri" w:hAnsi="Arial Narrow"/>
          <w:b/>
          <w:bCs/>
        </w:rPr>
        <w:t>Mogessie Ashenafi</w:t>
      </w:r>
      <w:r>
        <w:rPr>
          <w:rFonts w:ascii="Arial Narrow" w:eastAsia="Calibri" w:hAnsi="Arial Narrow"/>
        </w:rPr>
        <w:t xml:space="preserve"> (2023).</w:t>
      </w:r>
      <w:r>
        <w:rPr>
          <w:rFonts w:ascii="Arial Narrow" w:eastAsia="Calibri" w:hAnsi="Arial Narrow"/>
          <w:b/>
          <w:bCs/>
        </w:rPr>
        <w:t xml:space="preserve"> </w:t>
      </w:r>
      <w:r w:rsidRPr="00FA447F">
        <w:rPr>
          <w:rFonts w:ascii="Arial Narrow" w:eastAsia="Calibri" w:hAnsi="Arial Narrow"/>
        </w:rPr>
        <w:t>Food access vs food safety: The case of street food operation around Mexico Square, Addis Ababa, Ethiopia</w:t>
      </w:r>
      <w:r>
        <w:rPr>
          <w:rFonts w:ascii="Arial Narrow" w:eastAsia="Calibri" w:hAnsi="Arial Narrow"/>
        </w:rPr>
        <w:t xml:space="preserve">. </w:t>
      </w:r>
      <w:r>
        <w:rPr>
          <w:rFonts w:ascii="Arial Narrow" w:eastAsia="Calibri" w:hAnsi="Arial Narrow"/>
          <w:i/>
          <w:iCs/>
        </w:rPr>
        <w:t xml:space="preserve">Sinet: Ethiopian Journal of Science </w:t>
      </w:r>
      <w:r w:rsidRPr="00FC7870">
        <w:rPr>
          <w:rFonts w:ascii="Arial Narrow" w:eastAsia="Calibri" w:hAnsi="Arial Narrow"/>
        </w:rPr>
        <w:t>46(2):</w:t>
      </w:r>
      <w:r w:rsidRPr="00FC7870">
        <w:rPr>
          <w:rFonts w:ascii="Arial Narrow" w:hAnsi="Arial Narrow"/>
        </w:rPr>
        <w:t xml:space="preserve"> 176-187</w:t>
      </w:r>
    </w:p>
    <w:p w14:paraId="6A6BFAE4" w14:textId="77777777" w:rsidR="003B0038" w:rsidRPr="00D61B31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proofErr w:type="spellStart"/>
      <w:r w:rsidRPr="00172E79">
        <w:rPr>
          <w:rFonts w:ascii="Arial Narrow" w:hAnsi="Arial Narrow"/>
        </w:rPr>
        <w:t>Ysehak</w:t>
      </w:r>
      <w:proofErr w:type="spellEnd"/>
      <w:r w:rsidRPr="00172E79">
        <w:rPr>
          <w:rFonts w:ascii="Arial Narrow" w:hAnsi="Arial Narrow"/>
        </w:rPr>
        <w:t xml:space="preserve"> </w:t>
      </w:r>
      <w:proofErr w:type="spellStart"/>
      <w:r w:rsidRPr="00172E79">
        <w:rPr>
          <w:rFonts w:ascii="Arial Narrow" w:hAnsi="Arial Narrow"/>
        </w:rPr>
        <w:t>Andualem</w:t>
      </w:r>
      <w:proofErr w:type="spellEnd"/>
      <w:r w:rsidRPr="00172E79">
        <w:rPr>
          <w:rFonts w:ascii="Arial Narrow" w:hAnsi="Arial Narrow"/>
        </w:rPr>
        <w:t xml:space="preserve"> and </w:t>
      </w:r>
      <w:r w:rsidRPr="00172E79">
        <w:rPr>
          <w:rFonts w:ascii="Arial Narrow" w:hAnsi="Arial Narrow"/>
          <w:b/>
          <w:bCs/>
        </w:rPr>
        <w:t>Mogessie Ashenafi</w:t>
      </w:r>
      <w:r>
        <w:rPr>
          <w:rFonts w:ascii="Arial Narrow" w:hAnsi="Arial Narrow"/>
          <w:b/>
          <w:bCs/>
        </w:rPr>
        <w:t xml:space="preserve"> (</w:t>
      </w:r>
      <w:r w:rsidRPr="008E7290">
        <w:rPr>
          <w:rFonts w:ascii="Arial Narrow" w:hAnsi="Arial Narrow"/>
        </w:rPr>
        <w:t>2023</w:t>
      </w:r>
      <w:r>
        <w:rPr>
          <w:rFonts w:ascii="Arial Narrow" w:hAnsi="Arial Narrow"/>
          <w:b/>
          <w:bCs/>
        </w:rPr>
        <w:t>)</w:t>
      </w:r>
      <w:r w:rsidRPr="00172E79">
        <w:rPr>
          <w:rFonts w:ascii="Arial Narrow" w:hAnsi="Arial Narrow"/>
        </w:rPr>
        <w:t xml:space="preserve">. </w:t>
      </w:r>
      <w:r w:rsidRPr="00D61B31">
        <w:rPr>
          <w:rFonts w:ascii="Arial Narrow" w:hAnsi="Arial Narrow" w:cs="Arial"/>
          <w:color w:val="222222"/>
          <w:shd w:val="clear" w:color="auto" w:fill="FFFFFF"/>
        </w:rPr>
        <w:t>Child nutritional status, food safety practice and food insecurity experiences of low-income households in Addis Ababa: The case of households not selected for urban productive safety-net program support</w:t>
      </w:r>
      <w:r>
        <w:rPr>
          <w:rFonts w:ascii="Arial Narrow" w:hAnsi="Arial Narrow" w:cs="Arial"/>
          <w:color w:val="222222"/>
          <w:shd w:val="clear" w:color="auto" w:fill="FFFFFF"/>
        </w:rPr>
        <w:t xml:space="preserve">. </w:t>
      </w:r>
      <w:r>
        <w:rPr>
          <w:rFonts w:ascii="Arial Narrow" w:hAnsi="Arial Narrow"/>
          <w:bCs/>
          <w:i/>
          <w:iCs/>
        </w:rPr>
        <w:t xml:space="preserve">Ethiopian Journal of Education and Sciences, </w:t>
      </w:r>
      <w:r>
        <w:rPr>
          <w:rFonts w:ascii="Arial Narrow" w:hAnsi="Arial Narrow"/>
          <w:bCs/>
        </w:rPr>
        <w:t>18(2): 18-37.</w:t>
      </w:r>
    </w:p>
    <w:p w14:paraId="4B84F0BE" w14:textId="77777777" w:rsidR="003B0038" w:rsidRPr="00172E79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172E79">
        <w:rPr>
          <w:rFonts w:ascii="Arial Narrow" w:hAnsi="Arial Narrow" w:cs="Arial"/>
          <w:color w:val="222222"/>
        </w:rPr>
        <w:t xml:space="preserve">Yohannes </w:t>
      </w:r>
      <w:proofErr w:type="spellStart"/>
      <w:r w:rsidRPr="00172E79">
        <w:rPr>
          <w:rFonts w:ascii="Arial Narrow" w:hAnsi="Arial Narrow" w:cs="Arial"/>
          <w:color w:val="222222"/>
        </w:rPr>
        <w:t>Azene</w:t>
      </w:r>
      <w:proofErr w:type="spellEnd"/>
      <w:r w:rsidRPr="00172E79">
        <w:rPr>
          <w:rFonts w:ascii="Arial Narrow" w:hAnsi="Arial Narrow" w:cs="Arial"/>
          <w:color w:val="222222"/>
        </w:rPr>
        <w:t xml:space="preserve"> and </w:t>
      </w:r>
      <w:r w:rsidRPr="00172E79">
        <w:rPr>
          <w:rFonts w:ascii="Arial Narrow" w:hAnsi="Arial Narrow" w:cs="Arial"/>
          <w:b/>
          <w:bCs/>
          <w:color w:val="222222"/>
        </w:rPr>
        <w:t>Mogessie Ashenafi</w:t>
      </w:r>
      <w:r w:rsidRPr="00172E79">
        <w:rPr>
          <w:rFonts w:ascii="Arial Narrow" w:hAnsi="Arial Narrow" w:cs="Arial"/>
          <w:color w:val="222222"/>
        </w:rPr>
        <w:t xml:space="preserve"> </w:t>
      </w:r>
      <w:r w:rsidRPr="00743A26">
        <w:rPr>
          <w:rFonts w:ascii="Arial Narrow" w:hAnsi="Arial Narrow" w:cs="Arial"/>
          <w:color w:val="222222"/>
        </w:rPr>
        <w:t>(</w:t>
      </w:r>
      <w:r w:rsidRPr="00743A26">
        <w:rPr>
          <w:rFonts w:ascii="Arial Narrow" w:hAnsi="Arial Narrow"/>
        </w:rPr>
        <w:t>2023)</w:t>
      </w:r>
      <w:r>
        <w:t xml:space="preserve">. </w:t>
      </w:r>
      <w:r w:rsidRPr="00172E79">
        <w:rPr>
          <w:rFonts w:ascii="Arial Narrow" w:hAnsi="Arial Narrow" w:cs="Arial"/>
          <w:color w:val="222222"/>
        </w:rPr>
        <w:t xml:space="preserve">Assessment of household food security and food safety knowledge, attitude and practice in Motta town, East </w:t>
      </w:r>
      <w:proofErr w:type="spellStart"/>
      <w:r w:rsidRPr="00172E79">
        <w:rPr>
          <w:rFonts w:ascii="Arial Narrow" w:hAnsi="Arial Narrow" w:cs="Arial"/>
          <w:color w:val="222222"/>
        </w:rPr>
        <w:t>Gojjam</w:t>
      </w:r>
      <w:proofErr w:type="spellEnd"/>
      <w:r w:rsidRPr="00172E79">
        <w:rPr>
          <w:rFonts w:ascii="Arial Narrow" w:hAnsi="Arial Narrow" w:cs="Arial"/>
          <w:color w:val="222222"/>
        </w:rPr>
        <w:t xml:space="preserve"> Zone, Ethiopia</w:t>
      </w:r>
      <w:r w:rsidRPr="00172E79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  <w:i/>
          <w:iCs/>
        </w:rPr>
        <w:t xml:space="preserve">Ethiopian Journal of Applied Sciences and Technology, </w:t>
      </w:r>
      <w:r w:rsidRPr="00743A26">
        <w:rPr>
          <w:rFonts w:ascii="Arial Narrow" w:hAnsi="Arial Narrow"/>
        </w:rPr>
        <w:t>14(1):17-24</w:t>
      </w:r>
      <w:r>
        <w:rPr>
          <w:rFonts w:ascii="Arial Narrow" w:hAnsi="Arial Narrow"/>
        </w:rPr>
        <w:t xml:space="preserve">. </w:t>
      </w:r>
    </w:p>
    <w:p w14:paraId="461482CA" w14:textId="77777777" w:rsidR="003B0038" w:rsidRPr="00FB0C91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FB0C91">
        <w:rPr>
          <w:rFonts w:ascii="Arial Narrow" w:hAnsi="Arial Narrow"/>
        </w:rPr>
        <w:t xml:space="preserve">Meseret Berhanu, Asnake Desalegn, Dagim Jirata Birri, Mogessie Ashenafi, Fitsum </w:t>
      </w:r>
      <w:proofErr w:type="spellStart"/>
      <w:r w:rsidRPr="00FB0C91">
        <w:rPr>
          <w:rFonts w:ascii="Arial Narrow" w:hAnsi="Arial Narrow"/>
        </w:rPr>
        <w:t>Tigu</w:t>
      </w:r>
      <w:proofErr w:type="spellEnd"/>
      <w:r w:rsidRPr="00FB0C91">
        <w:rPr>
          <w:rFonts w:ascii="Arial Narrow" w:hAnsi="Arial Narrow"/>
        </w:rPr>
        <w:t xml:space="preserve">. (2023). Microbial, physicochemical and proximate analysis of Tej collected from Amhara regional state of Ethiopia. </w:t>
      </w:r>
      <w:proofErr w:type="spellStart"/>
      <w:r w:rsidRPr="00FB0C91">
        <w:rPr>
          <w:rFonts w:ascii="Arial Narrow" w:hAnsi="Arial Narrow"/>
          <w:i/>
          <w:iCs/>
        </w:rPr>
        <w:t>Heliyon</w:t>
      </w:r>
      <w:proofErr w:type="spellEnd"/>
      <w:r w:rsidRPr="00FB0C91">
        <w:rPr>
          <w:rFonts w:ascii="Arial Narrow" w:hAnsi="Arial Narrow"/>
        </w:rPr>
        <w:t>, 9</w:t>
      </w:r>
      <w:r>
        <w:rPr>
          <w:rFonts w:ascii="Arial Narrow" w:hAnsi="Arial Narrow"/>
        </w:rPr>
        <w:t>,</w:t>
      </w:r>
      <w:r w:rsidRPr="00FB0C91">
        <w:rPr>
          <w:rFonts w:ascii="Arial Narrow" w:hAnsi="Arial Narrow"/>
        </w:rPr>
        <w:t xml:space="preserve"> e16911</w:t>
      </w:r>
    </w:p>
    <w:bookmarkEnd w:id="4"/>
    <w:p w14:paraId="1BEA4A17" w14:textId="77777777" w:rsidR="003B0038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D476AB">
        <w:rPr>
          <w:rFonts w:ascii="Arial Narrow" w:hAnsi="Arial Narrow"/>
        </w:rPr>
        <w:t xml:space="preserve">Gashaw Alemayehu, </w:t>
      </w:r>
      <w:proofErr w:type="spellStart"/>
      <w:r w:rsidRPr="00D476AB">
        <w:rPr>
          <w:rFonts w:ascii="Arial Narrow" w:hAnsi="Arial Narrow"/>
        </w:rPr>
        <w:t>Dilu</w:t>
      </w:r>
      <w:proofErr w:type="spellEnd"/>
      <w:r w:rsidRPr="00D476AB">
        <w:rPr>
          <w:rFonts w:ascii="Arial Narrow" w:hAnsi="Arial Narrow"/>
        </w:rPr>
        <w:t xml:space="preserve"> Shaleka and </w:t>
      </w:r>
      <w:r w:rsidRPr="00D476AB">
        <w:rPr>
          <w:rFonts w:ascii="Arial Narrow" w:hAnsi="Arial Narrow"/>
          <w:b/>
        </w:rPr>
        <w:t>Mogessie Ashenafi</w:t>
      </w:r>
      <w:r w:rsidRPr="00D476AB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(2023). </w:t>
      </w:r>
      <w:r w:rsidRPr="00D476AB">
        <w:rPr>
          <w:rFonts w:ascii="Arial Narrow" w:hAnsi="Arial Narrow"/>
        </w:rPr>
        <w:t>Food safety and water sanitation and hygiene among food insecure households: the case of Woreda 10 of Arada sub-city, Addis Ababa, Ethiopia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  <w:i/>
        </w:rPr>
        <w:t>International Journal of Food, Nutrition and Public Health</w:t>
      </w:r>
      <w:r>
        <w:rPr>
          <w:rFonts w:ascii="Arial Narrow" w:hAnsi="Arial Narrow"/>
        </w:rPr>
        <w:t>, 13(1/2):81-98</w:t>
      </w:r>
    </w:p>
    <w:p w14:paraId="06290B82" w14:textId="77777777" w:rsidR="003B0038" w:rsidRPr="00D82DC0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bCs/>
        </w:rPr>
      </w:pPr>
      <w:r>
        <w:rPr>
          <w:rFonts w:ascii="Arial Narrow" w:eastAsia="Calibri" w:hAnsi="Arial Narrow"/>
        </w:rPr>
        <w:t xml:space="preserve">Mulunesh Abebe and </w:t>
      </w:r>
      <w:r w:rsidRPr="00A954F1">
        <w:rPr>
          <w:rFonts w:ascii="Arial Narrow" w:eastAsia="Calibri" w:hAnsi="Arial Narrow"/>
          <w:b/>
          <w:bCs/>
        </w:rPr>
        <w:t>Mogessie Ashenafi</w:t>
      </w:r>
      <w:r>
        <w:rPr>
          <w:rFonts w:ascii="Arial Narrow" w:eastAsia="Calibri" w:hAnsi="Arial Narrow"/>
          <w:b/>
          <w:bCs/>
        </w:rPr>
        <w:t>.</w:t>
      </w:r>
      <w:r>
        <w:rPr>
          <w:rFonts w:ascii="Arial Narrow" w:eastAsia="Calibri" w:hAnsi="Arial Narrow"/>
        </w:rPr>
        <w:t xml:space="preserve"> (2022). </w:t>
      </w:r>
      <w:r w:rsidRPr="00A954F1">
        <w:rPr>
          <w:rFonts w:ascii="Arial Narrow" w:hAnsi="Arial Narrow"/>
          <w:bCs/>
        </w:rPr>
        <w:t>School feeding program</w:t>
      </w:r>
      <w:r>
        <w:rPr>
          <w:rFonts w:ascii="Arial Narrow" w:hAnsi="Arial Narrow"/>
          <w:bCs/>
        </w:rPr>
        <w:t>,</w:t>
      </w:r>
      <w:r w:rsidRPr="00A954F1">
        <w:rPr>
          <w:rFonts w:ascii="Arial Narrow" w:hAnsi="Arial Narrow"/>
          <w:bCs/>
        </w:rPr>
        <w:t xml:space="preserve"> nutritional composition of school meals, nutritional status of schoolchildren and WASH facilities: the case of a Primary School, Arada sub-city, Addis Ababa, 2021</w:t>
      </w:r>
      <w:r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  <w:i/>
          <w:iCs/>
        </w:rPr>
        <w:t xml:space="preserve">Ethiopian Journal of Education and Sciences, </w:t>
      </w:r>
      <w:r>
        <w:rPr>
          <w:rFonts w:ascii="Arial Narrow" w:hAnsi="Arial Narrow"/>
          <w:bCs/>
        </w:rPr>
        <w:t>18 (1</w:t>
      </w:r>
      <w:r>
        <w:rPr>
          <w:rFonts w:ascii="Arial Narrow" w:hAnsi="Arial Narrow"/>
          <w:bCs/>
          <w:i/>
          <w:iCs/>
        </w:rPr>
        <w:t>):</w:t>
      </w:r>
      <w:r>
        <w:rPr>
          <w:rFonts w:ascii="Arial Narrow" w:hAnsi="Arial Narrow"/>
          <w:bCs/>
        </w:rPr>
        <w:t xml:space="preserve"> 1-13</w:t>
      </w:r>
      <w:r>
        <w:rPr>
          <w:rFonts w:ascii="Arial Narrow" w:hAnsi="Arial Narrow"/>
          <w:bCs/>
          <w:i/>
          <w:iCs/>
        </w:rPr>
        <w:t>.</w:t>
      </w:r>
    </w:p>
    <w:p w14:paraId="6FAB21B6" w14:textId="77777777" w:rsidR="003B0038" w:rsidRPr="00DB5FB5" w:rsidRDefault="003B0038" w:rsidP="003B0038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bCs/>
        </w:rPr>
      </w:pPr>
      <w:r w:rsidRPr="00DB5FB5">
        <w:rPr>
          <w:rFonts w:ascii="Arial Narrow" w:hAnsi="Arial Narrow" w:cs="Arial"/>
          <w:color w:val="222222"/>
        </w:rPr>
        <w:t xml:space="preserve">Hiwot </w:t>
      </w:r>
      <w:proofErr w:type="spellStart"/>
      <w:r w:rsidRPr="00DB5FB5">
        <w:rPr>
          <w:rFonts w:ascii="Arial Narrow" w:hAnsi="Arial Narrow" w:cs="Arial"/>
          <w:color w:val="222222"/>
        </w:rPr>
        <w:t>Disassa</w:t>
      </w:r>
      <w:proofErr w:type="spellEnd"/>
      <w:r w:rsidRPr="00DB5FB5">
        <w:rPr>
          <w:rFonts w:ascii="Arial Narrow" w:hAnsi="Arial Narrow" w:cs="Arial"/>
          <w:color w:val="222222"/>
        </w:rPr>
        <w:t xml:space="preserve"> and </w:t>
      </w:r>
      <w:r w:rsidRPr="00D00314">
        <w:rPr>
          <w:rFonts w:ascii="Arial Narrow" w:hAnsi="Arial Narrow" w:cs="Arial"/>
          <w:b/>
          <w:bCs/>
          <w:color w:val="222222"/>
        </w:rPr>
        <w:t>Mogessie Ashenafi</w:t>
      </w:r>
      <w:r w:rsidRPr="00DB5FB5">
        <w:rPr>
          <w:rFonts w:ascii="Arial Narrow" w:hAnsi="Arial Narrow"/>
          <w:b/>
        </w:rPr>
        <w:t xml:space="preserve">. </w:t>
      </w:r>
      <w:r w:rsidRPr="00960207">
        <w:rPr>
          <w:rFonts w:ascii="Arial Narrow" w:hAnsi="Arial Narrow"/>
          <w:bCs/>
        </w:rPr>
        <w:t>2022</w:t>
      </w:r>
      <w:r>
        <w:rPr>
          <w:rFonts w:ascii="Arial Narrow" w:hAnsi="Arial Narrow"/>
          <w:b/>
        </w:rPr>
        <w:t xml:space="preserve">. </w:t>
      </w:r>
      <w:r w:rsidRPr="00DB5FB5">
        <w:rPr>
          <w:rFonts w:ascii="Arial Narrow" w:hAnsi="Arial Narrow"/>
          <w:bCs/>
        </w:rPr>
        <w:t>Household food security status and food safety knowledge, attitude, and practice of mothers with outpatient under-five children at Cure Hospital, Addis Ababa.</w:t>
      </w:r>
      <w:r>
        <w:rPr>
          <w:rFonts w:ascii="Arial Narrow" w:hAnsi="Arial Narrow"/>
          <w:bCs/>
        </w:rPr>
        <w:t xml:space="preserve"> </w:t>
      </w:r>
      <w:r w:rsidRPr="00144731">
        <w:rPr>
          <w:rFonts w:ascii="Arial Narrow" w:hAnsi="Arial Narrow"/>
          <w:bCs/>
          <w:i/>
          <w:iCs/>
        </w:rPr>
        <w:t xml:space="preserve">SINET, Ethiopian Journal of </w:t>
      </w:r>
      <w:r w:rsidRPr="001D7F2D">
        <w:rPr>
          <w:rFonts w:ascii="Arial Narrow" w:hAnsi="Arial Narrow"/>
          <w:bCs/>
          <w:i/>
          <w:iCs/>
        </w:rPr>
        <w:t>Science</w:t>
      </w:r>
      <w:r w:rsidRPr="001D7F2D">
        <w:rPr>
          <w:rFonts w:ascii="Arial Narrow" w:hAnsi="Arial Narrow"/>
          <w:bCs/>
        </w:rPr>
        <w:t>.</w:t>
      </w:r>
      <w:r w:rsidRPr="001D7F2D">
        <w:rPr>
          <w:rFonts w:ascii="Arial Narrow" w:hAnsi="Arial Narrow" w:cs="Book Antiqua,Bold"/>
          <w:bCs/>
        </w:rPr>
        <w:t xml:space="preserve"> 45(3):322-329</w:t>
      </w:r>
      <w:r>
        <w:rPr>
          <w:rFonts w:ascii="Arial Narrow" w:hAnsi="Arial Narrow" w:cs="Book Antiqua,Bold"/>
          <w:bCs/>
        </w:rPr>
        <w:t>.</w:t>
      </w:r>
    </w:p>
    <w:p w14:paraId="53FEDD09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proofErr w:type="spellStart"/>
      <w:r w:rsidRPr="0022332E">
        <w:rPr>
          <w:rFonts w:ascii="Times New Roman" w:hAnsi="Times New Roman"/>
          <w:bCs/>
        </w:rPr>
        <w:t>Merkeb</w:t>
      </w:r>
      <w:proofErr w:type="spellEnd"/>
      <w:r w:rsidRPr="0022332E">
        <w:rPr>
          <w:rFonts w:ascii="Times New Roman" w:hAnsi="Times New Roman"/>
          <w:bCs/>
        </w:rPr>
        <w:t xml:space="preserve"> Deyasso and</w:t>
      </w:r>
      <w:r w:rsidRPr="0022332E">
        <w:rPr>
          <w:rFonts w:ascii="Times New Roman" w:hAnsi="Times New Roman"/>
          <w:b/>
        </w:rPr>
        <w:t xml:space="preserve"> Mogessie Ashenafi. </w:t>
      </w:r>
      <w:r w:rsidRPr="0022332E">
        <w:rPr>
          <w:rFonts w:ascii="Times New Roman" w:hAnsi="Times New Roman"/>
          <w:bCs/>
        </w:rPr>
        <w:t>2022.</w:t>
      </w:r>
      <w:r w:rsidRPr="0022332E">
        <w:rPr>
          <w:rFonts w:ascii="Times New Roman" w:hAnsi="Times New Roman"/>
          <w:b/>
        </w:rPr>
        <w:t xml:space="preserve"> </w:t>
      </w:r>
      <w:r w:rsidRPr="0022332E">
        <w:rPr>
          <w:rFonts w:ascii="Times New Roman" w:hAnsi="Times New Roman"/>
          <w:bCs/>
        </w:rPr>
        <w:t xml:space="preserve">A comparative analysis of water, sanitation, and hygiene (WASH) situation among public and private schools in Kirkos sub city, Addis Ababa Ethiopia. </w:t>
      </w:r>
      <w:r w:rsidRPr="0022332E">
        <w:rPr>
          <w:rFonts w:ascii="Times New Roman" w:hAnsi="Times New Roman"/>
          <w:bCs/>
          <w:i/>
          <w:iCs/>
        </w:rPr>
        <w:t xml:space="preserve">Ethiopian Journal of Education and Science </w:t>
      </w:r>
      <w:r w:rsidRPr="0022332E">
        <w:rPr>
          <w:rFonts w:ascii="Times New Roman" w:hAnsi="Times New Roman"/>
          <w:bCs/>
        </w:rPr>
        <w:t>(In press)</w:t>
      </w:r>
    </w:p>
    <w:p w14:paraId="7372779C" w14:textId="15D79E21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bookmarkStart w:id="6" w:name="_Hlk118731416"/>
      <w:r w:rsidRPr="0022332E">
        <w:rPr>
          <w:rFonts w:ascii="Times New Roman" w:hAnsi="Times New Roman"/>
          <w:color w:val="222222"/>
        </w:rPr>
        <w:t xml:space="preserve">Hiwot </w:t>
      </w:r>
      <w:proofErr w:type="spellStart"/>
      <w:r w:rsidRPr="0022332E">
        <w:rPr>
          <w:rFonts w:ascii="Times New Roman" w:hAnsi="Times New Roman"/>
          <w:color w:val="222222"/>
        </w:rPr>
        <w:t>Disassa</w:t>
      </w:r>
      <w:proofErr w:type="spellEnd"/>
      <w:r w:rsidRPr="0022332E">
        <w:rPr>
          <w:rFonts w:ascii="Times New Roman" w:hAnsi="Times New Roman"/>
          <w:color w:val="222222"/>
        </w:rPr>
        <w:t xml:space="preserve"> and </w:t>
      </w:r>
      <w:r w:rsidRPr="0022332E">
        <w:rPr>
          <w:rFonts w:ascii="Times New Roman" w:hAnsi="Times New Roman"/>
          <w:b/>
          <w:bCs/>
          <w:color w:val="222222"/>
        </w:rPr>
        <w:t>Mogessie Ashenafi</w:t>
      </w:r>
      <w:r w:rsidRPr="0022332E">
        <w:rPr>
          <w:rFonts w:ascii="Times New Roman" w:hAnsi="Times New Roman"/>
          <w:b/>
        </w:rPr>
        <w:t xml:space="preserve">. </w:t>
      </w:r>
      <w:bookmarkStart w:id="7" w:name="_Hlk89508272"/>
      <w:bookmarkEnd w:id="7"/>
      <w:r w:rsidRPr="0022332E">
        <w:rPr>
          <w:rFonts w:ascii="Times New Roman" w:hAnsi="Times New Roman"/>
          <w:bCs/>
        </w:rPr>
        <w:t>2022</w:t>
      </w:r>
      <w:r w:rsidRPr="0022332E">
        <w:rPr>
          <w:rFonts w:ascii="Times New Roman" w:hAnsi="Times New Roman"/>
          <w:b/>
        </w:rPr>
        <w:t xml:space="preserve">. </w:t>
      </w:r>
      <w:r w:rsidRPr="0022332E">
        <w:rPr>
          <w:rFonts w:ascii="Times New Roman" w:hAnsi="Times New Roman"/>
          <w:bCs/>
        </w:rPr>
        <w:t>Household food security status and food safety knowledge, attitude, and practice of mothers with outpatient under-five children at Cure Hospital, Addis Ababa.</w:t>
      </w:r>
      <w:r w:rsidR="00F80397">
        <w:rPr>
          <w:rFonts w:ascii="Times New Roman" w:hAnsi="Times New Roman"/>
          <w:bCs/>
        </w:rPr>
        <w:t xml:space="preserve"> </w:t>
      </w:r>
      <w:r w:rsidRPr="0022332E">
        <w:rPr>
          <w:rFonts w:ascii="Times New Roman" w:hAnsi="Times New Roman"/>
          <w:bCs/>
        </w:rPr>
        <w:t>SINET, Ethiopian Journal of Science (in press).</w:t>
      </w:r>
    </w:p>
    <w:bookmarkEnd w:id="6"/>
    <w:p w14:paraId="0963979B" w14:textId="77777777" w:rsidR="0022332E" w:rsidRPr="0022332E" w:rsidRDefault="0022332E" w:rsidP="0022332E">
      <w:pPr>
        <w:pStyle w:val="ListParagraph"/>
        <w:numPr>
          <w:ilvl w:val="0"/>
          <w:numId w:val="11"/>
        </w:numPr>
        <w:tabs>
          <w:tab w:val="left" w:pos="3690"/>
        </w:tabs>
        <w:adjustRightInd w:val="0"/>
        <w:rPr>
          <w:rFonts w:ascii="Times New Roman" w:hAnsi="Times New Roman"/>
        </w:rPr>
      </w:pPr>
      <w:r w:rsidRPr="0022332E">
        <w:rPr>
          <w:rFonts w:ascii="Times New Roman" w:hAnsi="Times New Roman"/>
        </w:rPr>
        <w:t xml:space="preserve">Abaya Alemu and </w:t>
      </w:r>
      <w:r w:rsidRPr="0022332E">
        <w:rPr>
          <w:rFonts w:ascii="Times New Roman" w:hAnsi="Times New Roman"/>
          <w:b/>
          <w:bCs/>
        </w:rPr>
        <w:t>Mogessie Ashenafi</w:t>
      </w:r>
      <w:r w:rsidRPr="0022332E">
        <w:rPr>
          <w:rFonts w:ascii="Times New Roman" w:hAnsi="Times New Roman"/>
        </w:rPr>
        <w:t>. (2022)</w:t>
      </w:r>
      <w:r w:rsidRPr="0022332E">
        <w:rPr>
          <w:rFonts w:ascii="Times New Roman" w:hAnsi="Times New Roman"/>
          <w:bCs/>
        </w:rPr>
        <w:t xml:space="preserve">Household food security, child nutrition and food safety among vegetable producers and non-producers in </w:t>
      </w:r>
      <w:proofErr w:type="spellStart"/>
      <w:r w:rsidRPr="0022332E">
        <w:rPr>
          <w:rFonts w:ascii="Times New Roman" w:hAnsi="Times New Roman"/>
          <w:bCs/>
        </w:rPr>
        <w:t>Dugda</w:t>
      </w:r>
      <w:proofErr w:type="spellEnd"/>
      <w:r w:rsidRPr="0022332E">
        <w:rPr>
          <w:rFonts w:ascii="Times New Roman" w:hAnsi="Times New Roman"/>
          <w:bCs/>
        </w:rPr>
        <w:t xml:space="preserve"> woreda, Oromia region, Ethiopia. </w:t>
      </w:r>
      <w:r w:rsidRPr="0022332E">
        <w:rPr>
          <w:rFonts w:ascii="Times New Roman" w:hAnsi="Times New Roman"/>
          <w:bCs/>
          <w:i/>
          <w:iCs/>
        </w:rPr>
        <w:t xml:space="preserve">Ethiopian Journal of Science and Technology, </w:t>
      </w:r>
      <w:r w:rsidRPr="0022332E">
        <w:rPr>
          <w:rFonts w:ascii="Times New Roman" w:hAnsi="Times New Roman"/>
          <w:bCs/>
          <w:noProof/>
        </w:rPr>
        <w:t>15(2): 101-124</w:t>
      </w:r>
      <w:r w:rsidRPr="0022332E">
        <w:rPr>
          <w:rFonts w:ascii="Times New Roman" w:hAnsi="Times New Roman"/>
          <w:bCs/>
          <w:i/>
          <w:iCs/>
          <w:noProof/>
        </w:rPr>
        <w:t>.</w:t>
      </w:r>
    </w:p>
    <w:p w14:paraId="4CBBD991" w14:textId="77777777" w:rsidR="0022332E" w:rsidRPr="0022332E" w:rsidRDefault="0022332E" w:rsidP="0022332E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22332E">
        <w:rPr>
          <w:rFonts w:ascii="Times New Roman" w:hAnsi="Times New Roman"/>
          <w:sz w:val="24"/>
          <w:szCs w:val="24"/>
        </w:rPr>
        <w:t xml:space="preserve">Zelalem Destaw, Eshetu Wencheko, Samuel Kidane, Mulugeta Endale, Yohannes Challa, Melkamu Tiruneh, Meti Tamrat, Hanna Samson, </w:t>
      </w:r>
      <w:proofErr w:type="spellStart"/>
      <w:r w:rsidRPr="0022332E">
        <w:rPr>
          <w:rFonts w:ascii="Times New Roman" w:hAnsi="Times New Roman"/>
          <w:sz w:val="24"/>
          <w:szCs w:val="24"/>
        </w:rPr>
        <w:t>Dilu</w:t>
      </w:r>
      <w:proofErr w:type="spellEnd"/>
      <w:r w:rsidRPr="0022332E">
        <w:rPr>
          <w:rFonts w:ascii="Times New Roman" w:hAnsi="Times New Roman"/>
          <w:sz w:val="24"/>
          <w:szCs w:val="24"/>
        </w:rPr>
        <w:t xml:space="preserve"> Shaleka, and </w:t>
      </w:r>
      <w:r w:rsidRPr="0022332E">
        <w:rPr>
          <w:rFonts w:ascii="Times New Roman" w:hAnsi="Times New Roman"/>
          <w:b/>
          <w:bCs/>
          <w:sz w:val="24"/>
          <w:szCs w:val="24"/>
        </w:rPr>
        <w:t>Mogessie Ashenafi</w:t>
      </w:r>
      <w:r w:rsidRPr="0022332E">
        <w:rPr>
          <w:rFonts w:ascii="Times New Roman" w:hAnsi="Times New Roman"/>
          <w:sz w:val="24"/>
          <w:szCs w:val="24"/>
        </w:rPr>
        <w:t xml:space="preserve"> </w:t>
      </w:r>
      <w:r w:rsidRPr="0022332E">
        <w:rPr>
          <w:rFonts w:ascii="Times New Roman" w:hAnsi="Times New Roman"/>
          <w:sz w:val="24"/>
          <w:szCs w:val="24"/>
        </w:rPr>
        <w:lastRenderedPageBreak/>
        <w:t xml:space="preserve">(2022). School feeding contributed valuable dietary energy and nutrients despite suboptimal supply to school-age children and adolescents, in primary schools in Addis Ababa, Ethiopia, </w:t>
      </w:r>
      <w:r w:rsidRPr="0022332E">
        <w:rPr>
          <w:rFonts w:ascii="Times New Roman" w:hAnsi="Times New Roman"/>
          <w:i/>
          <w:iCs/>
          <w:sz w:val="24"/>
          <w:szCs w:val="24"/>
        </w:rPr>
        <w:t>Nutrition</w:t>
      </w:r>
      <w:r w:rsidRPr="002233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32E">
        <w:rPr>
          <w:rFonts w:ascii="Times New Roman" w:hAnsi="Times New Roman"/>
          <w:sz w:val="24"/>
          <w:szCs w:val="24"/>
        </w:rPr>
        <w:t>doi</w:t>
      </w:r>
      <w:proofErr w:type="spellEnd"/>
      <w:r w:rsidRPr="0022332E">
        <w:rPr>
          <w:rFonts w:ascii="Times New Roman" w:hAnsi="Times New Roman"/>
          <w:sz w:val="24"/>
          <w:szCs w:val="24"/>
        </w:rPr>
        <w:t>: https://doi.org/10.1016/j.nut.2022.111693.</w:t>
      </w:r>
    </w:p>
    <w:p w14:paraId="5D967BB9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bookmarkStart w:id="8" w:name="_Hlk118731377"/>
      <w:proofErr w:type="spellStart"/>
      <w:r w:rsidRPr="0022332E">
        <w:rPr>
          <w:rFonts w:ascii="Times New Roman" w:hAnsi="Times New Roman"/>
          <w:color w:val="000000" w:themeColor="text1"/>
        </w:rPr>
        <w:t>Simegn</w:t>
      </w:r>
      <w:proofErr w:type="spellEnd"/>
      <w:r w:rsidRPr="0022332E">
        <w:rPr>
          <w:rFonts w:ascii="Times New Roman" w:hAnsi="Times New Roman"/>
          <w:color w:val="000000" w:themeColor="text1"/>
        </w:rPr>
        <w:t xml:space="preserve"> Belay and </w:t>
      </w:r>
      <w:r w:rsidRPr="0022332E">
        <w:rPr>
          <w:rFonts w:ascii="Times New Roman" w:hAnsi="Times New Roman"/>
          <w:b/>
          <w:color w:val="000000" w:themeColor="text1"/>
        </w:rPr>
        <w:t>Mogessie Ashenafi</w:t>
      </w:r>
      <w:r w:rsidRPr="0022332E">
        <w:rPr>
          <w:rFonts w:ascii="Times New Roman" w:hAnsi="Times New Roman"/>
          <w:color w:val="000000" w:themeColor="text1"/>
        </w:rPr>
        <w:t xml:space="preserve">. </w:t>
      </w:r>
      <w:r w:rsidRPr="0022332E">
        <w:rPr>
          <w:rFonts w:ascii="Times New Roman" w:hAnsi="Times New Roman"/>
          <w:color w:val="000000" w:themeColor="text1"/>
          <w:lang w:eastAsia="ru-RU"/>
        </w:rPr>
        <w:t xml:space="preserve">Food safety, hygiene and sanitation status of micro and small food service enterprises: the case of </w:t>
      </w:r>
      <w:proofErr w:type="spellStart"/>
      <w:r w:rsidRPr="0022332E">
        <w:rPr>
          <w:rFonts w:ascii="Times New Roman" w:hAnsi="Times New Roman"/>
          <w:color w:val="000000" w:themeColor="text1"/>
          <w:lang w:eastAsia="ru-RU"/>
        </w:rPr>
        <w:t>Lideta</w:t>
      </w:r>
      <w:proofErr w:type="spellEnd"/>
      <w:r w:rsidRPr="0022332E">
        <w:rPr>
          <w:rFonts w:ascii="Times New Roman" w:hAnsi="Times New Roman"/>
          <w:color w:val="000000" w:themeColor="text1"/>
          <w:lang w:eastAsia="ru-RU"/>
        </w:rPr>
        <w:t xml:space="preserve"> sub-city, </w:t>
      </w:r>
      <w:r w:rsidRPr="0022332E">
        <w:rPr>
          <w:rFonts w:ascii="Times New Roman" w:hAnsi="Times New Roman"/>
          <w:color w:val="000000" w:themeColor="text1"/>
        </w:rPr>
        <w:t xml:space="preserve">Addis Ababa. </w:t>
      </w:r>
      <w:r w:rsidRPr="0022332E">
        <w:rPr>
          <w:rFonts w:ascii="Times New Roman" w:hAnsi="Times New Roman"/>
          <w:i/>
          <w:iCs/>
          <w:color w:val="000000" w:themeColor="text1"/>
        </w:rPr>
        <w:t>Ethiopian Journal of Development Research</w:t>
      </w:r>
      <w:r w:rsidRPr="0022332E">
        <w:rPr>
          <w:rFonts w:ascii="Times New Roman" w:hAnsi="Times New Roman"/>
          <w:color w:val="000000" w:themeColor="text1"/>
        </w:rPr>
        <w:t>. 43 (1): 83-115.</w:t>
      </w:r>
    </w:p>
    <w:bookmarkEnd w:id="8"/>
    <w:p w14:paraId="71153F32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332E">
        <w:rPr>
          <w:rFonts w:ascii="Times New Roman" w:hAnsi="Times New Roman"/>
        </w:rPr>
        <w:t xml:space="preserve">Gashaw Alemayehu, </w:t>
      </w:r>
      <w:proofErr w:type="spellStart"/>
      <w:r w:rsidRPr="0022332E">
        <w:rPr>
          <w:rFonts w:ascii="Times New Roman" w:hAnsi="Times New Roman"/>
        </w:rPr>
        <w:t>Dilu</w:t>
      </w:r>
      <w:proofErr w:type="spellEnd"/>
      <w:r w:rsidRPr="0022332E">
        <w:rPr>
          <w:rFonts w:ascii="Times New Roman" w:hAnsi="Times New Roman"/>
        </w:rPr>
        <w:t xml:space="preserve"> Shaleka and </w:t>
      </w:r>
      <w:r w:rsidRPr="0022332E">
        <w:rPr>
          <w:rFonts w:ascii="Times New Roman" w:hAnsi="Times New Roman"/>
          <w:b/>
        </w:rPr>
        <w:t>Mogessie Ashenafi</w:t>
      </w:r>
      <w:r w:rsidRPr="0022332E">
        <w:rPr>
          <w:rFonts w:ascii="Times New Roman" w:hAnsi="Times New Roman"/>
        </w:rPr>
        <w:t xml:space="preserve">. (2021). Food safety and water sanitation and hygiene among food insecure households: the case of Woreda 10 of Arada sub-city, Addis Ababa, Ethiopia. </w:t>
      </w:r>
      <w:r w:rsidRPr="0022332E">
        <w:rPr>
          <w:rFonts w:ascii="Times New Roman" w:hAnsi="Times New Roman"/>
          <w:i/>
        </w:rPr>
        <w:t>International Journal of Food, Nutrition and Public Health</w:t>
      </w:r>
      <w:r w:rsidRPr="0022332E">
        <w:rPr>
          <w:rFonts w:ascii="Times New Roman" w:hAnsi="Times New Roman"/>
        </w:rPr>
        <w:t>, 13(1/2).</w:t>
      </w:r>
    </w:p>
    <w:p w14:paraId="57265CF2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bookmarkStart w:id="9" w:name="_Hlk118731231"/>
      <w:r w:rsidRPr="0022332E">
        <w:rPr>
          <w:rFonts w:ascii="Times New Roman" w:hAnsi="Times New Roman"/>
        </w:rPr>
        <w:t xml:space="preserve">Ahmed Endris, Zelalem </w:t>
      </w:r>
      <w:proofErr w:type="spellStart"/>
      <w:r w:rsidRPr="0022332E">
        <w:rPr>
          <w:rFonts w:ascii="Times New Roman" w:hAnsi="Times New Roman"/>
        </w:rPr>
        <w:t>Destaw</w:t>
      </w:r>
      <w:proofErr w:type="spellEnd"/>
      <w:r w:rsidRPr="0022332E">
        <w:rPr>
          <w:rFonts w:ascii="Times New Roman" w:hAnsi="Times New Roman"/>
        </w:rPr>
        <w:t xml:space="preserve"> and </w:t>
      </w:r>
      <w:r w:rsidRPr="0022332E">
        <w:rPr>
          <w:rFonts w:ascii="Times New Roman" w:hAnsi="Times New Roman"/>
          <w:b/>
        </w:rPr>
        <w:t>Mogessie Ashenafi</w:t>
      </w:r>
      <w:r w:rsidRPr="0022332E">
        <w:rPr>
          <w:rFonts w:ascii="Times New Roman" w:hAnsi="Times New Roman"/>
        </w:rPr>
        <w:t xml:space="preserve">. (2020). Household food security status and food safety knowledge, attitude and practice in </w:t>
      </w:r>
      <w:proofErr w:type="spellStart"/>
      <w:r w:rsidRPr="0022332E">
        <w:rPr>
          <w:rFonts w:ascii="Times New Roman" w:hAnsi="Times New Roman"/>
        </w:rPr>
        <w:t>Tehuledere</w:t>
      </w:r>
      <w:proofErr w:type="spellEnd"/>
      <w:r w:rsidRPr="0022332E">
        <w:rPr>
          <w:rFonts w:ascii="Times New Roman" w:hAnsi="Times New Roman"/>
        </w:rPr>
        <w:t xml:space="preserve"> Woreda, South Wollo, Ethiopia. </w:t>
      </w:r>
      <w:r w:rsidRPr="0022332E">
        <w:rPr>
          <w:rFonts w:ascii="Times New Roman" w:hAnsi="Times New Roman"/>
          <w:i/>
        </w:rPr>
        <w:t>Ethiopian Journal of Development Research.</w:t>
      </w:r>
      <w:r w:rsidRPr="0022332E">
        <w:rPr>
          <w:rFonts w:ascii="Times New Roman" w:hAnsi="Times New Roman"/>
        </w:rPr>
        <w:t xml:space="preserve"> (In press)</w:t>
      </w:r>
      <w:bookmarkEnd w:id="9"/>
      <w:r w:rsidRPr="0022332E">
        <w:rPr>
          <w:rFonts w:ascii="Times New Roman" w:hAnsi="Times New Roman"/>
        </w:rPr>
        <w:t>.</w:t>
      </w:r>
    </w:p>
    <w:p w14:paraId="75C88C73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hyperlink r:id="rId24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Zelalem Destaw</w:t>
        </w:r>
      </w:hyperlink>
      <w:r w:rsidRPr="0022332E">
        <w:rPr>
          <w:rFonts w:ascii="Times New Roman" w:hAnsi="Times New Roman"/>
        </w:rPr>
        <w:t xml:space="preserve">, </w:t>
      </w:r>
      <w:hyperlink r:id="rId25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Eshetu Wencheko</w:t>
        </w:r>
      </w:hyperlink>
      <w:r w:rsidRPr="0022332E">
        <w:rPr>
          <w:rFonts w:ascii="Times New Roman" w:hAnsi="Times New Roman"/>
        </w:rPr>
        <w:t xml:space="preserve">, </w:t>
      </w:r>
      <w:hyperlink r:id="rId26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Samuel Kidane</w:t>
        </w:r>
      </w:hyperlink>
      <w:r w:rsidRPr="0022332E">
        <w:rPr>
          <w:rFonts w:ascii="Times New Roman" w:hAnsi="Times New Roman"/>
        </w:rPr>
        <w:t xml:space="preserve">, </w:t>
      </w:r>
      <w:hyperlink r:id="rId27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Mulugeta Endale</w:t>
        </w:r>
      </w:hyperlink>
      <w:r w:rsidRPr="0022332E">
        <w:rPr>
          <w:rFonts w:ascii="Times New Roman" w:hAnsi="Times New Roman"/>
        </w:rPr>
        <w:t xml:space="preserve">, </w:t>
      </w:r>
      <w:hyperlink r:id="rId28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Yohannes Challa</w:t>
        </w:r>
      </w:hyperlink>
      <w:r w:rsidRPr="0022332E">
        <w:rPr>
          <w:rFonts w:ascii="Times New Roman" w:hAnsi="Times New Roman"/>
        </w:rPr>
        <w:t xml:space="preserve">, </w:t>
      </w:r>
      <w:hyperlink r:id="rId29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Melkamu Tiruneh</w:t>
        </w:r>
      </w:hyperlink>
      <w:r w:rsidRPr="0022332E">
        <w:rPr>
          <w:rFonts w:ascii="Times New Roman" w:hAnsi="Times New Roman"/>
        </w:rPr>
        <w:t xml:space="preserve">, </w:t>
      </w:r>
      <w:hyperlink r:id="rId30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Meti Tamrat</w:t>
        </w:r>
      </w:hyperlink>
      <w:r w:rsidRPr="0022332E">
        <w:rPr>
          <w:rFonts w:ascii="Times New Roman" w:hAnsi="Times New Roman"/>
        </w:rPr>
        <w:t xml:space="preserve">, </w:t>
      </w:r>
      <w:hyperlink r:id="rId31" w:history="1"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Hanna Samson</w:t>
        </w:r>
      </w:hyperlink>
      <w:r w:rsidRPr="0022332E">
        <w:rPr>
          <w:rFonts w:ascii="Times New Roman" w:hAnsi="Times New Roman"/>
        </w:rPr>
        <w:t xml:space="preserve">, </w:t>
      </w:r>
      <w:hyperlink r:id="rId32" w:history="1">
        <w:proofErr w:type="spellStart"/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>Dilu</w:t>
        </w:r>
        <w:proofErr w:type="spellEnd"/>
        <w:r w:rsidRPr="0022332E">
          <w:rPr>
            <w:rStyle w:val="Hyperlink"/>
            <w:rFonts w:ascii="Times New Roman" w:eastAsia="SimSun" w:hAnsi="Times New Roman"/>
            <w:color w:val="auto"/>
            <w:u w:val="none"/>
          </w:rPr>
          <w:t xml:space="preserve"> Shaleka</w:t>
        </w:r>
      </w:hyperlink>
      <w:r w:rsidRPr="0022332E">
        <w:rPr>
          <w:rFonts w:ascii="Times New Roman" w:hAnsi="Times New Roman"/>
        </w:rPr>
        <w:t xml:space="preserve"> and </w:t>
      </w:r>
      <w:hyperlink r:id="rId33" w:history="1">
        <w:r w:rsidRPr="0022332E">
          <w:rPr>
            <w:rStyle w:val="Hyperlink"/>
            <w:rFonts w:ascii="Times New Roman" w:eastAsia="SimSun" w:hAnsi="Times New Roman"/>
            <w:b/>
            <w:bCs/>
            <w:color w:val="auto"/>
            <w:u w:val="none"/>
          </w:rPr>
          <w:t>Mogessie Ashenafi</w:t>
        </w:r>
      </w:hyperlink>
      <w:r w:rsidRPr="0022332E">
        <w:rPr>
          <w:rFonts w:ascii="Times New Roman" w:hAnsi="Times New Roman"/>
        </w:rPr>
        <w:t xml:space="preserve"> (2022). Impact of School Meals on Educational Outcomes in Addis Ababa, Ethiopia. </w:t>
      </w:r>
      <w:r w:rsidRPr="0022332E">
        <w:rPr>
          <w:rFonts w:ascii="Times New Roman" w:hAnsi="Times New Roman"/>
          <w:i/>
          <w:iCs/>
        </w:rPr>
        <w:t>Public Health Nutrition</w:t>
      </w:r>
      <w:r w:rsidRPr="0022332E">
        <w:rPr>
          <w:rFonts w:ascii="Times New Roman" w:hAnsi="Times New Roman"/>
        </w:rPr>
        <w:t>, 1-31. doi:10.1017/S1368980022000799</w:t>
      </w:r>
    </w:p>
    <w:p w14:paraId="29C0FE22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bookmarkStart w:id="10" w:name="_Hlk118731261"/>
      <w:r w:rsidRPr="0022332E">
        <w:rPr>
          <w:rFonts w:ascii="Times New Roman" w:hAnsi="Times New Roman"/>
        </w:rPr>
        <w:t xml:space="preserve">Selamawit Negash, </w:t>
      </w:r>
      <w:proofErr w:type="spellStart"/>
      <w:r w:rsidRPr="0022332E">
        <w:rPr>
          <w:rFonts w:ascii="Times New Roman" w:hAnsi="Times New Roman"/>
        </w:rPr>
        <w:t>Dilu</w:t>
      </w:r>
      <w:proofErr w:type="spellEnd"/>
      <w:r w:rsidRPr="0022332E">
        <w:rPr>
          <w:rFonts w:ascii="Times New Roman" w:hAnsi="Times New Roman"/>
        </w:rPr>
        <w:t xml:space="preserve"> Shaleka and </w:t>
      </w:r>
      <w:r w:rsidRPr="0022332E">
        <w:rPr>
          <w:rFonts w:ascii="Times New Roman" w:hAnsi="Times New Roman"/>
          <w:b/>
        </w:rPr>
        <w:t xml:space="preserve">Mogessie Ashenafi. </w:t>
      </w:r>
      <w:r w:rsidRPr="0022332E">
        <w:rPr>
          <w:rFonts w:ascii="Times New Roman" w:hAnsi="Times New Roman"/>
          <w:bCs/>
        </w:rPr>
        <w:t>2022</w:t>
      </w:r>
      <w:r w:rsidRPr="0022332E">
        <w:rPr>
          <w:rFonts w:ascii="Times New Roman" w:hAnsi="Times New Roman"/>
          <w:b/>
        </w:rPr>
        <w:t xml:space="preserve">. </w:t>
      </w:r>
      <w:r w:rsidRPr="0022332E">
        <w:rPr>
          <w:rFonts w:ascii="Times New Roman" w:hAnsi="Times New Roman"/>
          <w:bCs/>
        </w:rPr>
        <w:t xml:space="preserve">Food safety and nutritional status of food insecure households in North Ethiopia. </w:t>
      </w:r>
      <w:r w:rsidRPr="0022332E">
        <w:rPr>
          <w:rFonts w:ascii="Times New Roman" w:hAnsi="Times New Roman"/>
          <w:bCs/>
          <w:i/>
          <w:iCs/>
        </w:rPr>
        <w:t xml:space="preserve">Journal of Food Security, </w:t>
      </w:r>
      <w:r w:rsidRPr="0022332E">
        <w:rPr>
          <w:rFonts w:ascii="Times New Roman" w:hAnsi="Times New Roman"/>
          <w:bCs/>
        </w:rPr>
        <w:t>10 (1): 32-43.</w:t>
      </w:r>
      <w:bookmarkEnd w:id="10"/>
    </w:p>
    <w:p w14:paraId="6BE2169F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bookmarkStart w:id="11" w:name="_Hlk118731285"/>
      <w:r w:rsidRPr="0022332E">
        <w:rPr>
          <w:rFonts w:ascii="Times New Roman" w:hAnsi="Times New Roman"/>
        </w:rPr>
        <w:t xml:space="preserve">Fasil Tarekegn and </w:t>
      </w:r>
      <w:r w:rsidRPr="0022332E">
        <w:rPr>
          <w:rFonts w:ascii="Times New Roman" w:hAnsi="Times New Roman"/>
          <w:b/>
          <w:bCs/>
        </w:rPr>
        <w:t>Mogessie Ashenafi</w:t>
      </w:r>
      <w:r w:rsidRPr="0022332E">
        <w:rPr>
          <w:rFonts w:ascii="Times New Roman" w:hAnsi="Times New Roman"/>
        </w:rPr>
        <w:t xml:space="preserve">. </w:t>
      </w:r>
      <w:r w:rsidRPr="0022332E">
        <w:rPr>
          <w:rFonts w:ascii="Times New Roman" w:hAnsi="Times New Roman"/>
          <w:sz w:val="22"/>
          <w:szCs w:val="22"/>
        </w:rPr>
        <w:t xml:space="preserve">2021. </w:t>
      </w:r>
      <w:r w:rsidRPr="0022332E">
        <w:rPr>
          <w:rFonts w:ascii="Times New Roman" w:eastAsia="Calibri" w:hAnsi="Times New Roman"/>
          <w:bCs/>
          <w:iCs/>
        </w:rPr>
        <w:t xml:space="preserve">Food safety knowledge and practice and food insecurity experience among households with under-five children in urban </w:t>
      </w:r>
      <w:proofErr w:type="spellStart"/>
      <w:r w:rsidRPr="0022332E">
        <w:rPr>
          <w:rFonts w:ascii="Times New Roman" w:eastAsia="Calibri" w:hAnsi="Times New Roman"/>
          <w:bCs/>
          <w:iCs/>
        </w:rPr>
        <w:t>Injibara</w:t>
      </w:r>
      <w:proofErr w:type="spellEnd"/>
      <w:r w:rsidRPr="0022332E">
        <w:rPr>
          <w:rFonts w:ascii="Times New Roman" w:eastAsia="Calibri" w:hAnsi="Times New Roman"/>
          <w:bCs/>
          <w:iCs/>
        </w:rPr>
        <w:t xml:space="preserve"> and rural Kessa </w:t>
      </w:r>
      <w:proofErr w:type="spellStart"/>
      <w:r w:rsidRPr="0022332E">
        <w:rPr>
          <w:rFonts w:ascii="Times New Roman" w:eastAsia="Calibri" w:hAnsi="Times New Roman"/>
          <w:bCs/>
          <w:iCs/>
        </w:rPr>
        <w:t>Chewesa</w:t>
      </w:r>
      <w:proofErr w:type="spellEnd"/>
      <w:r w:rsidRPr="0022332E">
        <w:rPr>
          <w:rFonts w:ascii="Times New Roman" w:eastAsia="Calibri" w:hAnsi="Times New Roman"/>
          <w:bCs/>
          <w:iCs/>
        </w:rPr>
        <w:t xml:space="preserve">, Awi Zone, Ethiopia. </w:t>
      </w:r>
      <w:r w:rsidRPr="0022332E">
        <w:rPr>
          <w:rFonts w:ascii="Times New Roman" w:eastAsia="Calibri" w:hAnsi="Times New Roman"/>
          <w:bCs/>
          <w:i/>
        </w:rPr>
        <w:t xml:space="preserve">Ethiopian Journal of Biological Sciences </w:t>
      </w:r>
      <w:r w:rsidRPr="0022332E">
        <w:rPr>
          <w:rFonts w:ascii="Times New Roman" w:hAnsi="Times New Roman"/>
          <w:sz w:val="22"/>
          <w:szCs w:val="22"/>
        </w:rPr>
        <w:t>20: 39–52.</w:t>
      </w:r>
    </w:p>
    <w:bookmarkEnd w:id="11"/>
    <w:p w14:paraId="5B8ABB69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332E">
        <w:rPr>
          <w:rFonts w:ascii="Times New Roman" w:hAnsi="Times New Roman"/>
        </w:rPr>
        <w:t xml:space="preserve">Ahmed Endris, </w:t>
      </w:r>
      <w:proofErr w:type="spellStart"/>
      <w:r w:rsidRPr="0022332E">
        <w:rPr>
          <w:rFonts w:ascii="Times New Roman" w:hAnsi="Times New Roman"/>
        </w:rPr>
        <w:t>Dilu</w:t>
      </w:r>
      <w:proofErr w:type="spellEnd"/>
      <w:r w:rsidRPr="0022332E">
        <w:rPr>
          <w:rFonts w:ascii="Times New Roman" w:hAnsi="Times New Roman"/>
        </w:rPr>
        <w:t xml:space="preserve"> Shaleka and </w:t>
      </w:r>
      <w:r w:rsidRPr="0022332E">
        <w:rPr>
          <w:rFonts w:ascii="Times New Roman" w:hAnsi="Times New Roman"/>
          <w:b/>
          <w:bCs/>
        </w:rPr>
        <w:t>Mogessie Ashenafi</w:t>
      </w:r>
      <w:r w:rsidRPr="0022332E">
        <w:rPr>
          <w:rFonts w:ascii="Times New Roman" w:hAnsi="Times New Roman"/>
        </w:rPr>
        <w:t xml:space="preserve">. 2021. </w:t>
      </w:r>
      <w:r w:rsidRPr="0022332E">
        <w:rPr>
          <w:rFonts w:ascii="Times New Roman" w:hAnsi="Times New Roman"/>
          <w:lang w:eastAsia="en-GB"/>
        </w:rPr>
        <w:t xml:space="preserve">Child nutritional status, mothers’ nutritional knowledge and practice and Household food security status in </w:t>
      </w:r>
      <w:proofErr w:type="spellStart"/>
      <w:r w:rsidRPr="0022332E">
        <w:rPr>
          <w:rFonts w:ascii="Times New Roman" w:hAnsi="Times New Roman"/>
          <w:lang w:eastAsia="en-GB"/>
        </w:rPr>
        <w:t>Tehuledere</w:t>
      </w:r>
      <w:proofErr w:type="spellEnd"/>
      <w:r w:rsidRPr="0022332E">
        <w:rPr>
          <w:rFonts w:ascii="Times New Roman" w:hAnsi="Times New Roman"/>
          <w:lang w:eastAsia="en-GB"/>
        </w:rPr>
        <w:t xml:space="preserve"> Woreda, South Wollo, Ethiopia. </w:t>
      </w:r>
      <w:r w:rsidRPr="0022332E">
        <w:rPr>
          <w:rFonts w:ascii="Times New Roman" w:hAnsi="Times New Roman"/>
          <w:i/>
          <w:iCs/>
        </w:rPr>
        <w:t>SINET: Ethiopian Journal of. Science</w:t>
      </w:r>
      <w:r w:rsidRPr="0022332E">
        <w:rPr>
          <w:rFonts w:ascii="Times New Roman" w:hAnsi="Times New Roman"/>
        </w:rPr>
        <w:t>, 44(2): 161–171.</w:t>
      </w:r>
    </w:p>
    <w:p w14:paraId="7444897A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332E">
        <w:rPr>
          <w:rFonts w:ascii="Times New Roman" w:hAnsi="Times New Roman"/>
        </w:rPr>
        <w:t xml:space="preserve">Zelalem Destaw, Eshetu Wencheko, Samuel Zemenfeskidus, Yohannes Challa, Melkamu Tiruneh, Meti Tamrat Fite, </w:t>
      </w:r>
      <w:proofErr w:type="spellStart"/>
      <w:r w:rsidRPr="0022332E">
        <w:rPr>
          <w:rFonts w:ascii="Times New Roman" w:hAnsi="Times New Roman"/>
        </w:rPr>
        <w:t>Dilu</w:t>
      </w:r>
      <w:proofErr w:type="spellEnd"/>
      <w:r w:rsidRPr="0022332E">
        <w:rPr>
          <w:rFonts w:ascii="Times New Roman" w:hAnsi="Times New Roman"/>
        </w:rPr>
        <w:t xml:space="preserve"> Shaleka and </w:t>
      </w:r>
      <w:r w:rsidRPr="0022332E">
        <w:rPr>
          <w:rFonts w:ascii="Times New Roman" w:hAnsi="Times New Roman"/>
          <w:b/>
        </w:rPr>
        <w:t>Mogessie Ashenafi</w:t>
      </w:r>
      <w:r w:rsidRPr="0022332E">
        <w:rPr>
          <w:rFonts w:ascii="Times New Roman" w:hAnsi="Times New Roman"/>
        </w:rPr>
        <w:t xml:space="preserve">. (2021). </w:t>
      </w:r>
      <w:r w:rsidRPr="0022332E">
        <w:rPr>
          <w:rFonts w:ascii="Times New Roman" w:hAnsi="Times New Roman"/>
          <w:bCs/>
        </w:rPr>
        <w:t>Use of modified composite index of anthropometric failure and MUAC-for-age to assess prevalence of malnutrition among school-aged children and adolescents involved in the school feeding program in Addis Ababa, Ethiopia.</w:t>
      </w:r>
      <w:r w:rsidRPr="0022332E">
        <w:rPr>
          <w:rFonts w:ascii="Times New Roman" w:hAnsi="Times New Roman"/>
        </w:rPr>
        <w:t xml:space="preserve"> </w:t>
      </w:r>
      <w:r w:rsidRPr="0022332E">
        <w:rPr>
          <w:rFonts w:ascii="Times New Roman" w:hAnsi="Times New Roman"/>
          <w:i/>
          <w:iCs/>
        </w:rPr>
        <w:t>BMC Nutrition</w:t>
      </w:r>
      <w:r w:rsidRPr="0022332E">
        <w:rPr>
          <w:rFonts w:ascii="Times New Roman" w:hAnsi="Times New Roman"/>
        </w:rPr>
        <w:t xml:space="preserve"> 7:81-https://doi.org/10.1186/s40795-021-00471-x</w:t>
      </w:r>
    </w:p>
    <w:p w14:paraId="045B0177" w14:textId="77777777" w:rsidR="0022332E" w:rsidRPr="0022332E" w:rsidRDefault="0022332E" w:rsidP="0022332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22332E">
        <w:rPr>
          <w:rFonts w:ascii="Times New Roman" w:hAnsi="Times New Roman"/>
        </w:rPr>
        <w:t xml:space="preserve">Haile Alemayehu and Mogessie Ashenafi (2019) Microbial load of Ethiopian currency notes collected from various sources. </w:t>
      </w:r>
      <w:r w:rsidRPr="0022332E">
        <w:rPr>
          <w:rFonts w:ascii="Times New Roman" w:hAnsi="Times New Roman"/>
          <w:i/>
        </w:rPr>
        <w:t>International Journal of Advanced Research in Biological Sciences</w:t>
      </w:r>
      <w:r w:rsidRPr="0022332E">
        <w:rPr>
          <w:rFonts w:ascii="Times New Roman" w:hAnsi="Times New Roman"/>
        </w:rPr>
        <w:t>. 6(4): 119-126</w:t>
      </w:r>
    </w:p>
    <w:p w14:paraId="3253D453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proofErr w:type="spellStart"/>
      <w:r w:rsidRPr="0022332E">
        <w:rPr>
          <w:rFonts w:ascii="Times New Roman" w:hAnsi="Times New Roman"/>
        </w:rPr>
        <w:t>FitsumTigu</w:t>
      </w:r>
      <w:proofErr w:type="spellEnd"/>
      <w:r w:rsidRPr="0022332E">
        <w:rPr>
          <w:rFonts w:ascii="Times New Roman" w:hAnsi="Times New Roman"/>
        </w:rPr>
        <w:t xml:space="preserve">, Fassil Assefa, </w:t>
      </w:r>
      <w:proofErr w:type="spellStart"/>
      <w:r w:rsidRPr="0022332E">
        <w:rPr>
          <w:rFonts w:ascii="Times New Roman" w:hAnsi="Times New Roman"/>
        </w:rPr>
        <w:t>Tetemke</w:t>
      </w:r>
      <w:proofErr w:type="spellEnd"/>
      <w:r w:rsidRPr="0022332E">
        <w:rPr>
          <w:rFonts w:ascii="Times New Roman" w:hAnsi="Times New Roman"/>
        </w:rPr>
        <w:t xml:space="preserve"> Mehari and </w:t>
      </w:r>
      <w:r w:rsidRPr="0022332E">
        <w:rPr>
          <w:rFonts w:ascii="Times New Roman" w:hAnsi="Times New Roman"/>
          <w:b/>
        </w:rPr>
        <w:t xml:space="preserve">Mogessie Ashenafi. </w:t>
      </w:r>
      <w:r w:rsidRPr="0022332E">
        <w:rPr>
          <w:rFonts w:ascii="Times New Roman" w:hAnsi="Times New Roman"/>
        </w:rPr>
        <w:t>(</w:t>
      </w:r>
      <w:r w:rsidRPr="0022332E">
        <w:rPr>
          <w:rFonts w:ascii="Times New Roman" w:hAnsi="Times New Roman"/>
          <w:bCs/>
          <w:color w:val="000000"/>
        </w:rPr>
        <w:t>2016)</w:t>
      </w:r>
      <w:r w:rsidRPr="0022332E">
        <w:rPr>
          <w:rFonts w:ascii="Times New Roman" w:hAnsi="Times New Roman"/>
          <w:bCs/>
        </w:rPr>
        <w:t xml:space="preserve">. </w:t>
      </w:r>
      <w:r w:rsidRPr="0022332E">
        <w:rPr>
          <w:rFonts w:ascii="Times New Roman" w:hAnsi="Times New Roman"/>
        </w:rPr>
        <w:t xml:space="preserve">Probiotic property of lactic acid bacteria from traditional fermented condiments: </w:t>
      </w:r>
      <w:r w:rsidRPr="0022332E">
        <w:rPr>
          <w:rFonts w:ascii="Times New Roman" w:hAnsi="Times New Roman"/>
          <w:i/>
        </w:rPr>
        <w:t>Datta</w:t>
      </w:r>
      <w:r w:rsidRPr="0022332E">
        <w:rPr>
          <w:rFonts w:ascii="Times New Roman" w:hAnsi="Times New Roman"/>
        </w:rPr>
        <w:t xml:space="preserve"> and </w:t>
      </w:r>
      <w:r w:rsidRPr="0022332E">
        <w:rPr>
          <w:rFonts w:ascii="Times New Roman" w:hAnsi="Times New Roman"/>
          <w:i/>
        </w:rPr>
        <w:t>Awaze. International Food Research Journal.</w:t>
      </w:r>
      <w:r w:rsidRPr="0022332E">
        <w:rPr>
          <w:rFonts w:ascii="Times New Roman" w:hAnsi="Times New Roman"/>
          <w:bCs/>
        </w:rPr>
        <w:t>23(2): 770-776.</w:t>
      </w:r>
    </w:p>
    <w:p w14:paraId="5505406E" w14:textId="77777777" w:rsidR="0022332E" w:rsidRPr="0022332E" w:rsidRDefault="0022332E" w:rsidP="0022332E">
      <w:pPr>
        <w:pStyle w:val="ListParagraph"/>
        <w:numPr>
          <w:ilvl w:val="0"/>
          <w:numId w:val="11"/>
        </w:numPr>
        <w:rPr>
          <w:rFonts w:ascii="Times New Roman" w:hAnsi="Times New Roman"/>
          <w:shd w:val="clear" w:color="auto" w:fill="FFFFFF"/>
        </w:rPr>
      </w:pPr>
      <w:r w:rsidRPr="0022332E">
        <w:rPr>
          <w:rFonts w:ascii="Times New Roman" w:hAnsi="Times New Roman"/>
          <w:sz w:val="22"/>
          <w:szCs w:val="22"/>
          <w:shd w:val="clear" w:color="auto" w:fill="FFFFFF"/>
        </w:rPr>
        <w:t xml:space="preserve">Mulugeta </w:t>
      </w:r>
      <w:proofErr w:type="spellStart"/>
      <w:r w:rsidRPr="0022332E">
        <w:rPr>
          <w:rFonts w:ascii="Times New Roman" w:hAnsi="Times New Roman"/>
          <w:sz w:val="22"/>
          <w:szCs w:val="22"/>
          <w:shd w:val="clear" w:color="auto" w:fill="FFFFFF"/>
        </w:rPr>
        <w:t>Aemero</w:t>
      </w:r>
      <w:proofErr w:type="spellEnd"/>
      <w:r w:rsidRPr="0022332E">
        <w:rPr>
          <w:rFonts w:ascii="Times New Roman" w:hAnsi="Times New Roman"/>
          <w:sz w:val="22"/>
          <w:szCs w:val="22"/>
          <w:shd w:val="clear" w:color="auto" w:fill="FFFFFF"/>
        </w:rPr>
        <w:t xml:space="preserve">, Berhanu Erko, Mogessie Ashenafi, </w:t>
      </w:r>
      <w:proofErr w:type="spellStart"/>
      <w:r w:rsidRPr="0022332E">
        <w:rPr>
          <w:rFonts w:ascii="Times New Roman" w:hAnsi="Times New Roman"/>
          <w:sz w:val="22"/>
          <w:szCs w:val="22"/>
          <w:shd w:val="clear" w:color="auto" w:fill="FFFFFF"/>
        </w:rPr>
        <w:t>Woldaregay</w:t>
      </w:r>
      <w:proofErr w:type="spellEnd"/>
      <w:r w:rsidRPr="0022332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2332E">
        <w:rPr>
          <w:rFonts w:ascii="Times New Roman" w:hAnsi="Times New Roman"/>
          <w:sz w:val="22"/>
          <w:szCs w:val="22"/>
          <w:shd w:val="clear" w:color="auto" w:fill="FFFFFF"/>
        </w:rPr>
        <w:t>Erku</w:t>
      </w:r>
      <w:proofErr w:type="spellEnd"/>
      <w:r w:rsidRPr="0022332E">
        <w:rPr>
          <w:rFonts w:ascii="Times New Roman" w:hAnsi="Times New Roman"/>
          <w:shd w:val="clear" w:color="auto" w:fill="FFFFFF"/>
        </w:rPr>
        <w:t xml:space="preserve">. (2012). </w:t>
      </w:r>
      <w:proofErr w:type="spellStart"/>
      <w:r w:rsidRPr="0022332E">
        <w:rPr>
          <w:rFonts w:ascii="Times New Roman" w:hAnsi="Times New Roman"/>
          <w:shd w:val="clear" w:color="auto" w:fill="FFFFFF"/>
        </w:rPr>
        <w:t>Assesment</w:t>
      </w:r>
      <w:proofErr w:type="spellEnd"/>
      <w:r w:rsidRPr="0022332E">
        <w:rPr>
          <w:rFonts w:ascii="Times New Roman" w:hAnsi="Times New Roman"/>
          <w:shd w:val="clear" w:color="auto" w:fill="FFFFFF"/>
        </w:rPr>
        <w:t xml:space="preserve"> on the status of</w:t>
      </w:r>
      <w:r w:rsidRPr="0022332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22332E">
        <w:rPr>
          <w:rFonts w:ascii="Times New Roman" w:hAnsi="Times New Roman"/>
          <w:i/>
          <w:iCs/>
          <w:shd w:val="clear" w:color="auto" w:fill="FFFFFF"/>
        </w:rPr>
        <w:t>Salmonella</w:t>
      </w:r>
      <w:r w:rsidRPr="0022332E">
        <w:rPr>
          <w:rFonts w:ascii="Times New Roman" w:hAnsi="Times New Roman"/>
          <w:shd w:val="clear" w:color="auto" w:fill="FFFFFF"/>
        </w:rPr>
        <w:t xml:space="preserve"> and</w:t>
      </w:r>
      <w:r w:rsidRPr="0022332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22332E">
        <w:rPr>
          <w:rFonts w:ascii="Times New Roman" w:hAnsi="Times New Roman"/>
          <w:shd w:val="clear" w:color="auto" w:fill="FFFFFF"/>
        </w:rPr>
        <w:t xml:space="preserve">Schistosoma coinfections in the middle Awash valley and </w:t>
      </w:r>
      <w:proofErr w:type="spellStart"/>
      <w:r w:rsidRPr="0022332E">
        <w:rPr>
          <w:rFonts w:ascii="Times New Roman" w:hAnsi="Times New Roman"/>
          <w:shd w:val="clear" w:color="auto" w:fill="FFFFFF"/>
        </w:rPr>
        <w:t>Ziway</w:t>
      </w:r>
      <w:proofErr w:type="spellEnd"/>
      <w:r w:rsidRPr="0022332E">
        <w:rPr>
          <w:rFonts w:ascii="Times New Roman" w:hAnsi="Times New Roman"/>
          <w:shd w:val="clear" w:color="auto" w:fill="FFFFFF"/>
        </w:rPr>
        <w:t xml:space="preserve">, Ethiopia. </w:t>
      </w:r>
      <w:r w:rsidRPr="0022332E"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Ethiopian Journal of Health and Biomedical Sciences.</w:t>
      </w:r>
      <w:r w:rsidRPr="0022332E">
        <w:rPr>
          <w:rFonts w:ascii="Times New Roman" w:hAnsi="Times New Roman"/>
          <w:shd w:val="clear" w:color="auto" w:fill="FFFFFF"/>
        </w:rPr>
        <w:t xml:space="preserve"> </w:t>
      </w:r>
      <w:r w:rsidRPr="0022332E">
        <w:rPr>
          <w:rFonts w:ascii="Times New Roman" w:hAnsi="Times New Roman"/>
          <w:sz w:val="22"/>
          <w:szCs w:val="22"/>
          <w:shd w:val="clear" w:color="auto" w:fill="FFFFFF"/>
        </w:rPr>
        <w:t>6</w:t>
      </w:r>
      <w:r w:rsidRPr="0022332E">
        <w:rPr>
          <w:rFonts w:ascii="Times New Roman" w:hAnsi="Times New Roman"/>
          <w:shd w:val="clear" w:color="auto" w:fill="FFFFFF"/>
        </w:rPr>
        <w:t xml:space="preserve">: </w:t>
      </w:r>
      <w:r w:rsidRPr="0022332E">
        <w:rPr>
          <w:rFonts w:ascii="Times New Roman" w:hAnsi="Times New Roman"/>
          <w:sz w:val="22"/>
          <w:szCs w:val="22"/>
          <w:shd w:val="clear" w:color="auto" w:fill="FFFFFF"/>
        </w:rPr>
        <w:t>59</w:t>
      </w:r>
      <w:r w:rsidRPr="0022332E">
        <w:rPr>
          <w:rFonts w:ascii="Times New Roman" w:hAnsi="Times New Roman"/>
          <w:shd w:val="clear" w:color="auto" w:fill="FFFFFF"/>
        </w:rPr>
        <w:t>-63</w:t>
      </w:r>
    </w:p>
    <w:p w14:paraId="4585925A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332E">
        <w:rPr>
          <w:rFonts w:ascii="Times New Roman" w:hAnsi="Times New Roman"/>
        </w:rPr>
        <w:t xml:space="preserve">Hirut </w:t>
      </w:r>
      <w:proofErr w:type="spellStart"/>
      <w:r w:rsidRPr="0022332E">
        <w:rPr>
          <w:rFonts w:ascii="Times New Roman" w:hAnsi="Times New Roman"/>
        </w:rPr>
        <w:t>Asaye</w:t>
      </w:r>
      <w:proofErr w:type="spellEnd"/>
      <w:r w:rsidRPr="0022332E">
        <w:rPr>
          <w:rFonts w:ascii="Times New Roman" w:hAnsi="Times New Roman"/>
        </w:rPr>
        <w:t xml:space="preserve"> and </w:t>
      </w:r>
      <w:r w:rsidRPr="0022332E">
        <w:rPr>
          <w:rFonts w:ascii="Times New Roman" w:hAnsi="Times New Roman"/>
          <w:b/>
        </w:rPr>
        <w:t>Mogessie Ashenafi</w:t>
      </w:r>
      <w:r w:rsidRPr="0022332E">
        <w:rPr>
          <w:rFonts w:ascii="Times New Roman" w:hAnsi="Times New Roman"/>
        </w:rPr>
        <w:t xml:space="preserve">. (2014). Microbiological profile of retail sliced dry sausages in Ethiopia. </w:t>
      </w:r>
      <w:r w:rsidRPr="0022332E">
        <w:rPr>
          <w:rFonts w:ascii="Times New Roman" w:hAnsi="Times New Roman"/>
          <w:i/>
        </w:rPr>
        <w:t xml:space="preserve">International Food Research Journal </w:t>
      </w:r>
      <w:r w:rsidRPr="0022332E">
        <w:rPr>
          <w:rFonts w:ascii="Times New Roman" w:hAnsi="Times New Roman"/>
          <w:b/>
        </w:rPr>
        <w:t>21</w:t>
      </w:r>
      <w:r w:rsidRPr="0022332E">
        <w:rPr>
          <w:rFonts w:ascii="Times New Roman" w:hAnsi="Times New Roman"/>
        </w:rPr>
        <w:t>, 2473-2479.</w:t>
      </w:r>
    </w:p>
    <w:p w14:paraId="304C711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color w:val="000000"/>
        </w:rPr>
      </w:pPr>
      <w:r w:rsidRPr="0022332E">
        <w:rPr>
          <w:rFonts w:cs="Times New Roman"/>
        </w:rPr>
        <w:t xml:space="preserve">Ketema </w:t>
      </w:r>
      <w:proofErr w:type="spellStart"/>
      <w:r w:rsidRPr="0022332E">
        <w:rPr>
          <w:rFonts w:cs="Times New Roman"/>
        </w:rPr>
        <w:t>BachaTetemke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. (2011). </w:t>
      </w:r>
      <w:r w:rsidRPr="0022332E">
        <w:rPr>
          <w:rFonts w:cs="Times New Roman"/>
          <w:bCs/>
        </w:rPr>
        <w:t xml:space="preserve">Effects of lactic acid bacteria (LAB) on the survival and growth of some food-borne pathogens in fermenting </w:t>
      </w:r>
      <w:proofErr w:type="spellStart"/>
      <w:r w:rsidRPr="0022332E">
        <w:rPr>
          <w:rFonts w:cs="Times New Roman"/>
          <w:bCs/>
          <w:i/>
          <w:iCs/>
        </w:rPr>
        <w:t>wakalim</w:t>
      </w:r>
      <w:proofErr w:type="spellEnd"/>
      <w:r w:rsidRPr="0022332E">
        <w:rPr>
          <w:rFonts w:cs="Times New Roman"/>
          <w:bCs/>
        </w:rPr>
        <w:t xml:space="preserve">, a traditional Ethiopian fermented beef sausage. </w:t>
      </w:r>
      <w:r w:rsidRPr="0022332E">
        <w:rPr>
          <w:rStyle w:val="Heading1Char"/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 xml:space="preserve">International Journal of Food Safety, Nutrition and Public Health </w:t>
      </w:r>
      <w:r w:rsidRPr="0022332E">
        <w:rPr>
          <w:rFonts w:cs="Times New Roman"/>
          <w:b/>
          <w:iCs/>
        </w:rPr>
        <w:t>4</w:t>
      </w:r>
      <w:r w:rsidRPr="0022332E">
        <w:rPr>
          <w:rFonts w:cs="Times New Roman"/>
          <w:i/>
          <w:iCs/>
        </w:rPr>
        <w:t xml:space="preserve">, </w:t>
      </w:r>
      <w:r w:rsidRPr="0022332E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</w:rPr>
        <w:t>140-151.</w:t>
      </w:r>
    </w:p>
    <w:p w14:paraId="7F9B7CDB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bCs/>
        </w:rPr>
      </w:pPr>
      <w:r w:rsidRPr="0022332E">
        <w:rPr>
          <w:rFonts w:cs="Times New Roman"/>
        </w:rPr>
        <w:lastRenderedPageBreak/>
        <w:t xml:space="preserve">Anteneh Tesfaye,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</w:rPr>
        <w:t>Mogessie Ashenafi</w:t>
      </w:r>
      <w:r w:rsidRPr="0022332E">
        <w:rPr>
          <w:rFonts w:cs="Times New Roman"/>
        </w:rPr>
        <w:t>. (</w:t>
      </w:r>
      <w:r w:rsidRPr="0022332E">
        <w:rPr>
          <w:rFonts w:cs="Times New Roman"/>
          <w:bCs/>
        </w:rPr>
        <w:t xml:space="preserve">2011). Evaluation of the </w:t>
      </w:r>
      <w:r w:rsidRPr="0022332E">
        <w:rPr>
          <w:rFonts w:cs="Times New Roman"/>
          <w:bCs/>
          <w:i/>
          <w:iCs/>
        </w:rPr>
        <w:t>in vitro</w:t>
      </w:r>
      <w:r w:rsidRPr="0022332E">
        <w:rPr>
          <w:rFonts w:cs="Times New Roman"/>
          <w:bCs/>
        </w:rPr>
        <w:t xml:space="preserve"> and </w:t>
      </w:r>
      <w:r w:rsidRPr="0022332E">
        <w:rPr>
          <w:rFonts w:cs="Times New Roman"/>
          <w:bCs/>
          <w:i/>
          <w:iCs/>
        </w:rPr>
        <w:t>in vivo</w:t>
      </w:r>
      <w:r w:rsidRPr="0022332E">
        <w:rPr>
          <w:rFonts w:cs="Times New Roman"/>
          <w:bCs/>
        </w:rPr>
        <w:t xml:space="preserve"> probiotic qualities of lactic acid bacteria (LAB) recovered from locally fermented products. </w:t>
      </w:r>
      <w:r w:rsidRPr="0022332E">
        <w:rPr>
          <w:rFonts w:cs="Times New Roman"/>
          <w:bCs/>
          <w:i/>
        </w:rPr>
        <w:t>International Journal of Probiotics and Prebiotics</w:t>
      </w:r>
      <w:r w:rsidRPr="0022332E">
        <w:rPr>
          <w:rFonts w:cs="Times New Roman"/>
          <w:b/>
          <w:bCs/>
        </w:rPr>
        <w:t>6</w:t>
      </w:r>
      <w:r w:rsidRPr="0022332E">
        <w:rPr>
          <w:rFonts w:cs="Times New Roman"/>
          <w:bCs/>
        </w:rPr>
        <w:t>, 101-108.</w:t>
      </w:r>
    </w:p>
    <w:p w14:paraId="0B11E748" w14:textId="77777777" w:rsidR="0022332E" w:rsidRPr="0022332E" w:rsidRDefault="0022332E" w:rsidP="0022332E">
      <w:pPr>
        <w:pStyle w:val="ListParagraph"/>
        <w:numPr>
          <w:ilvl w:val="0"/>
          <w:numId w:val="11"/>
        </w:numPr>
        <w:adjustRightInd w:val="0"/>
        <w:rPr>
          <w:rFonts w:ascii="Times New Roman" w:hAnsi="Times New Roman"/>
        </w:rPr>
      </w:pPr>
      <w:r w:rsidRPr="0022332E">
        <w:rPr>
          <w:rFonts w:ascii="Times New Roman" w:hAnsi="Times New Roman"/>
          <w:b/>
        </w:rPr>
        <w:t xml:space="preserve">Tariku </w:t>
      </w:r>
      <w:proofErr w:type="spellStart"/>
      <w:r w:rsidRPr="0022332E">
        <w:rPr>
          <w:rFonts w:ascii="Times New Roman" w:hAnsi="Times New Roman"/>
          <w:b/>
        </w:rPr>
        <w:t>Hunduma</w:t>
      </w:r>
      <w:proofErr w:type="spellEnd"/>
      <w:r w:rsidRPr="0022332E">
        <w:rPr>
          <w:rFonts w:ascii="Times New Roman" w:hAnsi="Times New Roman"/>
        </w:rPr>
        <w:t xml:space="preserve"> and </w:t>
      </w:r>
      <w:r w:rsidRPr="0022332E">
        <w:rPr>
          <w:rFonts w:ascii="Times New Roman" w:hAnsi="Times New Roman"/>
          <w:bCs/>
        </w:rPr>
        <w:t>Mogessie Ashenafi</w:t>
      </w:r>
      <w:r w:rsidRPr="0022332E">
        <w:rPr>
          <w:rFonts w:ascii="Times New Roman" w:hAnsi="Times New Roman"/>
          <w:b/>
          <w:bCs/>
        </w:rPr>
        <w:t>. (</w:t>
      </w:r>
      <w:r w:rsidRPr="0022332E">
        <w:rPr>
          <w:rFonts w:ascii="Times New Roman" w:hAnsi="Times New Roman"/>
          <w:bCs/>
        </w:rPr>
        <w:t xml:space="preserve">2011). Traditional </w:t>
      </w:r>
      <w:proofErr w:type="spellStart"/>
      <w:r w:rsidRPr="0022332E">
        <w:rPr>
          <w:rFonts w:ascii="Times New Roman" w:hAnsi="Times New Roman"/>
          <w:bCs/>
          <w:i/>
          <w:iCs/>
        </w:rPr>
        <w:t>Enset</w:t>
      </w:r>
      <w:proofErr w:type="spellEnd"/>
      <w:r w:rsidRPr="0022332E">
        <w:rPr>
          <w:rFonts w:ascii="Times New Roman" w:hAnsi="Times New Roman"/>
          <w:bCs/>
        </w:rPr>
        <w:t>(</w:t>
      </w:r>
      <w:proofErr w:type="spellStart"/>
      <w:r w:rsidRPr="0022332E">
        <w:rPr>
          <w:rFonts w:ascii="Times New Roman" w:hAnsi="Times New Roman"/>
          <w:bCs/>
          <w:i/>
          <w:iCs/>
        </w:rPr>
        <w:t>Enseteventricosum</w:t>
      </w:r>
      <w:proofErr w:type="spellEnd"/>
      <w:r w:rsidRPr="0022332E">
        <w:rPr>
          <w:rFonts w:ascii="Times New Roman" w:hAnsi="Times New Roman"/>
          <w:bCs/>
        </w:rPr>
        <w:t xml:space="preserve">) Processing Techniques in Some Parts of West Shewa Zone, Ethiopia. </w:t>
      </w:r>
      <w:r w:rsidRPr="0022332E">
        <w:rPr>
          <w:rFonts w:ascii="Times New Roman" w:hAnsi="Times New Roman"/>
          <w:bCs/>
          <w:i/>
        </w:rPr>
        <w:t xml:space="preserve">Journal of Agriculture and development </w:t>
      </w:r>
      <w:r w:rsidRPr="0022332E">
        <w:rPr>
          <w:rFonts w:ascii="Times New Roman" w:hAnsi="Times New Roman"/>
          <w:b/>
          <w:bCs/>
        </w:rPr>
        <w:t>2</w:t>
      </w:r>
      <w:r w:rsidRPr="0022332E">
        <w:rPr>
          <w:rFonts w:ascii="Times New Roman" w:hAnsi="Times New Roman"/>
          <w:bCs/>
        </w:rPr>
        <w:t>, 38-57.</w:t>
      </w:r>
    </w:p>
    <w:p w14:paraId="48E2633D" w14:textId="77777777" w:rsidR="0022332E" w:rsidRPr="0022332E" w:rsidRDefault="0022332E" w:rsidP="0022332E">
      <w:pPr>
        <w:numPr>
          <w:ilvl w:val="0"/>
          <w:numId w:val="11"/>
        </w:numPr>
        <w:tabs>
          <w:tab w:val="left" w:pos="7470"/>
        </w:tabs>
        <w:overflowPunct w:val="0"/>
        <w:adjustRightInd w:val="0"/>
        <w:jc w:val="both"/>
        <w:textAlignment w:val="baseline"/>
        <w:rPr>
          <w:rFonts w:cs="Times New Roman"/>
          <w:bCs/>
        </w:rPr>
      </w:pPr>
      <w:r w:rsidRPr="0022332E">
        <w:rPr>
          <w:rFonts w:cs="Times New Roman"/>
        </w:rPr>
        <w:t xml:space="preserve">Tariku </w:t>
      </w:r>
      <w:proofErr w:type="spellStart"/>
      <w:r w:rsidRPr="0022332E">
        <w:rPr>
          <w:rFonts w:cs="Times New Roman"/>
        </w:rPr>
        <w:t>Hunduma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>Mogessie Ashenafi.  (</w:t>
      </w:r>
      <w:r w:rsidRPr="0022332E">
        <w:rPr>
          <w:rFonts w:cs="Times New Roman"/>
          <w:bCs/>
        </w:rPr>
        <w:t>2011)</w:t>
      </w:r>
      <w:r w:rsidRPr="0022332E">
        <w:rPr>
          <w:rFonts w:cs="Times New Roman"/>
        </w:rPr>
        <w:t xml:space="preserve">. Effect of altitude on microbial succession during traditional </w:t>
      </w:r>
      <w:proofErr w:type="spellStart"/>
      <w:r w:rsidRPr="0022332E">
        <w:rPr>
          <w:rFonts w:cs="Times New Roman"/>
        </w:rPr>
        <w:t>enset</w:t>
      </w:r>
      <w:proofErr w:type="spellEnd"/>
      <w:r w:rsidRPr="0022332E">
        <w:rPr>
          <w:rFonts w:cs="Times New Roman"/>
          <w:i/>
          <w:iCs/>
        </w:rPr>
        <w:t xml:space="preserve"> (</w:t>
      </w:r>
      <w:proofErr w:type="spellStart"/>
      <w:r w:rsidRPr="0022332E">
        <w:rPr>
          <w:rFonts w:cs="Times New Roman"/>
          <w:i/>
          <w:iCs/>
        </w:rPr>
        <w:t>Enseteventricosum</w:t>
      </w:r>
      <w:proofErr w:type="spellEnd"/>
      <w:r w:rsidRPr="0022332E">
        <w:rPr>
          <w:rFonts w:cs="Times New Roman"/>
        </w:rPr>
        <w:t xml:space="preserve">) fermentation. </w:t>
      </w:r>
      <w:r w:rsidRPr="0022332E">
        <w:rPr>
          <w:rFonts w:cs="Times New Roman"/>
          <w:i/>
        </w:rPr>
        <w:t xml:space="preserve">International Journal of Food, Nutrition and Public Health </w:t>
      </w:r>
      <w:r w:rsidRPr="0022332E">
        <w:rPr>
          <w:rFonts w:cs="Times New Roman"/>
        </w:rPr>
        <w:t>4, 39-41.</w:t>
      </w:r>
    </w:p>
    <w:p w14:paraId="3005E9D6" w14:textId="77777777" w:rsidR="0022332E" w:rsidRPr="0022332E" w:rsidRDefault="0022332E" w:rsidP="0022332E">
      <w:pPr>
        <w:numPr>
          <w:ilvl w:val="0"/>
          <w:numId w:val="11"/>
        </w:numPr>
        <w:tabs>
          <w:tab w:val="left" w:pos="7470"/>
        </w:tabs>
        <w:overflowPunct w:val="0"/>
        <w:adjustRightInd w:val="0"/>
        <w:jc w:val="both"/>
        <w:textAlignment w:val="baseline"/>
        <w:rPr>
          <w:rFonts w:cs="Times New Roman"/>
          <w:bCs/>
        </w:rPr>
      </w:pPr>
      <w:proofErr w:type="spellStart"/>
      <w:r w:rsidRPr="0022332E">
        <w:rPr>
          <w:rFonts w:cs="Times New Roman"/>
        </w:rPr>
        <w:t>AntenehTesfaye</w:t>
      </w:r>
      <w:proofErr w:type="spellEnd"/>
      <w:r w:rsidRPr="0022332E">
        <w:rPr>
          <w:rFonts w:cs="Times New Roman"/>
        </w:rPr>
        <w:t xml:space="preserve">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</w:rPr>
        <w:t>Mogessie Ashenafi (</w:t>
      </w:r>
      <w:r w:rsidRPr="0022332E">
        <w:rPr>
          <w:rFonts w:cs="Times New Roman"/>
        </w:rPr>
        <w:t>2011)</w:t>
      </w:r>
      <w:r w:rsidRPr="0022332E">
        <w:rPr>
          <w:rFonts w:cs="Times New Roman"/>
          <w:bCs/>
        </w:rPr>
        <w:t xml:space="preserve">. Inhibition of some </w:t>
      </w:r>
      <w:proofErr w:type="spellStart"/>
      <w:r w:rsidRPr="0022332E">
        <w:rPr>
          <w:rFonts w:cs="Times New Roman"/>
          <w:bCs/>
        </w:rPr>
        <w:t>foodbornepathogens</w:t>
      </w:r>
      <w:proofErr w:type="spellEnd"/>
      <w:r w:rsidRPr="0022332E">
        <w:rPr>
          <w:rFonts w:cs="Times New Roman"/>
          <w:bCs/>
        </w:rPr>
        <w:t xml:space="preserve"> by pure and mixed LAB cultures during fermentation and storage of </w:t>
      </w:r>
      <w:r w:rsidRPr="0022332E">
        <w:rPr>
          <w:rFonts w:cs="Times New Roman"/>
          <w:bCs/>
          <w:i/>
          <w:iCs/>
        </w:rPr>
        <w:t>ergo</w:t>
      </w:r>
      <w:r w:rsidRPr="0022332E">
        <w:rPr>
          <w:rFonts w:cs="Times New Roman"/>
          <w:bCs/>
        </w:rPr>
        <w:t xml:space="preserve">, a traditional Ethiopian fermented milk. ARPN </w:t>
      </w:r>
      <w:r w:rsidRPr="0022332E">
        <w:rPr>
          <w:rFonts w:cs="Times New Roman"/>
          <w:bCs/>
          <w:i/>
        </w:rPr>
        <w:t xml:space="preserve">Journal of Agricultural and Biological Sciences </w:t>
      </w:r>
      <w:r w:rsidRPr="0022332E">
        <w:rPr>
          <w:rFonts w:cs="Times New Roman"/>
        </w:rPr>
        <w:t>6, 13-19.</w:t>
      </w:r>
    </w:p>
    <w:bookmarkEnd w:id="0"/>
    <w:p w14:paraId="6DE885F0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bCs/>
        </w:rPr>
      </w:pPr>
      <w:r w:rsidRPr="0022332E">
        <w:rPr>
          <w:rFonts w:cs="Times New Roman"/>
        </w:rPr>
        <w:t xml:space="preserve">Anteneh Tesfaye,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</w:rPr>
        <w:t>Mogessie Ashenafi.</w:t>
      </w:r>
      <w:r w:rsidRPr="0022332E">
        <w:rPr>
          <w:rFonts w:cs="Times New Roman"/>
        </w:rPr>
        <w:t xml:space="preserve"> (2011). Antagonism of lactic acid bacteria against foodborne pathogens during fermentation and storage of </w:t>
      </w:r>
      <w:proofErr w:type="spellStart"/>
      <w:r w:rsidRPr="0022332E">
        <w:rPr>
          <w:rFonts w:cs="Times New Roman"/>
          <w:i/>
          <w:iCs/>
        </w:rPr>
        <w:t>borde</w:t>
      </w:r>
      <w:proofErr w:type="spellEnd"/>
      <w:r w:rsidRPr="0022332E">
        <w:rPr>
          <w:rFonts w:cs="Times New Roman"/>
          <w:i/>
          <w:iCs/>
        </w:rPr>
        <w:t xml:space="preserve"> and </w:t>
      </w:r>
      <w:proofErr w:type="spellStart"/>
      <w:r w:rsidRPr="0022332E">
        <w:rPr>
          <w:rFonts w:cs="Times New Roman"/>
          <w:i/>
          <w:iCs/>
        </w:rPr>
        <w:t>shamita</w:t>
      </w:r>
      <w:proofErr w:type="spellEnd"/>
      <w:r w:rsidRPr="0022332E">
        <w:rPr>
          <w:rFonts w:cs="Times New Roman"/>
          <w:i/>
        </w:rPr>
        <w:t xml:space="preserve">, </w:t>
      </w:r>
      <w:r w:rsidRPr="0022332E">
        <w:rPr>
          <w:rFonts w:cs="Times New Roman"/>
          <w:iCs/>
        </w:rPr>
        <w:t xml:space="preserve">traditional Ethiopian fermented beverages. </w:t>
      </w:r>
      <w:r w:rsidRPr="0022332E">
        <w:rPr>
          <w:rFonts w:cs="Times New Roman"/>
          <w:i/>
          <w:iCs/>
        </w:rPr>
        <w:t xml:space="preserve">International Food Research Journal </w:t>
      </w:r>
      <w:r w:rsidRPr="0022332E">
        <w:rPr>
          <w:rFonts w:cs="Times New Roman"/>
          <w:iCs/>
        </w:rPr>
        <w:t>18, 1135-1140</w:t>
      </w:r>
    </w:p>
    <w:p w14:paraId="0C67482B" w14:textId="77777777" w:rsidR="0022332E" w:rsidRPr="0022332E" w:rsidRDefault="0022332E" w:rsidP="0022332E">
      <w:pPr>
        <w:numPr>
          <w:ilvl w:val="0"/>
          <w:numId w:val="11"/>
        </w:numPr>
        <w:tabs>
          <w:tab w:val="left" w:pos="7470"/>
        </w:tabs>
        <w:overflowPunct w:val="0"/>
        <w:adjustRightInd w:val="0"/>
        <w:jc w:val="both"/>
        <w:textAlignment w:val="baseline"/>
        <w:rPr>
          <w:rFonts w:cs="Times New Roman"/>
          <w:bCs/>
        </w:rPr>
      </w:pPr>
      <w:r w:rsidRPr="0022332E">
        <w:rPr>
          <w:rFonts w:cs="Times New Roman"/>
        </w:rPr>
        <w:t xml:space="preserve">Anteneh Tesfaye,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</w:rPr>
        <w:t>Mogessie Ashenafi. (</w:t>
      </w:r>
      <w:r w:rsidRPr="0022332E">
        <w:rPr>
          <w:rFonts w:cs="Times New Roman"/>
          <w:bCs/>
        </w:rPr>
        <w:t xml:space="preserve">2011).The inhibition of some foodborne pathogens by mixed LAB cultures during preparation and storage of </w:t>
      </w:r>
      <w:proofErr w:type="spellStart"/>
      <w:r w:rsidRPr="0022332E">
        <w:rPr>
          <w:rFonts w:cs="Times New Roman"/>
          <w:bCs/>
          <w:i/>
          <w:iCs/>
        </w:rPr>
        <w:t>ayib</w:t>
      </w:r>
      <w:proofErr w:type="spellEnd"/>
      <w:r w:rsidRPr="0022332E">
        <w:rPr>
          <w:rFonts w:cs="Times New Roman"/>
          <w:bCs/>
        </w:rPr>
        <w:t xml:space="preserve">, a traditional Ethiopian cottage cheese. </w:t>
      </w:r>
      <w:r w:rsidRPr="0022332E">
        <w:rPr>
          <w:rFonts w:cs="Times New Roman"/>
          <w:i/>
        </w:rPr>
        <w:t>World Journal of Dairy &amp; Food Sciences</w:t>
      </w:r>
      <w:r w:rsidRPr="0022332E">
        <w:rPr>
          <w:rFonts w:cs="Times New Roman"/>
        </w:rPr>
        <w:t xml:space="preserve"> 6, 61-66.</w:t>
      </w:r>
    </w:p>
    <w:p w14:paraId="71485663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color w:val="000000"/>
        </w:rPr>
      </w:pPr>
      <w:r w:rsidRPr="0022332E">
        <w:rPr>
          <w:rFonts w:cs="Times New Roman"/>
        </w:rPr>
        <w:t xml:space="preserve">Geda Kebede and </w:t>
      </w:r>
      <w:r w:rsidRPr="0022332E">
        <w:rPr>
          <w:rFonts w:cs="Times New Roman"/>
          <w:b/>
          <w:bCs/>
        </w:rPr>
        <w:t>Mogessie Ashenafi.</w:t>
      </w:r>
      <w:r w:rsidRPr="0022332E">
        <w:rPr>
          <w:rFonts w:cs="Times New Roman"/>
        </w:rPr>
        <w:t xml:space="preserve"> (2010). Microbiological Quality and Safety of Custard Cakes from Addis </w:t>
      </w:r>
      <w:proofErr w:type="spellStart"/>
      <w:r w:rsidRPr="0022332E">
        <w:rPr>
          <w:rFonts w:cs="Times New Roman"/>
        </w:rPr>
        <w:t>Ababa..</w:t>
      </w:r>
      <w:r w:rsidRPr="0022332E">
        <w:rPr>
          <w:rFonts w:cs="Times New Roman"/>
          <w:i/>
        </w:rPr>
        <w:t>Ethiopian</w:t>
      </w:r>
      <w:proofErr w:type="spellEnd"/>
      <w:r w:rsidRPr="0022332E">
        <w:rPr>
          <w:rFonts w:cs="Times New Roman"/>
          <w:i/>
        </w:rPr>
        <w:t xml:space="preserve"> Journal of Biological Sciences </w:t>
      </w:r>
      <w:r w:rsidRPr="0022332E">
        <w:rPr>
          <w:rFonts w:cs="Times New Roman"/>
          <w:b/>
        </w:rPr>
        <w:t>9</w:t>
      </w:r>
      <w:r w:rsidRPr="0022332E">
        <w:rPr>
          <w:rFonts w:cs="Times New Roman"/>
        </w:rPr>
        <w:t>, 173-181.</w:t>
      </w:r>
    </w:p>
    <w:p w14:paraId="7F26F9B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bCs/>
        </w:rPr>
      </w:pPr>
      <w:proofErr w:type="spellStart"/>
      <w:r w:rsidRPr="0022332E">
        <w:rPr>
          <w:rFonts w:cs="Times New Roman"/>
        </w:rPr>
        <w:t>Seblewongel</w:t>
      </w:r>
      <w:proofErr w:type="spellEnd"/>
      <w:r w:rsidRPr="0022332E">
        <w:rPr>
          <w:rFonts w:cs="Times New Roman"/>
        </w:rPr>
        <w:t xml:space="preserve"> Aynalem, Lukman Yusuf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. (2010). Lactic acid bacteria among bacterial vaginosis outpatients in Addis Ababa. </w:t>
      </w:r>
      <w:r w:rsidRPr="0022332E">
        <w:rPr>
          <w:rFonts w:cs="Times New Roman"/>
          <w:i/>
        </w:rPr>
        <w:t xml:space="preserve">Ethiopian Journal of Health Development </w:t>
      </w:r>
      <w:r w:rsidRPr="0022332E">
        <w:rPr>
          <w:rFonts w:cs="Times New Roman"/>
        </w:rPr>
        <w:t>24, 198-204.</w:t>
      </w:r>
    </w:p>
    <w:p w14:paraId="1546D519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Asnake </w:t>
      </w:r>
      <w:proofErr w:type="spellStart"/>
      <w:r w:rsidRPr="0022332E">
        <w:rPr>
          <w:rFonts w:cs="Times New Roman"/>
        </w:rPr>
        <w:t>Dessalegn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. (2010). Evaluation of the probiotic properties and antibiotic resistance of lactic acid bacteria isolated from Awaze, </w:t>
      </w:r>
      <w:proofErr w:type="spellStart"/>
      <w:r w:rsidRPr="0022332E">
        <w:rPr>
          <w:rFonts w:cs="Times New Roman"/>
        </w:rPr>
        <w:t>Qotchqotcha</w:t>
      </w:r>
      <w:proofErr w:type="spellEnd"/>
      <w:r w:rsidRPr="0022332E">
        <w:rPr>
          <w:rFonts w:cs="Times New Roman"/>
        </w:rPr>
        <w:t xml:space="preserve"> and Tef dough </w:t>
      </w:r>
      <w:r w:rsidRPr="0022332E">
        <w:rPr>
          <w:rFonts w:cs="Times New Roman"/>
          <w:i/>
        </w:rPr>
        <w:t xml:space="preserve">Internet Journal of Food Safety </w:t>
      </w:r>
      <w:r w:rsidRPr="0022332E">
        <w:rPr>
          <w:rFonts w:cs="Times New Roman"/>
        </w:rPr>
        <w:t>12: 182-186</w:t>
      </w:r>
    </w:p>
    <w:p w14:paraId="5969DE0C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Style w:val="Emphasis"/>
          <w:i w:val="0"/>
          <w:iCs w:val="0"/>
        </w:rPr>
      </w:pPr>
      <w:r w:rsidRPr="0022332E">
        <w:rPr>
          <w:rFonts w:cs="Times New Roman"/>
        </w:rPr>
        <w:t xml:space="preserve">Biniam </w:t>
      </w:r>
      <w:proofErr w:type="spellStart"/>
      <w:r w:rsidRPr="0022332E">
        <w:rPr>
          <w:rFonts w:cs="Times New Roman"/>
        </w:rPr>
        <w:t>Guchi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</w:rPr>
        <w:t>Mogessie Ashenafi</w:t>
      </w:r>
      <w:r w:rsidRPr="0022332E">
        <w:rPr>
          <w:rFonts w:cs="Times New Roman"/>
        </w:rPr>
        <w:t xml:space="preserve">. (2010). Microbial load, prevalence and antibiograms of </w:t>
      </w:r>
      <w:r w:rsidRPr="0022332E">
        <w:rPr>
          <w:rFonts w:cs="Times New Roman"/>
          <w:i/>
          <w:iCs/>
        </w:rPr>
        <w:t>Salmonella</w:t>
      </w:r>
      <w:r w:rsidRPr="0022332E">
        <w:rPr>
          <w:rFonts w:cs="Times New Roman"/>
        </w:rPr>
        <w:t xml:space="preserve"> and </w:t>
      </w:r>
      <w:r w:rsidRPr="0022332E">
        <w:rPr>
          <w:rFonts w:cs="Times New Roman"/>
          <w:i/>
          <w:iCs/>
        </w:rPr>
        <w:t>Shigella</w:t>
      </w:r>
      <w:r w:rsidRPr="0022332E">
        <w:rPr>
          <w:rFonts w:cs="Times New Roman"/>
        </w:rPr>
        <w:t xml:space="preserve"> in lettuce and green peppers from Addis Ababa. </w:t>
      </w:r>
      <w:r w:rsidRPr="0022332E">
        <w:rPr>
          <w:rStyle w:val="Emphasis"/>
          <w:color w:val="000000"/>
        </w:rPr>
        <w:t xml:space="preserve">Ethiopian Journal of  Health Sciences </w:t>
      </w:r>
      <w:r w:rsidRPr="0022332E">
        <w:rPr>
          <w:rStyle w:val="Emphasis"/>
          <w:i w:val="0"/>
          <w:iCs w:val="0"/>
          <w:color w:val="000000"/>
        </w:rPr>
        <w:t>20, 41-48.</w:t>
      </w:r>
    </w:p>
    <w:p w14:paraId="4D785484" w14:textId="77777777" w:rsidR="0022332E" w:rsidRPr="0022332E" w:rsidRDefault="0022332E" w:rsidP="0022332E">
      <w:pPr>
        <w:numPr>
          <w:ilvl w:val="0"/>
          <w:numId w:val="11"/>
        </w:numPr>
        <w:jc w:val="both"/>
        <w:rPr>
          <w:rFonts w:cs="Times New Roman"/>
        </w:rPr>
      </w:pPr>
      <w:r w:rsidRPr="0022332E">
        <w:rPr>
          <w:rFonts w:cs="Times New Roman"/>
        </w:rPr>
        <w:t xml:space="preserve">Hirut </w:t>
      </w:r>
      <w:proofErr w:type="spellStart"/>
      <w:r w:rsidRPr="0022332E">
        <w:rPr>
          <w:rFonts w:cs="Times New Roman"/>
        </w:rPr>
        <w:t>Assaye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</w:rPr>
        <w:t>2010)</w:t>
      </w:r>
      <w:r w:rsidRPr="0022332E">
        <w:rPr>
          <w:rFonts w:cs="Times New Roman"/>
          <w:b/>
          <w:bCs/>
        </w:rPr>
        <w:t xml:space="preserve">. </w:t>
      </w:r>
      <w:r w:rsidRPr="0022332E">
        <w:rPr>
          <w:rFonts w:cs="Times New Roman"/>
        </w:rPr>
        <w:t xml:space="preserve">Microbiological quality and safety of locally-produced commercial sausages in Ethiopia. </w:t>
      </w:r>
      <w:r w:rsidRPr="0022332E">
        <w:rPr>
          <w:rFonts w:cs="Times New Roman"/>
          <w:i/>
          <w:iCs/>
        </w:rPr>
        <w:t xml:space="preserve">Achieving Sustainable Development in Africa </w:t>
      </w:r>
      <w:r w:rsidRPr="0022332E">
        <w:rPr>
          <w:rFonts w:cs="Times New Roman"/>
          <w:b/>
          <w:bCs/>
        </w:rPr>
        <w:t>1</w:t>
      </w:r>
      <w:r w:rsidRPr="0022332E">
        <w:rPr>
          <w:rFonts w:cs="Times New Roman"/>
        </w:rPr>
        <w:t>, 172-195</w:t>
      </w:r>
    </w:p>
    <w:p w14:paraId="1C4F23D9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color w:val="000000"/>
        </w:rPr>
      </w:pPr>
      <w:r w:rsidRPr="0022332E">
        <w:rPr>
          <w:rFonts w:cs="Times New Roman"/>
        </w:rPr>
        <w:t xml:space="preserve">Ketema </w:t>
      </w:r>
      <w:proofErr w:type="spellStart"/>
      <w:r w:rsidRPr="0022332E">
        <w:rPr>
          <w:rFonts w:cs="Times New Roman"/>
        </w:rPr>
        <w:t>Bacha,Tetemke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  <w:bCs/>
        </w:rPr>
        <w:t>2010)</w:t>
      </w:r>
      <w:r w:rsidRPr="0022332E">
        <w:rPr>
          <w:rFonts w:cs="Times New Roman"/>
          <w:b/>
          <w:bCs/>
        </w:rPr>
        <w:t xml:space="preserve">. </w:t>
      </w:r>
      <w:bookmarkStart w:id="12" w:name="_Toc191398345"/>
      <w:r w:rsidRPr="0022332E">
        <w:rPr>
          <w:rFonts w:cs="Times New Roman"/>
          <w:bCs/>
          <w:color w:val="000000"/>
        </w:rPr>
        <w:t xml:space="preserve">Antimicrobial Susceptibility Patterns of LAB isolated from </w:t>
      </w:r>
      <w:proofErr w:type="spellStart"/>
      <w:r w:rsidRPr="0022332E">
        <w:rPr>
          <w:rFonts w:cs="Times New Roman"/>
          <w:bCs/>
          <w:color w:val="000000"/>
        </w:rPr>
        <w:t>wakalim</w:t>
      </w:r>
      <w:bookmarkEnd w:id="12"/>
      <w:proofErr w:type="spellEnd"/>
      <w:r w:rsidRPr="0022332E">
        <w:rPr>
          <w:rFonts w:cs="Times New Roman"/>
          <w:bCs/>
          <w:color w:val="000000"/>
        </w:rPr>
        <w:t xml:space="preserve">, a traditional Ethiopian fermented sausage. </w:t>
      </w:r>
      <w:r w:rsidRPr="0022332E">
        <w:rPr>
          <w:rFonts w:cs="Times New Roman"/>
          <w:bCs/>
          <w:i/>
          <w:iCs/>
          <w:color w:val="000000"/>
        </w:rPr>
        <w:t xml:space="preserve">Journal of Food Safety </w:t>
      </w:r>
      <w:r w:rsidRPr="0022332E">
        <w:rPr>
          <w:rFonts w:cs="Times New Roman"/>
          <w:b/>
          <w:bCs/>
          <w:color w:val="000000"/>
        </w:rPr>
        <w:t>30</w:t>
      </w:r>
      <w:r w:rsidRPr="0022332E">
        <w:rPr>
          <w:rFonts w:cs="Times New Roman"/>
          <w:bCs/>
          <w:color w:val="000000"/>
        </w:rPr>
        <w:t>, 213-223.</w:t>
      </w:r>
    </w:p>
    <w:p w14:paraId="231EF1C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sv-SE"/>
        </w:rPr>
        <w:t xml:space="preserve">Ketema Bacha, Hans Jonsson, and </w:t>
      </w:r>
      <w:r w:rsidRPr="0022332E">
        <w:rPr>
          <w:rFonts w:cs="Times New Roman"/>
          <w:b/>
          <w:bCs/>
          <w:lang w:val="sv-SE"/>
        </w:rPr>
        <w:t xml:space="preserve">Mogessie Ashenafi </w:t>
      </w:r>
      <w:r w:rsidRPr="0022332E">
        <w:rPr>
          <w:rFonts w:cs="Times New Roman"/>
          <w:lang w:val="sv-SE"/>
        </w:rPr>
        <w:t xml:space="preserve">2010. </w:t>
      </w:r>
      <w:r w:rsidRPr="0022332E">
        <w:rPr>
          <w:rFonts w:cs="Times New Roman"/>
        </w:rPr>
        <w:t xml:space="preserve">Microbial Dynamics during the Fermentation of </w:t>
      </w:r>
      <w:proofErr w:type="spellStart"/>
      <w:r w:rsidRPr="0022332E">
        <w:rPr>
          <w:rFonts w:cs="Times New Roman"/>
          <w:i/>
          <w:iCs/>
        </w:rPr>
        <w:t>Wakalim</w:t>
      </w:r>
      <w:proofErr w:type="spellEnd"/>
      <w:r w:rsidRPr="0022332E">
        <w:rPr>
          <w:rFonts w:cs="Times New Roman"/>
        </w:rPr>
        <w:t xml:space="preserve">, a Traditional Ethiopian Fermented Sausage. </w:t>
      </w:r>
      <w:r w:rsidRPr="0022332E">
        <w:rPr>
          <w:rFonts w:cs="Times New Roman"/>
          <w:i/>
          <w:iCs/>
        </w:rPr>
        <w:t xml:space="preserve">Journal of Food Quality </w:t>
      </w:r>
      <w:r w:rsidRPr="0022332E">
        <w:rPr>
          <w:rFonts w:cs="Times New Roman"/>
          <w:b/>
        </w:rPr>
        <w:t xml:space="preserve">33, </w:t>
      </w:r>
      <w:r w:rsidRPr="0022332E">
        <w:rPr>
          <w:rFonts w:cs="Times New Roman"/>
        </w:rPr>
        <w:t>370-390.</w:t>
      </w:r>
    </w:p>
    <w:p w14:paraId="752E571A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lastRenderedPageBreak/>
        <w:t xml:space="preserve">Yonas </w:t>
      </w:r>
      <w:proofErr w:type="spellStart"/>
      <w:r w:rsidRPr="0022332E">
        <w:rPr>
          <w:rFonts w:cs="Times New Roman"/>
        </w:rPr>
        <w:t>Chekol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  <w:bCs/>
        </w:rPr>
        <w:t>(2009).</w:t>
      </w:r>
      <w:r w:rsidRPr="0022332E">
        <w:rPr>
          <w:rFonts w:cs="Times New Roman"/>
        </w:rPr>
        <w:t xml:space="preserve"> Microbiological analysis and safety evaluation of various canned foods in Addis Ababa. </w:t>
      </w:r>
      <w:r w:rsidRPr="0022332E">
        <w:rPr>
          <w:rFonts w:cs="Times New Roman"/>
          <w:i/>
        </w:rPr>
        <w:t xml:space="preserve">Ethiopian Journal of Biological Sciences </w:t>
      </w:r>
      <w:r w:rsidRPr="0022332E">
        <w:rPr>
          <w:rFonts w:cs="Times New Roman"/>
          <w:b/>
        </w:rPr>
        <w:t>8</w:t>
      </w:r>
      <w:r w:rsidRPr="0022332E">
        <w:rPr>
          <w:rFonts w:cs="Times New Roman"/>
        </w:rPr>
        <w:t>, 53-69.</w:t>
      </w:r>
    </w:p>
    <w:p w14:paraId="0DD06B4C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color w:val="000000"/>
        </w:rPr>
      </w:pPr>
      <w:r w:rsidRPr="0022332E">
        <w:rPr>
          <w:rFonts w:cs="Times New Roman"/>
        </w:rPr>
        <w:t>Zeleke W/</w:t>
      </w:r>
      <w:proofErr w:type="spellStart"/>
      <w:r w:rsidRPr="0022332E">
        <w:rPr>
          <w:rFonts w:cs="Times New Roman"/>
        </w:rPr>
        <w:t>Tenssay</w:t>
      </w:r>
      <w:proofErr w:type="spellEnd"/>
      <w:r w:rsidRPr="0022332E">
        <w:rPr>
          <w:rFonts w:cs="Times New Roman"/>
        </w:rPr>
        <w:t xml:space="preserve">,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, Alexander Eiler and Stephan Bertilsson. (2009). Isolation and characterization of Bacillus thuringiensis from soils in contrasting agroecological zones of Ethiopia. </w:t>
      </w:r>
      <w:r w:rsidRPr="0022332E">
        <w:rPr>
          <w:rFonts w:cs="Times New Roman"/>
          <w:i/>
          <w:iCs/>
        </w:rPr>
        <w:t xml:space="preserve">SINET: Ethiopian Journal of Science </w:t>
      </w:r>
      <w:r w:rsidRPr="0022332E">
        <w:rPr>
          <w:rFonts w:cs="Times New Roman"/>
          <w:b/>
        </w:rPr>
        <w:t>32</w:t>
      </w:r>
      <w:r w:rsidRPr="0022332E">
        <w:rPr>
          <w:rFonts w:cs="Times New Roman"/>
        </w:rPr>
        <w:t>: 117-128.</w:t>
      </w:r>
    </w:p>
    <w:p w14:paraId="0FB0F6FD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color w:val="000000"/>
        </w:rPr>
      </w:pPr>
      <w:r w:rsidRPr="0022332E">
        <w:rPr>
          <w:rFonts w:cs="Times New Roman"/>
        </w:rPr>
        <w:t xml:space="preserve">Behailu Bekele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(2009)</w:t>
      </w:r>
      <w:r w:rsidRPr="0022332E">
        <w:rPr>
          <w:rFonts w:cs="Times New Roman"/>
          <w:b/>
          <w:bCs/>
        </w:rPr>
        <w:t xml:space="preserve">. </w:t>
      </w:r>
      <w:r w:rsidRPr="0022332E">
        <w:rPr>
          <w:rFonts w:cs="Times New Roman"/>
        </w:rPr>
        <w:t xml:space="preserve">Distribution of drug resistance among enterococci and </w:t>
      </w:r>
      <w:r w:rsidRPr="0022332E">
        <w:rPr>
          <w:rFonts w:cs="Times New Roman"/>
          <w:i/>
          <w:iCs/>
        </w:rPr>
        <w:t xml:space="preserve">Salmonella </w:t>
      </w:r>
      <w:r w:rsidRPr="0022332E">
        <w:rPr>
          <w:rFonts w:cs="Times New Roman"/>
        </w:rPr>
        <w:t xml:space="preserve">in poultry and cattle environment in Ethiopia. </w:t>
      </w:r>
      <w:r w:rsidRPr="0022332E">
        <w:rPr>
          <w:rFonts w:cs="Times New Roman"/>
          <w:i/>
          <w:iCs/>
        </w:rPr>
        <w:t xml:space="preserve">Tropical Animal Health and Production </w:t>
      </w:r>
      <w:hyperlink r:id="rId34" w:tooltip="Link to the Issue of this Article" w:history="1">
        <w:r w:rsidRPr="0022332E">
          <w:rPr>
            <w:rStyle w:val="Hyperlink"/>
            <w:b/>
            <w:color w:val="auto"/>
            <w:u w:val="none"/>
          </w:rPr>
          <w:t>42</w:t>
        </w:r>
        <w:r w:rsidRPr="0022332E">
          <w:rPr>
            <w:rStyle w:val="Hyperlink"/>
            <w:color w:val="auto"/>
            <w:u w:val="none"/>
          </w:rPr>
          <w:t xml:space="preserve">, </w:t>
        </w:r>
      </w:hyperlink>
      <w:r w:rsidRPr="0022332E">
        <w:rPr>
          <w:rStyle w:val="pagination"/>
        </w:rPr>
        <w:t>857-864</w:t>
      </w:r>
      <w:r w:rsidRPr="0022332E">
        <w:rPr>
          <w:rStyle w:val="doi"/>
        </w:rPr>
        <w:t>.</w:t>
      </w:r>
    </w:p>
    <w:p w14:paraId="12FFFA1D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Style w:val="Strong"/>
          <w:b w:val="0"/>
          <w:bCs w:val="0"/>
          <w:color w:val="000000"/>
        </w:rPr>
      </w:pPr>
      <w:r w:rsidRPr="0022332E">
        <w:rPr>
          <w:rFonts w:cs="Times New Roman"/>
        </w:rPr>
        <w:t xml:space="preserve">Ketema Bacha,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Style w:val="Strong"/>
        </w:rPr>
        <w:t>Mogessie Ashenafi</w:t>
      </w:r>
      <w:r w:rsidRPr="0022332E">
        <w:rPr>
          <w:rFonts w:cs="Times New Roman"/>
        </w:rPr>
        <w:t xml:space="preserve"> (2009). In-vitro probiotic potential of some lactic acid bacteria (LAB) isolated from </w:t>
      </w:r>
      <w:proofErr w:type="spellStart"/>
      <w:r w:rsidRPr="0022332E">
        <w:rPr>
          <w:rStyle w:val="Emphasis"/>
        </w:rPr>
        <w:t>wakalim</w:t>
      </w:r>
      <w:proofErr w:type="spellEnd"/>
      <w:r w:rsidRPr="0022332E">
        <w:rPr>
          <w:rFonts w:cs="Times New Roman"/>
        </w:rPr>
        <w:t xml:space="preserve">, a traditional Ethiopian fermented beef sausage </w:t>
      </w:r>
      <w:r w:rsidRPr="0022332E">
        <w:rPr>
          <w:rStyle w:val="Emphasis"/>
          <w:color w:val="000000"/>
        </w:rPr>
        <w:t>Ethiopian Journal of  Health Sciences</w:t>
      </w:r>
      <w:r w:rsidRPr="0022332E">
        <w:rPr>
          <w:rStyle w:val="Strong"/>
          <w:color w:val="000000"/>
        </w:rPr>
        <w:t xml:space="preserve"> 19, </w:t>
      </w:r>
      <w:r w:rsidRPr="0022332E">
        <w:rPr>
          <w:rStyle w:val="Strong"/>
          <w:b w:val="0"/>
          <w:bCs w:val="0"/>
          <w:color w:val="000000"/>
        </w:rPr>
        <w:t>21-27</w:t>
      </w:r>
    </w:p>
    <w:p w14:paraId="012AF8D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color w:val="000000"/>
        </w:rPr>
      </w:pPr>
      <w:r w:rsidRPr="0022332E">
        <w:rPr>
          <w:rFonts w:cs="Times New Roman"/>
          <w:color w:val="000000"/>
        </w:rPr>
        <w:t xml:space="preserve">Zeleke W/ </w:t>
      </w:r>
      <w:proofErr w:type="spellStart"/>
      <w:r w:rsidRPr="0022332E">
        <w:rPr>
          <w:rFonts w:cs="Times New Roman"/>
          <w:color w:val="000000"/>
        </w:rPr>
        <w:t>Tenssay</w:t>
      </w:r>
      <w:proofErr w:type="spellEnd"/>
      <w:r w:rsidRPr="0022332E">
        <w:rPr>
          <w:rFonts w:cs="Times New Roman"/>
          <w:color w:val="000000"/>
        </w:rPr>
        <w:t xml:space="preserve"> and </w:t>
      </w:r>
      <w:r w:rsidRPr="0022332E">
        <w:rPr>
          <w:rFonts w:cs="Times New Roman"/>
          <w:b/>
          <w:bCs/>
          <w:color w:val="000000"/>
        </w:rPr>
        <w:t xml:space="preserve">Mogessie Ashenafi </w:t>
      </w:r>
      <w:r w:rsidRPr="0022332E">
        <w:rPr>
          <w:rFonts w:cs="Times New Roman"/>
          <w:color w:val="000000"/>
        </w:rPr>
        <w:t xml:space="preserve">(2008). Frequency and distribution of </w:t>
      </w:r>
      <w:r w:rsidRPr="0022332E">
        <w:rPr>
          <w:rFonts w:cs="Times New Roman"/>
          <w:i/>
          <w:iCs/>
          <w:color w:val="000000"/>
        </w:rPr>
        <w:t>Bacillus thuringiensis</w:t>
      </w:r>
      <w:r w:rsidRPr="0022332E">
        <w:rPr>
          <w:rFonts w:cs="Times New Roman"/>
          <w:color w:val="000000"/>
        </w:rPr>
        <w:t xml:space="preserve"> from Ethiopian soils. </w:t>
      </w:r>
      <w:r w:rsidRPr="0022332E">
        <w:rPr>
          <w:rFonts w:cs="Times New Roman"/>
          <w:i/>
          <w:iCs/>
          <w:color w:val="000000"/>
        </w:rPr>
        <w:t>Ethiopian Journal of Biological Sciences</w:t>
      </w:r>
      <w:r w:rsidRPr="0022332E">
        <w:rPr>
          <w:rFonts w:cs="Times New Roman"/>
          <w:b/>
          <w:color w:val="000000"/>
        </w:rPr>
        <w:t>7</w:t>
      </w:r>
      <w:r w:rsidRPr="0022332E">
        <w:rPr>
          <w:rFonts w:cs="Times New Roman"/>
          <w:color w:val="000000"/>
        </w:rPr>
        <w:t>, 55-67</w:t>
      </w:r>
    </w:p>
    <w:p w14:paraId="6898FC76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ind w:left="426" w:hanging="426"/>
        <w:jc w:val="both"/>
        <w:textAlignment w:val="baseline"/>
        <w:rPr>
          <w:rFonts w:cs="Times New Roman"/>
          <w:color w:val="000000"/>
        </w:rPr>
      </w:pPr>
      <w:r w:rsidRPr="0022332E">
        <w:rPr>
          <w:rFonts w:cs="Times New Roman"/>
        </w:rPr>
        <w:t xml:space="preserve">Ketema Bacha,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(2007)</w:t>
      </w:r>
      <w:r w:rsidRPr="0022332E">
        <w:rPr>
          <w:rFonts w:cs="Times New Roman"/>
          <w:b/>
          <w:bCs/>
          <w:color w:val="000000"/>
        </w:rPr>
        <w:t xml:space="preserve">. </w:t>
      </w:r>
      <w:r w:rsidRPr="0022332E">
        <w:rPr>
          <w:rFonts w:cs="Times New Roman"/>
          <w:color w:val="000000"/>
        </w:rPr>
        <w:t xml:space="preserve">Microbiological and Socio-Economic Study of </w:t>
      </w:r>
      <w:proofErr w:type="spellStart"/>
      <w:r w:rsidRPr="0022332E">
        <w:rPr>
          <w:rFonts w:cs="Times New Roman"/>
          <w:i/>
          <w:iCs/>
          <w:color w:val="000000"/>
        </w:rPr>
        <w:t>Wakalim</w:t>
      </w:r>
      <w:proofErr w:type="spellEnd"/>
      <w:r w:rsidRPr="0022332E">
        <w:rPr>
          <w:rFonts w:cs="Times New Roman"/>
          <w:color w:val="000000"/>
        </w:rPr>
        <w:t xml:space="preserve">, a Traditional Ethiopian Fermented Sausage. </w:t>
      </w:r>
      <w:r w:rsidRPr="0022332E">
        <w:rPr>
          <w:rFonts w:cs="Times New Roman"/>
          <w:i/>
          <w:iCs/>
          <w:color w:val="000000"/>
        </w:rPr>
        <w:t xml:space="preserve">Ethiopian Journal of Biological Sciences </w:t>
      </w:r>
      <w:r w:rsidRPr="0022332E">
        <w:rPr>
          <w:rFonts w:cs="Times New Roman"/>
          <w:b/>
          <w:bCs/>
          <w:color w:val="000000"/>
        </w:rPr>
        <w:t xml:space="preserve">6, </w:t>
      </w:r>
      <w:r w:rsidRPr="0022332E">
        <w:rPr>
          <w:rFonts w:cs="Times New Roman"/>
          <w:color w:val="000000"/>
        </w:rPr>
        <w:t>129-145</w:t>
      </w:r>
    </w:p>
    <w:p w14:paraId="501A2916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de-DE"/>
        </w:rPr>
        <w:t xml:space="preserve">Girum Tadesse, Eden Ephraimand </w:t>
      </w:r>
      <w:r w:rsidRPr="0022332E">
        <w:rPr>
          <w:rFonts w:cs="Times New Roman"/>
          <w:b/>
          <w:bCs/>
          <w:lang w:val="de-DE"/>
        </w:rPr>
        <w:t xml:space="preserve">Mogessie Ashenafi </w:t>
      </w:r>
      <w:r w:rsidRPr="0022332E">
        <w:rPr>
          <w:rFonts w:cs="Times New Roman"/>
          <w:lang w:val="de-DE"/>
        </w:rPr>
        <w:t xml:space="preserve">(2007). </w:t>
      </w:r>
      <w:r w:rsidRPr="0022332E">
        <w:rPr>
          <w:rFonts w:cs="Times New Roman"/>
        </w:rPr>
        <w:t xml:space="preserve">Survival of </w:t>
      </w:r>
      <w:r w:rsidRPr="0022332E">
        <w:rPr>
          <w:rFonts w:cs="Times New Roman"/>
          <w:i/>
          <w:iCs/>
        </w:rPr>
        <w:t>E. coli</w:t>
      </w:r>
      <w:r w:rsidRPr="0022332E">
        <w:rPr>
          <w:rFonts w:cs="Times New Roman"/>
        </w:rPr>
        <w:t xml:space="preserve"> O157:H7,  </w:t>
      </w:r>
      <w:r w:rsidRPr="0022332E">
        <w:rPr>
          <w:rFonts w:cs="Times New Roman"/>
          <w:i/>
          <w:iCs/>
        </w:rPr>
        <w:t xml:space="preserve">Staphylococcus aureus, </w:t>
      </w:r>
      <w:proofErr w:type="spellStart"/>
      <w:r w:rsidRPr="0022332E">
        <w:rPr>
          <w:rFonts w:cs="Times New Roman"/>
          <w:i/>
          <w:iCs/>
        </w:rPr>
        <w:t>Shigellaflexneri</w:t>
      </w:r>
      <w:r w:rsidRPr="0022332E">
        <w:rPr>
          <w:rFonts w:cs="Times New Roman"/>
        </w:rPr>
        <w:t>and</w:t>
      </w:r>
      <w:proofErr w:type="spellEnd"/>
      <w:r w:rsidRPr="0022332E">
        <w:rPr>
          <w:rFonts w:cs="Times New Roman"/>
        </w:rPr>
        <w:t xml:space="preserve"> </w:t>
      </w:r>
      <w:r w:rsidRPr="0022332E">
        <w:rPr>
          <w:rFonts w:cs="Times New Roman"/>
          <w:i/>
          <w:iCs/>
        </w:rPr>
        <w:t xml:space="preserve">Salmonella spp. </w:t>
      </w:r>
      <w:r w:rsidRPr="0022332E">
        <w:rPr>
          <w:rFonts w:cs="Times New Roman"/>
        </w:rPr>
        <w:t xml:space="preserve">in Borde and Shamita, traditional Ethiopian fermented beverages.  </w:t>
      </w:r>
      <w:r w:rsidRPr="0022332E">
        <w:rPr>
          <w:rFonts w:cs="Times New Roman"/>
          <w:i/>
          <w:iCs/>
        </w:rPr>
        <w:t xml:space="preserve">Ethiopian Journal of Biological Sciences </w:t>
      </w:r>
      <w:r w:rsidRPr="0022332E">
        <w:rPr>
          <w:rFonts w:cs="Times New Roman"/>
          <w:b/>
          <w:bCs/>
        </w:rPr>
        <w:t>6</w:t>
      </w:r>
      <w:r w:rsidRPr="0022332E">
        <w:rPr>
          <w:rFonts w:cs="Times New Roman"/>
        </w:rPr>
        <w:t>, 1-10.</w:t>
      </w:r>
    </w:p>
    <w:p w14:paraId="16A71DB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(2006)</w:t>
      </w:r>
      <w:r w:rsidRPr="0022332E">
        <w:rPr>
          <w:rFonts w:cs="Times New Roman"/>
          <w:b/>
          <w:bCs/>
        </w:rPr>
        <w:t xml:space="preserve">. </w:t>
      </w:r>
      <w:r w:rsidRPr="0022332E">
        <w:rPr>
          <w:rFonts w:cs="Times New Roman"/>
        </w:rPr>
        <w:t xml:space="preserve">A review on the microbiology of Indigenous fermented foods and beverages of Ethiopia.  </w:t>
      </w:r>
      <w:r w:rsidRPr="0022332E">
        <w:rPr>
          <w:rFonts w:cs="Times New Roman"/>
          <w:i/>
          <w:iCs/>
        </w:rPr>
        <w:t xml:space="preserve">Ethiopian Journal of Biological Sciences </w:t>
      </w:r>
      <w:r w:rsidRPr="0022332E">
        <w:rPr>
          <w:rFonts w:cs="Times New Roman"/>
          <w:b/>
          <w:bCs/>
        </w:rPr>
        <w:t>5</w:t>
      </w:r>
      <w:r w:rsidRPr="0022332E">
        <w:rPr>
          <w:rFonts w:cs="Times New Roman"/>
        </w:rPr>
        <w:t>, 189-245</w:t>
      </w:r>
    </w:p>
    <w:p w14:paraId="242BBE76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Erdaw</w:t>
      </w:r>
      <w:proofErr w:type="spellEnd"/>
      <w:r w:rsidRPr="0022332E">
        <w:rPr>
          <w:rFonts w:cs="Times New Roman"/>
        </w:rPr>
        <w:t xml:space="preserve"> Tachbele, </w:t>
      </w:r>
      <w:proofErr w:type="spellStart"/>
      <w:r w:rsidRPr="0022332E">
        <w:rPr>
          <w:rFonts w:cs="Times New Roman"/>
        </w:rPr>
        <w:t>Woldaregay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Erku</w:t>
      </w:r>
      <w:proofErr w:type="spellEnd"/>
      <w:r w:rsidRPr="0022332E">
        <w:rPr>
          <w:rFonts w:cs="Times New Roman"/>
        </w:rPr>
        <w:t xml:space="preserve">, Teshome Gebre-Michael and </w:t>
      </w: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</w:rPr>
        <w:t xml:space="preserve">2006). Cockroach-associated food-borne bacterial pathogens from some hospitals and restaurants in Addis Ababa, Ethiopia: Distribution and antibiograms. </w:t>
      </w:r>
      <w:r w:rsidRPr="0022332E">
        <w:rPr>
          <w:rFonts w:cs="Times New Roman"/>
          <w:i/>
          <w:iCs/>
        </w:rPr>
        <w:t xml:space="preserve">Journal of Rural and Tropical Public Health </w:t>
      </w:r>
      <w:r w:rsidRPr="0022332E">
        <w:rPr>
          <w:rFonts w:cs="Times New Roman"/>
          <w:b/>
          <w:bCs/>
        </w:rPr>
        <w:t xml:space="preserve">5, </w:t>
      </w:r>
      <w:r w:rsidRPr="0022332E">
        <w:rPr>
          <w:rFonts w:cs="Times New Roman"/>
        </w:rPr>
        <w:t>34-41</w:t>
      </w:r>
    </w:p>
    <w:p w14:paraId="3D368B8F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Bekele Bahiru,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(2006). Yeast and lactic acid flora of '</w:t>
      </w:r>
      <w:proofErr w:type="spellStart"/>
      <w:r w:rsidRPr="0022332E">
        <w:rPr>
          <w:rFonts w:cs="Times New Roman"/>
        </w:rPr>
        <w:t>tej</w:t>
      </w:r>
      <w:proofErr w:type="spellEnd"/>
      <w:r w:rsidRPr="0022332E">
        <w:rPr>
          <w:rFonts w:cs="Times New Roman"/>
        </w:rPr>
        <w:t xml:space="preserve">', an indigenous Ethiopian honey wine: variations within and between production units. </w:t>
      </w:r>
      <w:r w:rsidRPr="0022332E">
        <w:rPr>
          <w:rFonts w:cs="Times New Roman"/>
          <w:i/>
          <w:iCs/>
        </w:rPr>
        <w:t xml:space="preserve">Food Microbiology </w:t>
      </w:r>
      <w:r w:rsidRPr="0022332E">
        <w:rPr>
          <w:rFonts w:cs="Times New Roman"/>
          <w:b/>
          <w:bCs/>
        </w:rPr>
        <w:t xml:space="preserve">23, </w:t>
      </w:r>
      <w:r w:rsidRPr="0022332E">
        <w:rPr>
          <w:rFonts w:cs="Times New Roman"/>
        </w:rPr>
        <w:t>277-282</w:t>
      </w:r>
    </w:p>
    <w:p w14:paraId="7094CCDB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Eden Ephraim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 xml:space="preserve">(2005). Fate of </w:t>
      </w:r>
      <w:r w:rsidRPr="0022332E">
        <w:rPr>
          <w:rFonts w:cs="Times New Roman"/>
          <w:i/>
          <w:iCs/>
        </w:rPr>
        <w:t xml:space="preserve">Salmonella </w:t>
      </w:r>
      <w:r w:rsidRPr="0022332E">
        <w:rPr>
          <w:rFonts w:cs="Times New Roman"/>
        </w:rPr>
        <w:t>Typhimurium DT 104 during the fermentation of ‘</w:t>
      </w:r>
      <w:proofErr w:type="spellStart"/>
      <w:r w:rsidRPr="0022332E">
        <w:rPr>
          <w:rFonts w:cs="Times New Roman"/>
        </w:rPr>
        <w:t>Siljo</w:t>
      </w:r>
      <w:proofErr w:type="spellEnd"/>
      <w:r w:rsidRPr="0022332E">
        <w:rPr>
          <w:rFonts w:cs="Times New Roman"/>
        </w:rPr>
        <w:t xml:space="preserve">’, a traditional Ethiopian fermented legume condiment, and during product storage at ambient and refrigeration temperatures. </w:t>
      </w:r>
      <w:r w:rsidRPr="0022332E">
        <w:rPr>
          <w:rFonts w:cs="Times New Roman"/>
          <w:i/>
          <w:iCs/>
        </w:rPr>
        <w:t xml:space="preserve">World Journal of Microbiology and Biotechnology </w:t>
      </w:r>
      <w:r w:rsidRPr="0022332E">
        <w:rPr>
          <w:rFonts w:cs="Times New Roman"/>
          <w:b/>
          <w:bCs/>
        </w:rPr>
        <w:t>21</w:t>
      </w:r>
      <w:r w:rsidRPr="0022332E">
        <w:rPr>
          <w:rFonts w:cs="Times New Roman"/>
        </w:rPr>
        <w:t xml:space="preserve">, 1259-1265 </w:t>
      </w:r>
    </w:p>
    <w:p w14:paraId="1783DA95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Eden Ephraim, Agnes </w:t>
      </w:r>
      <w:proofErr w:type="spellStart"/>
      <w:r w:rsidRPr="0022332E">
        <w:rPr>
          <w:rFonts w:cs="Times New Roman"/>
        </w:rPr>
        <w:t>Odenyo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 xml:space="preserve">(2005). Screening for tannin degradation from rumen and </w:t>
      </w:r>
      <w:proofErr w:type="spellStart"/>
      <w:r w:rsidRPr="0022332E">
        <w:rPr>
          <w:rFonts w:cs="Times New Roman"/>
        </w:rPr>
        <w:t>feacal</w:t>
      </w:r>
      <w:proofErr w:type="spellEnd"/>
      <w:r w:rsidRPr="0022332E">
        <w:rPr>
          <w:rFonts w:cs="Times New Roman"/>
        </w:rPr>
        <w:t xml:space="preserve"> samples of wild and domestic animals in Ethiopia. </w:t>
      </w:r>
      <w:r w:rsidRPr="0022332E">
        <w:rPr>
          <w:rFonts w:cs="Times New Roman"/>
          <w:i/>
          <w:iCs/>
        </w:rPr>
        <w:t xml:space="preserve">World Journal of Microbiology and Biotechnology </w:t>
      </w:r>
      <w:r w:rsidRPr="0022332E">
        <w:rPr>
          <w:rFonts w:cs="Times New Roman"/>
          <w:b/>
          <w:bCs/>
        </w:rPr>
        <w:t>21</w:t>
      </w:r>
      <w:r w:rsidRPr="0022332E">
        <w:rPr>
          <w:rFonts w:cs="Times New Roman"/>
        </w:rPr>
        <w:t>, 803-809</w:t>
      </w:r>
    </w:p>
    <w:p w14:paraId="386544B2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de-DE"/>
        </w:rPr>
        <w:t xml:space="preserve">Mekonnen Tsegaye and </w:t>
      </w:r>
      <w:r w:rsidRPr="0022332E">
        <w:rPr>
          <w:rFonts w:cs="Times New Roman"/>
          <w:b/>
          <w:bCs/>
          <w:lang w:val="de-DE"/>
        </w:rPr>
        <w:t>Mogessie Ashenafi</w:t>
      </w:r>
      <w:r w:rsidRPr="0022332E">
        <w:rPr>
          <w:rFonts w:cs="Times New Roman"/>
          <w:lang w:val="de-DE"/>
        </w:rPr>
        <w:t xml:space="preserve"> (2005). </w:t>
      </w:r>
      <w:r w:rsidRPr="0022332E">
        <w:rPr>
          <w:rFonts w:cs="Times New Roman"/>
        </w:rPr>
        <w:t xml:space="preserve">Fate of </w:t>
      </w:r>
      <w:r w:rsidRPr="0022332E">
        <w:rPr>
          <w:rFonts w:cs="Times New Roman"/>
          <w:i/>
          <w:iCs/>
        </w:rPr>
        <w:t>Escherichia coli</w:t>
      </w:r>
      <w:r w:rsidRPr="0022332E">
        <w:rPr>
          <w:rFonts w:cs="Times New Roman"/>
        </w:rPr>
        <w:t xml:space="preserve"> O157:H7 during the processing of Ergo and </w:t>
      </w:r>
      <w:proofErr w:type="spellStart"/>
      <w:r w:rsidRPr="0022332E">
        <w:rPr>
          <w:rFonts w:cs="Times New Roman"/>
        </w:rPr>
        <w:t>Ayib</w:t>
      </w:r>
      <w:proofErr w:type="spellEnd"/>
      <w:r w:rsidRPr="0022332E">
        <w:rPr>
          <w:rFonts w:cs="Times New Roman"/>
        </w:rPr>
        <w:t xml:space="preserve">, traditional Ethiopian dairy products and effect of </w:t>
      </w:r>
      <w:r w:rsidRPr="0022332E">
        <w:rPr>
          <w:rFonts w:cs="Times New Roman"/>
        </w:rPr>
        <w:lastRenderedPageBreak/>
        <w:t xml:space="preserve">product storage temperatures on its survival. </w:t>
      </w:r>
      <w:r w:rsidRPr="0022332E">
        <w:rPr>
          <w:rFonts w:cs="Times New Roman"/>
          <w:i/>
          <w:iCs/>
        </w:rPr>
        <w:t xml:space="preserve">International Journal of Food Microbiology </w:t>
      </w:r>
      <w:r w:rsidRPr="0022332E">
        <w:rPr>
          <w:rFonts w:cs="Times New Roman"/>
          <w:b/>
          <w:bCs/>
        </w:rPr>
        <w:t>103</w:t>
      </w:r>
      <w:r w:rsidRPr="0022332E">
        <w:rPr>
          <w:rFonts w:cs="Times New Roman"/>
        </w:rPr>
        <w:t>, 11-21</w:t>
      </w:r>
    </w:p>
    <w:p w14:paraId="20092DD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Irene Mutaku, </w:t>
      </w:r>
      <w:proofErr w:type="spellStart"/>
      <w:r w:rsidRPr="0022332E">
        <w:rPr>
          <w:rFonts w:cs="Times New Roman"/>
        </w:rPr>
        <w:t>Woldaregay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Erku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(2005)</w:t>
      </w:r>
      <w:r w:rsidRPr="0022332E">
        <w:rPr>
          <w:rFonts w:cs="Times New Roman"/>
          <w:b/>
          <w:bCs/>
        </w:rPr>
        <w:t xml:space="preserve">. </w:t>
      </w:r>
      <w:r w:rsidRPr="0022332E">
        <w:rPr>
          <w:rFonts w:cs="Times New Roman"/>
        </w:rPr>
        <w:t xml:space="preserve">Growth and survival of </w:t>
      </w:r>
      <w:r w:rsidRPr="0022332E">
        <w:rPr>
          <w:rFonts w:cs="Times New Roman"/>
          <w:i/>
          <w:iCs/>
        </w:rPr>
        <w:t>Escherichia coli</w:t>
      </w:r>
      <w:r w:rsidRPr="0022332E">
        <w:rPr>
          <w:rFonts w:cs="Times New Roman"/>
        </w:rPr>
        <w:t xml:space="preserve"> O157:H7 in fresh tropical fruit juices at ambient and cold temperatures. </w:t>
      </w:r>
      <w:r w:rsidRPr="0022332E">
        <w:rPr>
          <w:rFonts w:cs="Times New Roman"/>
          <w:i/>
          <w:iCs/>
        </w:rPr>
        <w:t xml:space="preserve">International Journal of Food Science and Nutrition </w:t>
      </w:r>
      <w:r w:rsidRPr="0022332E">
        <w:rPr>
          <w:rFonts w:cs="Times New Roman"/>
          <w:b/>
          <w:bCs/>
        </w:rPr>
        <w:t>56</w:t>
      </w:r>
      <w:r w:rsidRPr="0022332E">
        <w:rPr>
          <w:rFonts w:cs="Times New Roman"/>
        </w:rPr>
        <w:t>, 133-139</w:t>
      </w:r>
    </w:p>
    <w:p w14:paraId="1B306E65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de-DE"/>
        </w:rPr>
        <w:t xml:space="preserve">Girum Tadesse, Eden Ephraimand </w:t>
      </w:r>
      <w:r w:rsidRPr="0022332E">
        <w:rPr>
          <w:rFonts w:cs="Times New Roman"/>
          <w:b/>
          <w:bCs/>
          <w:lang w:val="de-DE"/>
        </w:rPr>
        <w:t>Mogessie Ashenafi</w:t>
      </w:r>
      <w:r w:rsidRPr="0022332E">
        <w:rPr>
          <w:rFonts w:cs="Times New Roman"/>
          <w:lang w:val="de-DE"/>
        </w:rPr>
        <w:t xml:space="preserve"> (2005). </w:t>
      </w:r>
      <w:r w:rsidRPr="0022332E">
        <w:rPr>
          <w:rFonts w:cs="Times New Roman"/>
        </w:rPr>
        <w:t xml:space="preserve">Assessment of the antimicrobial activity of lactic acid bacteria isolated from Borde and Shamita, traditional Ethiopian fermented beverages, on some food-borne pathogens and effect of growth medium on the inhibitory activity. </w:t>
      </w:r>
      <w:r w:rsidRPr="0022332E">
        <w:rPr>
          <w:rFonts w:cs="Times New Roman"/>
          <w:i/>
          <w:iCs/>
        </w:rPr>
        <w:t xml:space="preserve">Internet Journal of Food Safety </w:t>
      </w:r>
      <w:r w:rsidRPr="0022332E">
        <w:rPr>
          <w:rFonts w:cs="Times New Roman"/>
          <w:b/>
          <w:bCs/>
        </w:rPr>
        <w:t>5</w:t>
      </w:r>
      <w:r w:rsidRPr="0022332E">
        <w:rPr>
          <w:rFonts w:cs="Times New Roman"/>
        </w:rPr>
        <w:t>, 13-20.</w:t>
      </w:r>
    </w:p>
    <w:p w14:paraId="2C07D1A3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de-DE"/>
        </w:rPr>
        <w:t xml:space="preserve">Girum Tadesse, </w:t>
      </w:r>
      <w:r w:rsidRPr="0022332E">
        <w:rPr>
          <w:rFonts w:cs="Times New Roman"/>
          <w:b/>
          <w:bCs/>
          <w:lang w:val="de-DE"/>
        </w:rPr>
        <w:t xml:space="preserve">Mogessie Ashenafi </w:t>
      </w:r>
      <w:r w:rsidRPr="0022332E">
        <w:rPr>
          <w:rFonts w:cs="Times New Roman"/>
          <w:lang w:val="de-DE"/>
        </w:rPr>
        <w:t xml:space="preserve">and Eden Ephraim (2005). </w:t>
      </w:r>
      <w:r w:rsidRPr="0022332E">
        <w:rPr>
          <w:rFonts w:cs="Times New Roman"/>
        </w:rPr>
        <w:t xml:space="preserve">Survival of </w:t>
      </w:r>
      <w:r w:rsidRPr="0022332E">
        <w:rPr>
          <w:rFonts w:cs="Times New Roman"/>
          <w:i/>
          <w:iCs/>
        </w:rPr>
        <w:t>E. coli</w:t>
      </w:r>
      <w:r w:rsidRPr="0022332E">
        <w:rPr>
          <w:rFonts w:cs="Times New Roman"/>
        </w:rPr>
        <w:t xml:space="preserve"> O157:H7 </w:t>
      </w:r>
      <w:r w:rsidRPr="0022332E">
        <w:rPr>
          <w:rFonts w:cs="Times New Roman"/>
          <w:i/>
          <w:iCs/>
        </w:rPr>
        <w:t xml:space="preserve">Staphylococcus aureus, Shigella flexneri </w:t>
      </w:r>
      <w:r w:rsidRPr="0022332E">
        <w:rPr>
          <w:rFonts w:cs="Times New Roman"/>
        </w:rPr>
        <w:t xml:space="preserve">and </w:t>
      </w:r>
      <w:r w:rsidRPr="0022332E">
        <w:rPr>
          <w:rFonts w:cs="Times New Roman"/>
          <w:i/>
          <w:iCs/>
        </w:rPr>
        <w:t xml:space="preserve">Salmonella spp. </w:t>
      </w:r>
      <w:r w:rsidRPr="0022332E">
        <w:rPr>
          <w:rFonts w:cs="Times New Roman"/>
        </w:rPr>
        <w:t xml:space="preserve">in fermenting ‘Borde’, a traditional Ethiopian beverage. </w:t>
      </w:r>
      <w:r w:rsidRPr="0022332E">
        <w:rPr>
          <w:rFonts w:cs="Times New Roman"/>
          <w:i/>
          <w:iCs/>
        </w:rPr>
        <w:t xml:space="preserve">Food Control </w:t>
      </w:r>
      <w:r w:rsidRPr="0022332E">
        <w:rPr>
          <w:rFonts w:cs="Times New Roman"/>
          <w:b/>
          <w:bCs/>
        </w:rPr>
        <w:t>16</w:t>
      </w:r>
      <w:r w:rsidRPr="0022332E">
        <w:rPr>
          <w:rFonts w:cs="Times New Roman"/>
        </w:rPr>
        <w:t>, 189-196</w:t>
      </w:r>
    </w:p>
    <w:p w14:paraId="430235DA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Eden Ephraim, Agnes </w:t>
      </w:r>
      <w:proofErr w:type="spellStart"/>
      <w:r w:rsidRPr="0022332E">
        <w:rPr>
          <w:rFonts w:cs="Times New Roman"/>
        </w:rPr>
        <w:t>Odenyo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(2005)</w:t>
      </w:r>
      <w:r w:rsidRPr="0022332E">
        <w:rPr>
          <w:rFonts w:cs="Times New Roman"/>
          <w:b/>
          <w:bCs/>
        </w:rPr>
        <w:t xml:space="preserve">. </w:t>
      </w:r>
      <w:r w:rsidRPr="0022332E">
        <w:rPr>
          <w:rFonts w:cs="Times New Roman"/>
        </w:rPr>
        <w:t xml:space="preserve">Isolation and characterization of tannin-degrading bacteria from </w:t>
      </w:r>
      <w:proofErr w:type="spellStart"/>
      <w:r w:rsidRPr="0022332E">
        <w:rPr>
          <w:rFonts w:cs="Times New Roman"/>
        </w:rPr>
        <w:t>faecal</w:t>
      </w:r>
      <w:proofErr w:type="spellEnd"/>
      <w:r w:rsidRPr="0022332E">
        <w:rPr>
          <w:rFonts w:cs="Times New Roman"/>
        </w:rPr>
        <w:t xml:space="preserve"> samples of some wild ruminants in Ethiopia. </w:t>
      </w:r>
      <w:r w:rsidRPr="0022332E">
        <w:rPr>
          <w:rFonts w:cs="Times New Roman"/>
          <w:i/>
          <w:iCs/>
        </w:rPr>
        <w:t xml:space="preserve">Animal Feed Science and Technology </w:t>
      </w:r>
      <w:r w:rsidRPr="0022332E">
        <w:rPr>
          <w:rFonts w:cs="Times New Roman"/>
          <w:b/>
          <w:bCs/>
        </w:rPr>
        <w:t>118</w:t>
      </w:r>
      <w:r w:rsidRPr="0022332E">
        <w:rPr>
          <w:rFonts w:cs="Times New Roman"/>
        </w:rPr>
        <w:t>, 243-253</w:t>
      </w:r>
    </w:p>
    <w:p w14:paraId="46D8CBA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de-DE"/>
        </w:rPr>
        <w:t xml:space="preserve">Mekonnen Tsegaye, Eden </w:t>
      </w:r>
      <w:r w:rsidRPr="0022332E">
        <w:rPr>
          <w:rFonts w:cs="Times New Roman"/>
        </w:rPr>
        <w:t>Ephraim</w:t>
      </w:r>
      <w:r w:rsidRPr="0022332E">
        <w:rPr>
          <w:rFonts w:cs="Times New Roman"/>
          <w:lang w:val="de-DE"/>
        </w:rPr>
        <w:t xml:space="preserve"> and </w:t>
      </w:r>
      <w:r w:rsidRPr="0022332E">
        <w:rPr>
          <w:rFonts w:cs="Times New Roman"/>
          <w:b/>
          <w:bCs/>
          <w:lang w:val="de-DE"/>
        </w:rPr>
        <w:t xml:space="preserve">Mogessie Ashenafi </w:t>
      </w:r>
      <w:r w:rsidRPr="0022332E">
        <w:rPr>
          <w:rFonts w:cs="Times New Roman"/>
          <w:lang w:val="de-DE"/>
        </w:rPr>
        <w:t>(2004)</w:t>
      </w:r>
      <w:r w:rsidRPr="0022332E">
        <w:rPr>
          <w:rFonts w:cs="Times New Roman"/>
          <w:vertAlign w:val="superscript"/>
          <w:lang w:val="de-DE"/>
        </w:rPr>
        <w:t xml:space="preserve">. </w:t>
      </w:r>
      <w:proofErr w:type="spellStart"/>
      <w:r w:rsidRPr="0022332E">
        <w:rPr>
          <w:rFonts w:cs="Times New Roman"/>
        </w:rPr>
        <w:t>Behaviour</w:t>
      </w:r>
      <w:proofErr w:type="spellEnd"/>
      <w:r w:rsidRPr="0022332E">
        <w:rPr>
          <w:rFonts w:cs="Times New Roman"/>
        </w:rPr>
        <w:t xml:space="preserve"> of </w:t>
      </w:r>
      <w:r w:rsidRPr="0022332E">
        <w:rPr>
          <w:rFonts w:cs="Times New Roman"/>
          <w:i/>
          <w:iCs/>
        </w:rPr>
        <w:t>Escherichia coli</w:t>
      </w:r>
      <w:r w:rsidRPr="0022332E">
        <w:rPr>
          <w:rFonts w:cs="Times New Roman"/>
        </w:rPr>
        <w:t xml:space="preserve"> O157:H7 during the fermentation of Datta and Awaze, traditional Ethiopian fermented condiments, and its survival during product storage at ambient and refrigeration temperatures </w:t>
      </w:r>
      <w:r w:rsidRPr="0022332E">
        <w:rPr>
          <w:rFonts w:cs="Times New Roman"/>
          <w:i/>
          <w:iCs/>
        </w:rPr>
        <w:t xml:space="preserve">Food Microbiology </w:t>
      </w:r>
      <w:r w:rsidRPr="0022332E">
        <w:rPr>
          <w:rFonts w:cs="Times New Roman"/>
          <w:b/>
          <w:bCs/>
        </w:rPr>
        <w:t>26</w:t>
      </w:r>
      <w:r w:rsidRPr="0022332E">
        <w:rPr>
          <w:rFonts w:cs="Times New Roman"/>
        </w:rPr>
        <w:t>, 743-751</w:t>
      </w:r>
    </w:p>
    <w:p w14:paraId="0609AF3F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pt-BR"/>
        </w:rPr>
        <w:t xml:space="preserve">Tibebe-Selassie Seyoum, Gobena Ameni and </w:t>
      </w:r>
      <w:r w:rsidRPr="0022332E">
        <w:rPr>
          <w:rFonts w:cs="Times New Roman"/>
          <w:b/>
          <w:bCs/>
          <w:lang w:val="pt-BR"/>
        </w:rPr>
        <w:t>Mogessie Ashenafi</w:t>
      </w:r>
      <w:r w:rsidRPr="0022332E">
        <w:rPr>
          <w:rFonts w:cs="Times New Roman"/>
          <w:lang w:val="pt-BR"/>
        </w:rPr>
        <w:t xml:space="preserve"> (2003). </w:t>
      </w:r>
      <w:r w:rsidRPr="0022332E">
        <w:rPr>
          <w:rFonts w:cs="Times New Roman"/>
        </w:rPr>
        <w:t xml:space="preserve">The prevalence of bovine mastitis, bacterial isolation and their susceptibility to antibiotics in Central Ethiopia. </w:t>
      </w:r>
      <w:r w:rsidRPr="0022332E">
        <w:rPr>
          <w:rFonts w:cs="Times New Roman"/>
          <w:i/>
          <w:iCs/>
        </w:rPr>
        <w:t xml:space="preserve">Bulletin of Animal Health and Production in Africa </w:t>
      </w:r>
      <w:r w:rsidRPr="0022332E">
        <w:rPr>
          <w:rFonts w:cs="Times New Roman"/>
          <w:b/>
          <w:bCs/>
        </w:rPr>
        <w:t>51</w:t>
      </w:r>
      <w:r w:rsidRPr="0022332E">
        <w:rPr>
          <w:rFonts w:cs="Times New Roman"/>
        </w:rPr>
        <w:t>, 182-189</w:t>
      </w:r>
    </w:p>
    <w:p w14:paraId="3C94B4B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Woldaregay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Erku</w:t>
      </w:r>
      <w:proofErr w:type="spellEnd"/>
      <w:r w:rsidRPr="0022332E">
        <w:rPr>
          <w:rFonts w:cs="Times New Roman"/>
        </w:rPr>
        <w:t xml:space="preserve">, Haile Alemayehu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(2003)</w:t>
      </w:r>
      <w:r w:rsidRPr="0022332E">
        <w:rPr>
          <w:rFonts w:cs="Times New Roman"/>
          <w:b/>
          <w:bCs/>
        </w:rPr>
        <w:t>.</w:t>
      </w:r>
      <w:r w:rsidRPr="0022332E">
        <w:rPr>
          <w:rFonts w:cs="Times New Roman"/>
        </w:rPr>
        <w:t xml:space="preserve"> Growth of enterohemorrhagic </w:t>
      </w:r>
      <w:r w:rsidRPr="0022332E">
        <w:rPr>
          <w:rFonts w:cs="Times New Roman"/>
          <w:i/>
          <w:iCs/>
        </w:rPr>
        <w:t>Escherichia coli</w:t>
      </w:r>
      <w:r w:rsidRPr="0022332E">
        <w:rPr>
          <w:rFonts w:cs="Times New Roman"/>
        </w:rPr>
        <w:t xml:space="preserve"> (</w:t>
      </w:r>
      <w:r w:rsidRPr="0022332E">
        <w:rPr>
          <w:rFonts w:cs="Times New Roman"/>
          <w:i/>
          <w:iCs/>
        </w:rPr>
        <w:t xml:space="preserve">E. coli </w:t>
      </w:r>
      <w:r w:rsidRPr="0022332E">
        <w:rPr>
          <w:rFonts w:cs="Times New Roman"/>
        </w:rPr>
        <w:t xml:space="preserve">O157:H7) in different Ethiopian sauces made of legumes, meat or vegetables </w:t>
      </w:r>
      <w:r w:rsidRPr="0022332E">
        <w:rPr>
          <w:rFonts w:cs="Times New Roman"/>
          <w:i/>
          <w:iCs/>
        </w:rPr>
        <w:t xml:space="preserve">Ethiopian Journal of Biological Sciences </w:t>
      </w:r>
      <w:r w:rsidRPr="0022332E">
        <w:rPr>
          <w:rFonts w:cs="Times New Roman"/>
          <w:b/>
          <w:bCs/>
        </w:rPr>
        <w:t>2</w:t>
      </w:r>
      <w:r w:rsidRPr="0022332E">
        <w:rPr>
          <w:rFonts w:cs="Times New Roman"/>
        </w:rPr>
        <w:t>, 143-156</w:t>
      </w:r>
    </w:p>
    <w:p w14:paraId="2FE6A0FC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Broderick </w:t>
      </w:r>
      <w:proofErr w:type="spellStart"/>
      <w:r w:rsidRPr="0022332E">
        <w:rPr>
          <w:rFonts w:cs="Times New Roman"/>
        </w:rPr>
        <w:t>Eribo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(2003)</w:t>
      </w:r>
      <w:r w:rsidRPr="0022332E">
        <w:rPr>
          <w:rFonts w:cs="Times New Roman"/>
          <w:b/>
          <w:bCs/>
        </w:rPr>
        <w:t xml:space="preserve">. </w:t>
      </w:r>
      <w:proofErr w:type="spellStart"/>
      <w:r w:rsidRPr="0022332E">
        <w:rPr>
          <w:rFonts w:cs="Times New Roman"/>
        </w:rPr>
        <w:t>Behaviour</w:t>
      </w:r>
      <w:proofErr w:type="spellEnd"/>
      <w:r w:rsidRPr="0022332E">
        <w:rPr>
          <w:rFonts w:cs="Times New Roman"/>
        </w:rPr>
        <w:t xml:space="preserve"> of </w:t>
      </w:r>
      <w:r w:rsidRPr="0022332E">
        <w:rPr>
          <w:rFonts w:cs="Times New Roman"/>
          <w:i/>
          <w:iCs/>
        </w:rPr>
        <w:t>Escherichia coli</w:t>
      </w:r>
      <w:r w:rsidRPr="0022332E">
        <w:rPr>
          <w:rFonts w:cs="Times New Roman"/>
        </w:rPr>
        <w:t xml:space="preserve"> O157:H7 in tomato and processed tomato products. </w:t>
      </w:r>
      <w:r w:rsidRPr="0022332E">
        <w:rPr>
          <w:rFonts w:cs="Times New Roman"/>
          <w:i/>
          <w:iCs/>
        </w:rPr>
        <w:t xml:space="preserve">Food Research International </w:t>
      </w:r>
      <w:r w:rsidRPr="0022332E">
        <w:rPr>
          <w:rFonts w:cs="Times New Roman"/>
          <w:b/>
          <w:bCs/>
        </w:rPr>
        <w:t>36</w:t>
      </w:r>
      <w:r w:rsidRPr="0022332E">
        <w:rPr>
          <w:rFonts w:cs="Times New Roman"/>
        </w:rPr>
        <w:t>, 823-830</w:t>
      </w:r>
    </w:p>
    <w:p w14:paraId="3DBAB3B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 xml:space="preserve">(2002). The microbiology of Ethiopian foods and beverages: A review. </w:t>
      </w:r>
      <w:r w:rsidRPr="0022332E">
        <w:rPr>
          <w:rFonts w:cs="Times New Roman"/>
          <w:i/>
          <w:iCs/>
        </w:rPr>
        <w:t xml:space="preserve">SINET: Ethiopian Journal of Science </w:t>
      </w:r>
      <w:r w:rsidRPr="0022332E">
        <w:rPr>
          <w:rFonts w:cs="Times New Roman"/>
          <w:b/>
          <w:bCs/>
        </w:rPr>
        <w:t>25,</w:t>
      </w:r>
      <w:r w:rsidRPr="0022332E">
        <w:rPr>
          <w:rFonts w:cs="Times New Roman"/>
        </w:rPr>
        <w:t xml:space="preserve"> 97-140.</w:t>
      </w:r>
    </w:p>
    <w:p w14:paraId="3E8D8152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Bekele Bahiru,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(2001). Chemical and nutritional properties of '</w:t>
      </w:r>
      <w:proofErr w:type="spellStart"/>
      <w:r w:rsidRPr="0022332E">
        <w:rPr>
          <w:rFonts w:cs="Times New Roman"/>
        </w:rPr>
        <w:t>tej</w:t>
      </w:r>
      <w:proofErr w:type="spellEnd"/>
      <w:r w:rsidRPr="0022332E">
        <w:rPr>
          <w:rFonts w:cs="Times New Roman"/>
        </w:rPr>
        <w:t xml:space="preserve">', an indigenous Ethiopian honey wine: variations within and between production units. </w:t>
      </w:r>
      <w:r w:rsidRPr="0022332E">
        <w:rPr>
          <w:rFonts w:cs="Times New Roman"/>
          <w:i/>
          <w:iCs/>
        </w:rPr>
        <w:t xml:space="preserve">Journal of Food Technology in Africa. </w:t>
      </w:r>
      <w:r w:rsidRPr="0022332E">
        <w:rPr>
          <w:rFonts w:cs="Times New Roman"/>
          <w:b/>
          <w:bCs/>
        </w:rPr>
        <w:t>6</w:t>
      </w:r>
      <w:r w:rsidRPr="0022332E">
        <w:rPr>
          <w:rFonts w:cs="Times New Roman"/>
        </w:rPr>
        <w:t>, 104-108.</w:t>
      </w:r>
    </w:p>
    <w:p w14:paraId="55A6FAB5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Deriba</w:t>
      </w:r>
      <w:proofErr w:type="spellEnd"/>
      <w:r w:rsidRPr="0022332E">
        <w:rPr>
          <w:rFonts w:cs="Times New Roman"/>
        </w:rPr>
        <w:t xml:space="preserve"> Muleta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 xml:space="preserve">(2001). </w:t>
      </w:r>
      <w:r w:rsidRPr="0022332E">
        <w:rPr>
          <w:rFonts w:cs="Times New Roman"/>
          <w:i/>
          <w:iCs/>
        </w:rPr>
        <w:t xml:space="preserve">Salmonella </w:t>
      </w:r>
      <w:r w:rsidRPr="0022332E">
        <w:rPr>
          <w:rFonts w:cs="Times New Roman"/>
        </w:rPr>
        <w:t xml:space="preserve">and </w:t>
      </w:r>
      <w:r w:rsidRPr="0022332E">
        <w:rPr>
          <w:rFonts w:cs="Times New Roman"/>
          <w:i/>
          <w:iCs/>
        </w:rPr>
        <w:t>Shigella</w:t>
      </w:r>
      <w:r w:rsidRPr="0022332E">
        <w:rPr>
          <w:rFonts w:cs="Times New Roman"/>
        </w:rPr>
        <w:t xml:space="preserve"> and growth potential of other food-borne pathogens in Ethiopian street-vended foods. </w:t>
      </w:r>
      <w:r w:rsidRPr="0022332E">
        <w:rPr>
          <w:rFonts w:cs="Times New Roman"/>
          <w:i/>
          <w:iCs/>
        </w:rPr>
        <w:t>East African Medical Journal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78</w:t>
      </w:r>
      <w:r w:rsidRPr="0022332E">
        <w:rPr>
          <w:rFonts w:cs="Times New Roman"/>
        </w:rPr>
        <w:t>, 576-580</w:t>
      </w:r>
    </w:p>
    <w:p w14:paraId="01ECDC62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lang w:val="pt-BR"/>
        </w:rPr>
        <w:t xml:space="preserve">Beteseb Yigeremu, Mulugeta Bogale and </w:t>
      </w:r>
      <w:r w:rsidRPr="0022332E">
        <w:rPr>
          <w:rFonts w:cs="Times New Roman"/>
          <w:b/>
          <w:bCs/>
          <w:lang w:val="pt-BR"/>
        </w:rPr>
        <w:t xml:space="preserve">Mogessie Ashenafi </w:t>
      </w:r>
      <w:r w:rsidRPr="0022332E">
        <w:rPr>
          <w:rFonts w:cs="Times New Roman"/>
          <w:lang w:val="pt-BR"/>
        </w:rPr>
        <w:t xml:space="preserve">(2001). </w:t>
      </w:r>
      <w:r w:rsidRPr="0022332E">
        <w:rPr>
          <w:rFonts w:cs="Times New Roman"/>
        </w:rPr>
        <w:t xml:space="preserve">Fate of </w:t>
      </w:r>
      <w:r w:rsidRPr="0022332E">
        <w:rPr>
          <w:rFonts w:cs="Times New Roman"/>
          <w:i/>
          <w:iCs/>
        </w:rPr>
        <w:t>Salmonella</w:t>
      </w:r>
      <w:r w:rsidRPr="0022332E">
        <w:rPr>
          <w:rFonts w:cs="Times New Roman"/>
        </w:rPr>
        <w:t xml:space="preserve"> and </w:t>
      </w:r>
      <w:r w:rsidRPr="0022332E">
        <w:rPr>
          <w:rFonts w:cs="Times New Roman"/>
          <w:i/>
          <w:iCs/>
        </w:rPr>
        <w:t>E. coli</w:t>
      </w:r>
      <w:r w:rsidRPr="0022332E">
        <w:rPr>
          <w:rFonts w:cs="Times New Roman"/>
        </w:rPr>
        <w:t xml:space="preserve"> in fresh prepared orange, avocado, papaya and pine apple juices. </w:t>
      </w:r>
      <w:r w:rsidRPr="0022332E">
        <w:rPr>
          <w:rFonts w:cs="Times New Roman"/>
          <w:i/>
          <w:iCs/>
        </w:rPr>
        <w:t>Ethiopian Journal of Health Sciences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11</w:t>
      </w:r>
      <w:r w:rsidRPr="0022332E">
        <w:rPr>
          <w:rFonts w:cs="Times New Roman"/>
        </w:rPr>
        <w:t>, 89-95</w:t>
      </w:r>
    </w:p>
    <w:p w14:paraId="76CF3AEB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lastRenderedPageBreak/>
        <w:t>Deriba</w:t>
      </w:r>
      <w:proofErr w:type="spellEnd"/>
      <w:r w:rsidRPr="0022332E">
        <w:rPr>
          <w:rFonts w:cs="Times New Roman"/>
        </w:rPr>
        <w:t xml:space="preserve"> Muleta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 xml:space="preserve">(2001). Bacteriological profile and holding temperatures of street-vended foods from Addis Ababa. </w:t>
      </w:r>
      <w:r w:rsidRPr="0022332E">
        <w:rPr>
          <w:rFonts w:cs="Times New Roman"/>
          <w:i/>
          <w:iCs/>
        </w:rPr>
        <w:t>International Journal of Environmental Health Research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11</w:t>
      </w:r>
      <w:r w:rsidRPr="0022332E">
        <w:rPr>
          <w:rFonts w:cs="Times New Roman"/>
        </w:rPr>
        <w:t>, 95-105</w:t>
      </w:r>
    </w:p>
    <w:p w14:paraId="071446BB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Ahmed Idris,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(2001).  Some microbiological and biochemical studies on the fermentation of ‘awaze’ and ‘</w:t>
      </w:r>
      <w:proofErr w:type="spellStart"/>
      <w:r w:rsidRPr="0022332E">
        <w:rPr>
          <w:rFonts w:cs="Times New Roman"/>
        </w:rPr>
        <w:t>datta</w:t>
      </w:r>
      <w:proofErr w:type="spellEnd"/>
      <w:r w:rsidRPr="0022332E">
        <w:rPr>
          <w:rFonts w:cs="Times New Roman"/>
        </w:rPr>
        <w:t xml:space="preserve">’, traditional Ethiopian condiments. </w:t>
      </w:r>
      <w:r w:rsidRPr="0022332E">
        <w:rPr>
          <w:rFonts w:cs="Times New Roman"/>
          <w:i/>
          <w:iCs/>
        </w:rPr>
        <w:t>International Journal of Food Sciences and Nutrition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52</w:t>
      </w:r>
      <w:r w:rsidRPr="0022332E">
        <w:rPr>
          <w:rFonts w:cs="Times New Roman"/>
        </w:rPr>
        <w:t>, 5-14</w:t>
      </w:r>
    </w:p>
    <w:p w14:paraId="2FEA39F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Deriba</w:t>
      </w:r>
      <w:proofErr w:type="spellEnd"/>
      <w:r w:rsidRPr="0022332E">
        <w:rPr>
          <w:rFonts w:cs="Times New Roman"/>
        </w:rPr>
        <w:t xml:space="preserve"> Muleta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>. (2000). Some street-vended foods from Addis Ababa: microbiological and socio-</w:t>
      </w:r>
      <w:proofErr w:type="spellStart"/>
      <w:r w:rsidRPr="0022332E">
        <w:rPr>
          <w:rFonts w:cs="Times New Roman"/>
        </w:rPr>
        <w:t>economical</w:t>
      </w:r>
      <w:proofErr w:type="spellEnd"/>
      <w:r w:rsidRPr="0022332E">
        <w:rPr>
          <w:rFonts w:cs="Times New Roman"/>
        </w:rPr>
        <w:t xml:space="preserve"> considerations. </w:t>
      </w:r>
      <w:r w:rsidRPr="0022332E">
        <w:rPr>
          <w:rFonts w:cs="Times New Roman"/>
          <w:i/>
          <w:iCs/>
        </w:rPr>
        <w:t xml:space="preserve">Ethiopian Journal of Health Sciences </w:t>
      </w:r>
      <w:r w:rsidRPr="0022332E">
        <w:rPr>
          <w:rFonts w:cs="Times New Roman"/>
          <w:b/>
          <w:bCs/>
        </w:rPr>
        <w:t>10</w:t>
      </w:r>
      <w:r w:rsidRPr="0022332E">
        <w:rPr>
          <w:rFonts w:cs="Times New Roman"/>
        </w:rPr>
        <w:t>, 89-100.</w:t>
      </w:r>
    </w:p>
    <w:p w14:paraId="47BF98B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Feleke Moges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. (2000). Characterization of </w:t>
      </w:r>
      <w:r w:rsidRPr="0022332E">
        <w:rPr>
          <w:rFonts w:cs="Times New Roman"/>
          <w:i/>
          <w:iCs/>
        </w:rPr>
        <w:t>Bacillus</w:t>
      </w:r>
      <w:r w:rsidRPr="0022332E">
        <w:rPr>
          <w:rFonts w:cs="Times New Roman"/>
        </w:rPr>
        <w:t xml:space="preserve"> spp. from some spices and assessment of their spoilage potential in various traditional Ethiopian sauces.  </w:t>
      </w:r>
      <w:r w:rsidRPr="0022332E">
        <w:rPr>
          <w:rFonts w:cs="Times New Roman"/>
          <w:i/>
          <w:iCs/>
        </w:rPr>
        <w:t xml:space="preserve">SINET: Ethiopian Journal of Science </w:t>
      </w:r>
      <w:r w:rsidRPr="0022332E">
        <w:rPr>
          <w:rFonts w:cs="Times New Roman"/>
          <w:b/>
          <w:bCs/>
        </w:rPr>
        <w:t>23</w:t>
      </w:r>
      <w:r w:rsidRPr="0022332E">
        <w:rPr>
          <w:rFonts w:cs="Times New Roman"/>
        </w:rPr>
        <w:t>, 87-101.</w:t>
      </w:r>
    </w:p>
    <w:p w14:paraId="1C539834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Mintesnot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Ashebir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 xml:space="preserve">Mogessie Ashenafi. </w:t>
      </w:r>
      <w:r w:rsidRPr="0022332E">
        <w:rPr>
          <w:rFonts w:cs="Times New Roman"/>
        </w:rPr>
        <w:t xml:space="preserve">(2000) Evaluation of the antibacterial activity of crude preparations of </w:t>
      </w:r>
      <w:r w:rsidRPr="0022332E">
        <w:rPr>
          <w:rFonts w:cs="Times New Roman"/>
          <w:i/>
          <w:iCs/>
        </w:rPr>
        <w:t xml:space="preserve">Foeniculum vulgar, Ruta </w:t>
      </w:r>
      <w:proofErr w:type="spellStart"/>
      <w:r w:rsidRPr="0022332E">
        <w:rPr>
          <w:rFonts w:cs="Times New Roman"/>
          <w:i/>
          <w:iCs/>
        </w:rPr>
        <w:t>chalepensis</w:t>
      </w:r>
      <w:proofErr w:type="spellEnd"/>
      <w:r w:rsidRPr="0022332E">
        <w:rPr>
          <w:rFonts w:cs="Times New Roman"/>
          <w:i/>
          <w:iCs/>
        </w:rPr>
        <w:t xml:space="preserve"> </w:t>
      </w:r>
      <w:r w:rsidRPr="0022332E">
        <w:rPr>
          <w:rFonts w:cs="Times New Roman"/>
        </w:rPr>
        <w:t xml:space="preserve">and </w:t>
      </w:r>
      <w:proofErr w:type="spellStart"/>
      <w:r w:rsidRPr="0022332E">
        <w:rPr>
          <w:rFonts w:cs="Times New Roman"/>
          <w:i/>
          <w:iCs/>
        </w:rPr>
        <w:t>Syzygium</w:t>
      </w:r>
      <w:proofErr w:type="spellEnd"/>
      <w:r w:rsidRPr="0022332E">
        <w:rPr>
          <w:rFonts w:cs="Times New Roman"/>
          <w:i/>
          <w:iCs/>
        </w:rPr>
        <w:t xml:space="preserve"> </w:t>
      </w:r>
      <w:proofErr w:type="spellStart"/>
      <w:r w:rsidRPr="0022332E">
        <w:rPr>
          <w:rFonts w:cs="Times New Roman"/>
          <w:i/>
          <w:iCs/>
        </w:rPr>
        <w:t>guineense</w:t>
      </w:r>
      <w:proofErr w:type="spellEnd"/>
      <w:r w:rsidRPr="0022332E">
        <w:rPr>
          <w:rFonts w:cs="Times New Roman"/>
          <w:i/>
          <w:iCs/>
        </w:rPr>
        <w:t xml:space="preserve"> </w:t>
      </w:r>
      <w:r w:rsidRPr="0022332E">
        <w:rPr>
          <w:rFonts w:cs="Times New Roman"/>
        </w:rPr>
        <w:t xml:space="preserve">on some food-borne pathogens. </w:t>
      </w:r>
      <w:r w:rsidRPr="0022332E">
        <w:rPr>
          <w:rFonts w:cs="Times New Roman"/>
          <w:i/>
          <w:iCs/>
        </w:rPr>
        <w:t>Ethiopian Pharmaceutical Journal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17</w:t>
      </w:r>
      <w:r w:rsidRPr="0022332E">
        <w:rPr>
          <w:rFonts w:cs="Times New Roman"/>
        </w:rPr>
        <w:t>, 37-43.</w:t>
      </w:r>
    </w:p>
    <w:p w14:paraId="4E02BAF0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Mintesnot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Ashebir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>Mogessie Ashenafi.</w:t>
      </w:r>
      <w:r w:rsidRPr="0022332E">
        <w:rPr>
          <w:rFonts w:cs="Times New Roman"/>
        </w:rPr>
        <w:t xml:space="preserve"> (1999). Assessment of the antibacterial activity of some traditional medicinal plants on some food-borne pathogens.   </w:t>
      </w:r>
      <w:r w:rsidRPr="0022332E">
        <w:rPr>
          <w:rFonts w:cs="Times New Roman"/>
          <w:i/>
          <w:iCs/>
        </w:rPr>
        <w:t>Ethiopian Journal of Health Development</w:t>
      </w:r>
      <w:r w:rsidRPr="0022332E">
        <w:rPr>
          <w:rFonts w:cs="Times New Roman"/>
        </w:rPr>
        <w:t>.</w:t>
      </w:r>
      <w:r w:rsidRPr="0022332E">
        <w:rPr>
          <w:rFonts w:cs="Times New Roman"/>
          <w:b/>
          <w:bCs/>
        </w:rPr>
        <w:t>13,</w:t>
      </w:r>
      <w:r w:rsidRPr="0022332E">
        <w:rPr>
          <w:rFonts w:cs="Times New Roman"/>
        </w:rPr>
        <w:t xml:space="preserve"> 211-216.</w:t>
      </w:r>
    </w:p>
    <w:p w14:paraId="59CA5DE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Mintesnot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Ashebir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>Mogessie Ashenafi.</w:t>
      </w:r>
      <w:r w:rsidRPr="0022332E">
        <w:rPr>
          <w:rFonts w:cs="Times New Roman"/>
        </w:rPr>
        <w:t xml:space="preserve"> (1999). Evaluation of the antibacterial activity of crude preparations of </w:t>
      </w:r>
      <w:proofErr w:type="spellStart"/>
      <w:r w:rsidRPr="0022332E">
        <w:rPr>
          <w:rFonts w:cs="Times New Roman"/>
          <w:i/>
          <w:iCs/>
        </w:rPr>
        <w:t>Zingibe</w:t>
      </w:r>
      <w:proofErr w:type="spellEnd"/>
      <w:r w:rsidRPr="0022332E">
        <w:rPr>
          <w:rFonts w:cs="Times New Roman"/>
          <w:i/>
          <w:iCs/>
        </w:rPr>
        <w:t xml:space="preserve"> </w:t>
      </w:r>
      <w:proofErr w:type="spellStart"/>
      <w:r w:rsidRPr="0022332E">
        <w:rPr>
          <w:rFonts w:cs="Times New Roman"/>
          <w:i/>
          <w:iCs/>
        </w:rPr>
        <w:t>rofficinale</w:t>
      </w:r>
      <w:proofErr w:type="spellEnd"/>
      <w:r w:rsidRPr="0022332E">
        <w:rPr>
          <w:rFonts w:cs="Times New Roman"/>
          <w:i/>
          <w:iCs/>
        </w:rPr>
        <w:t xml:space="preserve"> </w:t>
      </w:r>
      <w:r w:rsidRPr="0022332E">
        <w:rPr>
          <w:rFonts w:cs="Times New Roman"/>
        </w:rPr>
        <w:t>(</w:t>
      </w:r>
      <w:proofErr w:type="spellStart"/>
      <w:r w:rsidRPr="0022332E">
        <w:rPr>
          <w:rFonts w:cs="Times New Roman"/>
        </w:rPr>
        <w:t>zinjibl</w:t>
      </w:r>
      <w:proofErr w:type="spellEnd"/>
      <w:r w:rsidRPr="0022332E">
        <w:rPr>
          <w:rFonts w:cs="Times New Roman"/>
        </w:rPr>
        <w:t xml:space="preserve">), </w:t>
      </w:r>
      <w:proofErr w:type="spellStart"/>
      <w:r w:rsidRPr="0022332E">
        <w:rPr>
          <w:rFonts w:cs="Times New Roman"/>
          <w:i/>
          <w:iCs/>
        </w:rPr>
        <w:t>Echinops</w:t>
      </w:r>
      <w:proofErr w:type="spellEnd"/>
      <w:r w:rsidRPr="0022332E">
        <w:rPr>
          <w:rFonts w:cs="Times New Roman"/>
          <w:i/>
          <w:iCs/>
        </w:rPr>
        <w:t xml:space="preserve"> sp. </w:t>
      </w:r>
      <w:r w:rsidRPr="0022332E">
        <w:rPr>
          <w:rFonts w:cs="Times New Roman"/>
        </w:rPr>
        <w:t>(</w:t>
      </w:r>
      <w:proofErr w:type="spellStart"/>
      <w:r w:rsidRPr="0022332E">
        <w:rPr>
          <w:rFonts w:cs="Times New Roman"/>
        </w:rPr>
        <w:t>Kebericho</w:t>
      </w:r>
      <w:proofErr w:type="spellEnd"/>
      <w:r w:rsidRPr="0022332E">
        <w:rPr>
          <w:rFonts w:cs="Times New Roman"/>
        </w:rPr>
        <w:t xml:space="preserve">), </w:t>
      </w:r>
      <w:r w:rsidRPr="0022332E">
        <w:rPr>
          <w:rFonts w:cs="Times New Roman"/>
          <w:i/>
          <w:iCs/>
        </w:rPr>
        <w:t>Coriandrum sativum</w:t>
      </w:r>
      <w:r w:rsidRPr="0022332E">
        <w:rPr>
          <w:rFonts w:cs="Times New Roman"/>
        </w:rPr>
        <w:t xml:space="preserve"> (</w:t>
      </w:r>
      <w:proofErr w:type="spellStart"/>
      <w:r w:rsidRPr="0022332E">
        <w:rPr>
          <w:rFonts w:cs="Times New Roman"/>
        </w:rPr>
        <w:t>dimbilal</w:t>
      </w:r>
      <w:proofErr w:type="spellEnd"/>
      <w:r w:rsidRPr="0022332E">
        <w:rPr>
          <w:rFonts w:cs="Times New Roman"/>
        </w:rPr>
        <w:t xml:space="preserve">) and </w:t>
      </w:r>
      <w:proofErr w:type="spellStart"/>
      <w:r w:rsidRPr="0022332E">
        <w:rPr>
          <w:rFonts w:cs="Times New Roman"/>
          <w:i/>
          <w:iCs/>
        </w:rPr>
        <w:t>Cymbopogan</w:t>
      </w:r>
      <w:proofErr w:type="spellEnd"/>
      <w:r w:rsidRPr="0022332E">
        <w:rPr>
          <w:rFonts w:cs="Times New Roman"/>
          <w:i/>
          <w:iCs/>
        </w:rPr>
        <w:t xml:space="preserve"> </w:t>
      </w:r>
      <w:proofErr w:type="spellStart"/>
      <w:r w:rsidRPr="0022332E">
        <w:rPr>
          <w:rFonts w:cs="Times New Roman"/>
          <w:i/>
          <w:iCs/>
        </w:rPr>
        <w:t>citratus</w:t>
      </w:r>
      <w:proofErr w:type="spellEnd"/>
      <w:r w:rsidRPr="0022332E">
        <w:rPr>
          <w:rFonts w:cs="Times New Roman"/>
          <w:i/>
          <w:iCs/>
        </w:rPr>
        <w:t xml:space="preserve"> (</w:t>
      </w:r>
      <w:proofErr w:type="spellStart"/>
      <w:r w:rsidRPr="0022332E">
        <w:rPr>
          <w:rFonts w:cs="Times New Roman"/>
        </w:rPr>
        <w:t>tej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sar</w:t>
      </w:r>
      <w:proofErr w:type="spellEnd"/>
      <w:r w:rsidRPr="0022332E">
        <w:rPr>
          <w:rFonts w:cs="Times New Roman"/>
        </w:rPr>
        <w:t xml:space="preserve">) on some food-borne pathogens.  </w:t>
      </w:r>
      <w:r w:rsidRPr="0022332E">
        <w:rPr>
          <w:rFonts w:cs="Times New Roman"/>
          <w:i/>
          <w:iCs/>
        </w:rPr>
        <w:t>Ethiopian Journal of Health Sciences.</w:t>
      </w:r>
      <w:r w:rsidRPr="0022332E">
        <w:rPr>
          <w:rFonts w:cs="Times New Roman"/>
          <w:b/>
          <w:bCs/>
        </w:rPr>
        <w:t xml:space="preserve">9, </w:t>
      </w:r>
      <w:r w:rsidRPr="0022332E">
        <w:rPr>
          <w:rFonts w:cs="Times New Roman"/>
        </w:rPr>
        <w:t>33-40.</w:t>
      </w:r>
    </w:p>
    <w:p w14:paraId="43825E02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Ketema Bacha,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(1999). Microbiology of the fermentation of </w:t>
      </w:r>
      <w:proofErr w:type="spellStart"/>
      <w:r w:rsidRPr="0022332E">
        <w:rPr>
          <w:rFonts w:cs="Times New Roman"/>
          <w:i/>
          <w:iCs/>
        </w:rPr>
        <w:t>shamita</w:t>
      </w:r>
      <w:proofErr w:type="spellEnd"/>
      <w:r w:rsidRPr="0022332E">
        <w:rPr>
          <w:rFonts w:cs="Times New Roman"/>
        </w:rPr>
        <w:t xml:space="preserve">, a traditional Ethiopian fermented beverage. </w:t>
      </w:r>
      <w:r w:rsidRPr="0022332E">
        <w:rPr>
          <w:rFonts w:cs="Times New Roman"/>
          <w:i/>
          <w:iCs/>
        </w:rPr>
        <w:t xml:space="preserve">SINET: Ethiopian Journal of Science </w:t>
      </w:r>
      <w:r w:rsidRPr="0022332E">
        <w:rPr>
          <w:rFonts w:cs="Times New Roman"/>
          <w:b/>
          <w:bCs/>
        </w:rPr>
        <w:t>22</w:t>
      </w:r>
      <w:r w:rsidRPr="0022332E">
        <w:rPr>
          <w:rFonts w:cs="Times New Roman"/>
        </w:rPr>
        <w:t>, 89-102.</w:t>
      </w:r>
    </w:p>
    <w:p w14:paraId="7B5D57CD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Ketema Bacha,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</w:rPr>
        <w:t xml:space="preserve">1998).  The microbial dynamics of </w:t>
      </w:r>
      <w:proofErr w:type="spellStart"/>
      <w:r w:rsidRPr="0022332E">
        <w:rPr>
          <w:rFonts w:cs="Times New Roman"/>
          <w:i/>
          <w:iCs/>
        </w:rPr>
        <w:t>borde</w:t>
      </w:r>
      <w:proofErr w:type="spellEnd"/>
      <w:r w:rsidRPr="0022332E">
        <w:rPr>
          <w:rFonts w:cs="Times New Roman"/>
          <w:i/>
          <w:iCs/>
        </w:rPr>
        <w:t xml:space="preserve"> </w:t>
      </w:r>
      <w:r w:rsidRPr="0022332E">
        <w:rPr>
          <w:rFonts w:cs="Times New Roman"/>
          <w:iCs/>
        </w:rPr>
        <w:t>f</w:t>
      </w:r>
      <w:r w:rsidRPr="0022332E">
        <w:rPr>
          <w:rFonts w:cs="Times New Roman"/>
        </w:rPr>
        <w:t xml:space="preserve">ermentation, a traditional Ethiopian fermented beverage. </w:t>
      </w:r>
      <w:r w:rsidRPr="0022332E">
        <w:rPr>
          <w:rFonts w:cs="Times New Roman"/>
          <w:i/>
          <w:iCs/>
        </w:rPr>
        <w:t xml:space="preserve">SINET: Ethiopian Journal of Science </w:t>
      </w:r>
      <w:r w:rsidRPr="0022332E">
        <w:rPr>
          <w:rFonts w:cs="Times New Roman"/>
          <w:b/>
          <w:bCs/>
        </w:rPr>
        <w:t>21</w:t>
      </w:r>
      <w:r w:rsidRPr="0022332E">
        <w:rPr>
          <w:rFonts w:cs="Times New Roman"/>
        </w:rPr>
        <w:t>, 195-205.</w:t>
      </w:r>
    </w:p>
    <w:p w14:paraId="46FE54F3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Wolde-Aregay </w:t>
      </w:r>
      <w:proofErr w:type="spellStart"/>
      <w:r w:rsidRPr="0022332E">
        <w:rPr>
          <w:rFonts w:cs="Times New Roman"/>
        </w:rPr>
        <w:t>Erku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(1998).  Prevalence of some food-borne pathogens and growth potential of </w:t>
      </w:r>
      <w:r w:rsidRPr="0022332E">
        <w:rPr>
          <w:rFonts w:cs="Times New Roman"/>
          <w:i/>
          <w:iCs/>
        </w:rPr>
        <w:t>Salmonella</w:t>
      </w:r>
      <w:r w:rsidRPr="0022332E">
        <w:rPr>
          <w:rFonts w:cs="Times New Roman"/>
        </w:rPr>
        <w:t xml:space="preserve"> spp. in weaning foods from Addis Ababa, Ethiopia. </w:t>
      </w:r>
      <w:r w:rsidRPr="0022332E">
        <w:rPr>
          <w:rFonts w:cs="Times New Roman"/>
          <w:i/>
          <w:iCs/>
        </w:rPr>
        <w:t xml:space="preserve">East African Medical Journal </w:t>
      </w:r>
      <w:r w:rsidRPr="0022332E">
        <w:rPr>
          <w:rFonts w:cs="Times New Roman"/>
          <w:b/>
          <w:bCs/>
        </w:rPr>
        <w:t>75</w:t>
      </w:r>
      <w:r w:rsidRPr="0022332E">
        <w:rPr>
          <w:rFonts w:cs="Times New Roman"/>
        </w:rPr>
        <w:t>, 215-218.</w:t>
      </w:r>
    </w:p>
    <w:p w14:paraId="260DC353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Wolde-Aregay </w:t>
      </w:r>
      <w:proofErr w:type="spellStart"/>
      <w:r w:rsidRPr="0022332E">
        <w:rPr>
          <w:rFonts w:cs="Times New Roman"/>
        </w:rPr>
        <w:t>Erku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</w:rPr>
        <w:t xml:space="preserve">1998). Microbial load and microflora of weaning foods obtained from pediatric outpatients in Addis Ababa. </w:t>
      </w:r>
      <w:r w:rsidRPr="0022332E">
        <w:rPr>
          <w:rFonts w:cs="Times New Roman"/>
          <w:i/>
          <w:iCs/>
        </w:rPr>
        <w:t xml:space="preserve">Ethiopian Journal of Health Development </w:t>
      </w:r>
      <w:r w:rsidRPr="0022332E">
        <w:rPr>
          <w:rFonts w:cs="Times New Roman"/>
          <w:b/>
          <w:bCs/>
        </w:rPr>
        <w:t xml:space="preserve">12, </w:t>
      </w:r>
      <w:r w:rsidRPr="0022332E">
        <w:rPr>
          <w:rFonts w:cs="Times New Roman"/>
        </w:rPr>
        <w:t>141-147</w:t>
      </w:r>
    </w:p>
    <w:p w14:paraId="790B00D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Mezgebu</w:t>
      </w:r>
      <w:proofErr w:type="spellEnd"/>
      <w:r w:rsidRPr="0022332E">
        <w:rPr>
          <w:rFonts w:cs="Times New Roman"/>
        </w:rPr>
        <w:t xml:space="preserve"> Tegegne and </w:t>
      </w: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</w:rPr>
        <w:t xml:space="preserve">1998). Microbial load and incidence of </w:t>
      </w:r>
      <w:r w:rsidRPr="0022332E">
        <w:rPr>
          <w:rFonts w:cs="Times New Roman"/>
          <w:i/>
          <w:iCs/>
        </w:rPr>
        <w:t>Salmonella</w:t>
      </w:r>
      <w:r w:rsidRPr="0022332E">
        <w:rPr>
          <w:rFonts w:cs="Times New Roman"/>
        </w:rPr>
        <w:t xml:space="preserve"> spp. in '</w:t>
      </w:r>
      <w:proofErr w:type="spellStart"/>
      <w:r w:rsidRPr="0022332E">
        <w:rPr>
          <w:rFonts w:cs="Times New Roman"/>
        </w:rPr>
        <w:t>kifto</w:t>
      </w:r>
      <w:proofErr w:type="spellEnd"/>
      <w:r w:rsidRPr="0022332E">
        <w:rPr>
          <w:rFonts w:cs="Times New Roman"/>
        </w:rPr>
        <w:t xml:space="preserve">', a traditional Ethiopian spiced, minced meat dish. </w:t>
      </w:r>
      <w:r w:rsidRPr="0022332E">
        <w:rPr>
          <w:rFonts w:cs="Times New Roman"/>
          <w:i/>
          <w:iCs/>
        </w:rPr>
        <w:t xml:space="preserve">Ethiopian Journal of Health Development </w:t>
      </w:r>
      <w:r w:rsidRPr="0022332E">
        <w:rPr>
          <w:rFonts w:cs="Times New Roman"/>
          <w:b/>
          <w:bCs/>
        </w:rPr>
        <w:t>12,</w:t>
      </w:r>
      <w:r w:rsidRPr="0022332E">
        <w:rPr>
          <w:rFonts w:cs="Times New Roman"/>
        </w:rPr>
        <w:t xml:space="preserve"> 135-140</w:t>
      </w:r>
    </w:p>
    <w:p w14:paraId="362C596D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Gulilat</w:t>
      </w:r>
      <w:proofErr w:type="spellEnd"/>
      <w:r w:rsidRPr="0022332E">
        <w:rPr>
          <w:rFonts w:cs="Times New Roman"/>
        </w:rPr>
        <w:t xml:space="preserve"> Dessie, Kebede Abegaz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(1997). Effect of "</w:t>
      </w:r>
      <w:proofErr w:type="spellStart"/>
      <w:r w:rsidRPr="0022332E">
        <w:rPr>
          <w:rFonts w:cs="Times New Roman"/>
        </w:rPr>
        <w:t>Siljo</w:t>
      </w:r>
      <w:proofErr w:type="spellEnd"/>
      <w:r w:rsidRPr="0022332E">
        <w:rPr>
          <w:rFonts w:cs="Times New Roman"/>
        </w:rPr>
        <w:t xml:space="preserve">" fermentation on growth of </w:t>
      </w:r>
      <w:r w:rsidRPr="0022332E">
        <w:rPr>
          <w:rFonts w:cs="Times New Roman"/>
          <w:i/>
          <w:iCs/>
        </w:rPr>
        <w:t xml:space="preserve">Staphylococcus aureus, Bacillus cereus </w:t>
      </w:r>
      <w:r w:rsidRPr="0022332E">
        <w:rPr>
          <w:rFonts w:cs="Times New Roman"/>
        </w:rPr>
        <w:t xml:space="preserve">and </w:t>
      </w:r>
      <w:r w:rsidRPr="0022332E">
        <w:rPr>
          <w:rFonts w:cs="Times New Roman"/>
          <w:i/>
          <w:iCs/>
        </w:rPr>
        <w:t>Listeria monocytogenes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i/>
          <w:iCs/>
        </w:rPr>
        <w:t xml:space="preserve">Ethiopian Medical Journal </w:t>
      </w:r>
      <w:r w:rsidRPr="0022332E">
        <w:rPr>
          <w:rFonts w:cs="Times New Roman"/>
          <w:b/>
          <w:bCs/>
        </w:rPr>
        <w:t>35,</w:t>
      </w:r>
      <w:r w:rsidRPr="0022332E">
        <w:rPr>
          <w:rFonts w:cs="Times New Roman"/>
        </w:rPr>
        <w:t xml:space="preserve"> 215-223</w:t>
      </w:r>
    </w:p>
    <w:p w14:paraId="5E6F874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lastRenderedPageBreak/>
        <w:t>Mogessie Ashenafi (</w:t>
      </w:r>
      <w:r w:rsidRPr="0022332E">
        <w:rPr>
          <w:rFonts w:cs="Times New Roman"/>
        </w:rPr>
        <w:t xml:space="preserve">1997). Evaluation of the spoilage potential of selected bacterial isolates on Ethiopian sauces and effect of two major sauce spices on spoilage microflora. </w:t>
      </w:r>
      <w:r w:rsidRPr="0022332E">
        <w:rPr>
          <w:rFonts w:cs="Times New Roman"/>
          <w:i/>
          <w:iCs/>
        </w:rPr>
        <w:t xml:space="preserve">SINET: Ethiopian Journal of Science </w:t>
      </w:r>
      <w:r w:rsidRPr="0022332E">
        <w:rPr>
          <w:rFonts w:cs="Times New Roman"/>
          <w:b/>
          <w:bCs/>
        </w:rPr>
        <w:t xml:space="preserve">20, </w:t>
      </w:r>
      <w:r w:rsidRPr="0022332E">
        <w:rPr>
          <w:rFonts w:cs="Times New Roman"/>
        </w:rPr>
        <w:t>91-99</w:t>
      </w:r>
    </w:p>
    <w:p w14:paraId="77A5C971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Kebede Abegaz, </w:t>
      </w:r>
      <w:proofErr w:type="spellStart"/>
      <w:r w:rsidRPr="0022332E">
        <w:rPr>
          <w:rFonts w:cs="Times New Roman"/>
        </w:rPr>
        <w:t>Gulilat</w:t>
      </w:r>
      <w:proofErr w:type="spellEnd"/>
      <w:r w:rsidRPr="0022332E">
        <w:rPr>
          <w:rFonts w:cs="Times New Roman"/>
        </w:rPr>
        <w:t xml:space="preserve"> Dessie and </w:t>
      </w: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</w:rPr>
        <w:t>1997). Microbial load and microflora of "chat" (</w:t>
      </w:r>
      <w:r w:rsidRPr="0022332E">
        <w:rPr>
          <w:rFonts w:cs="Times New Roman"/>
          <w:i/>
          <w:iCs/>
        </w:rPr>
        <w:t xml:space="preserve">Cata edulis </w:t>
      </w:r>
      <w:proofErr w:type="spellStart"/>
      <w:r w:rsidRPr="0022332E">
        <w:rPr>
          <w:rFonts w:cs="Times New Roman"/>
        </w:rPr>
        <w:t>Forsk</w:t>
      </w:r>
      <w:proofErr w:type="spellEnd"/>
      <w:r w:rsidRPr="0022332E">
        <w:rPr>
          <w:rFonts w:cs="Times New Roman"/>
        </w:rPr>
        <w:t xml:space="preserve">) and effect of "chat" juice on some food-borne pathogens. </w:t>
      </w:r>
      <w:r w:rsidRPr="0022332E">
        <w:rPr>
          <w:rFonts w:cs="Times New Roman"/>
          <w:i/>
          <w:iCs/>
        </w:rPr>
        <w:t xml:space="preserve">Ethiopian Journal of Health Development </w:t>
      </w:r>
      <w:r w:rsidRPr="0022332E">
        <w:rPr>
          <w:rFonts w:cs="Times New Roman"/>
          <w:b/>
          <w:bCs/>
        </w:rPr>
        <w:t>11,</w:t>
      </w:r>
      <w:r w:rsidRPr="0022332E">
        <w:rPr>
          <w:rFonts w:cs="Times New Roman"/>
        </w:rPr>
        <w:t xml:space="preserve"> 83-87</w:t>
      </w:r>
    </w:p>
    <w:p w14:paraId="2E2DF0A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Gulilat</w:t>
      </w:r>
      <w:proofErr w:type="spellEnd"/>
      <w:r w:rsidRPr="0022332E">
        <w:rPr>
          <w:rFonts w:cs="Times New Roman"/>
        </w:rPr>
        <w:t xml:space="preserve"> Dessie, Kebede Abegaz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(1996). Fate of </w:t>
      </w:r>
      <w:r w:rsidRPr="0022332E">
        <w:rPr>
          <w:rFonts w:cs="Times New Roman"/>
          <w:i/>
          <w:iCs/>
        </w:rPr>
        <w:t>Salmonella enteritidis</w:t>
      </w:r>
      <w:r w:rsidRPr="0022332E">
        <w:rPr>
          <w:rFonts w:cs="Times New Roman"/>
        </w:rPr>
        <w:t xml:space="preserve"> and </w:t>
      </w:r>
      <w:r w:rsidRPr="0022332E">
        <w:rPr>
          <w:rFonts w:cs="Times New Roman"/>
          <w:i/>
          <w:iCs/>
        </w:rPr>
        <w:t>Salmonella typhimurium</w:t>
      </w:r>
      <w:r w:rsidRPr="0022332E">
        <w:rPr>
          <w:rFonts w:cs="Times New Roman"/>
        </w:rPr>
        <w:t xml:space="preserve"> during the fermentation of "</w:t>
      </w:r>
      <w:proofErr w:type="spellStart"/>
      <w:r w:rsidRPr="0022332E">
        <w:rPr>
          <w:rFonts w:cs="Times New Roman"/>
        </w:rPr>
        <w:t>siljo</w:t>
      </w:r>
      <w:proofErr w:type="spellEnd"/>
      <w:r w:rsidRPr="0022332E">
        <w:rPr>
          <w:rFonts w:cs="Times New Roman"/>
        </w:rPr>
        <w:t xml:space="preserve">", a traditional Ethiopian fermented product. </w:t>
      </w:r>
      <w:r w:rsidRPr="0022332E">
        <w:rPr>
          <w:rFonts w:cs="Times New Roman"/>
          <w:i/>
          <w:iCs/>
        </w:rPr>
        <w:t xml:space="preserve">East African Medical Journal </w:t>
      </w:r>
      <w:r w:rsidRPr="0022332E">
        <w:rPr>
          <w:rFonts w:cs="Times New Roman"/>
          <w:b/>
          <w:bCs/>
        </w:rPr>
        <w:t>73</w:t>
      </w:r>
      <w:r w:rsidRPr="0022332E">
        <w:rPr>
          <w:rFonts w:cs="Times New Roman"/>
        </w:rPr>
        <w:t>, 432-434</w:t>
      </w:r>
    </w:p>
    <w:p w14:paraId="33763992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 (</w:t>
      </w:r>
      <w:r w:rsidRPr="0022332E">
        <w:rPr>
          <w:rFonts w:cs="Times New Roman"/>
        </w:rPr>
        <w:t xml:space="preserve">1996). Microbial spoilage of some traditional Ethiopian sauces at ambient temperatures. </w:t>
      </w:r>
      <w:r w:rsidRPr="0022332E">
        <w:rPr>
          <w:rFonts w:cs="Times New Roman"/>
          <w:i/>
          <w:iCs/>
        </w:rPr>
        <w:t xml:space="preserve">SINET: Ethiopian Journal of Science </w:t>
      </w:r>
      <w:r w:rsidRPr="0022332E">
        <w:rPr>
          <w:rFonts w:cs="Times New Roman"/>
          <w:b/>
          <w:bCs/>
        </w:rPr>
        <w:t>19</w:t>
      </w:r>
      <w:r w:rsidRPr="0022332E">
        <w:rPr>
          <w:rFonts w:cs="Times New Roman"/>
        </w:rPr>
        <w:t>, 207-216</w:t>
      </w:r>
    </w:p>
    <w:p w14:paraId="598B560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1996. Growth potential of some food-borne pathogens in various traditional Ethiopian sauces. </w:t>
      </w:r>
      <w:r w:rsidRPr="0022332E">
        <w:rPr>
          <w:rFonts w:cs="Times New Roman"/>
          <w:i/>
          <w:iCs/>
        </w:rPr>
        <w:t xml:space="preserve">Ethiopian Journal of Health Development </w:t>
      </w:r>
      <w:r w:rsidRPr="0022332E">
        <w:rPr>
          <w:rFonts w:cs="Times New Roman"/>
          <w:b/>
          <w:bCs/>
        </w:rPr>
        <w:t>10</w:t>
      </w:r>
      <w:r w:rsidRPr="0022332E">
        <w:rPr>
          <w:rFonts w:cs="Times New Roman"/>
        </w:rPr>
        <w:t>, 41-45.</w:t>
      </w:r>
    </w:p>
    <w:p w14:paraId="5170290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</w:t>
      </w:r>
      <w:proofErr w:type="spellStart"/>
      <w:r w:rsidRPr="0022332E">
        <w:rPr>
          <w:rFonts w:cs="Times New Roman"/>
        </w:rPr>
        <w:t>Yewelsew</w:t>
      </w:r>
      <w:proofErr w:type="spellEnd"/>
      <w:r w:rsidRPr="0022332E">
        <w:rPr>
          <w:rFonts w:cs="Times New Roman"/>
        </w:rPr>
        <w:t xml:space="preserve"> Abebe 1996. Microbial spoilage of market "bulla" and "</w:t>
      </w:r>
      <w:proofErr w:type="spellStart"/>
      <w:r w:rsidRPr="0022332E">
        <w:rPr>
          <w:rFonts w:cs="Times New Roman"/>
        </w:rPr>
        <w:t>kotcho</w:t>
      </w:r>
      <w:proofErr w:type="spellEnd"/>
      <w:r w:rsidRPr="0022332E">
        <w:rPr>
          <w:rFonts w:cs="Times New Roman"/>
        </w:rPr>
        <w:t xml:space="preserve">", traditional Ethiopian processed food products from </w:t>
      </w:r>
      <w:proofErr w:type="spellStart"/>
      <w:r w:rsidRPr="0022332E">
        <w:rPr>
          <w:rFonts w:cs="Times New Roman"/>
        </w:rPr>
        <w:t>enset</w:t>
      </w:r>
      <w:proofErr w:type="spellEnd"/>
      <w:r w:rsidRPr="0022332E">
        <w:rPr>
          <w:rFonts w:cs="Times New Roman"/>
        </w:rPr>
        <w:t xml:space="preserve">( </w:t>
      </w:r>
      <w:proofErr w:type="spellStart"/>
      <w:r w:rsidRPr="0022332E">
        <w:rPr>
          <w:rFonts w:cs="Times New Roman"/>
          <w:i/>
          <w:iCs/>
        </w:rPr>
        <w:t>Ensete</w:t>
      </w:r>
      <w:proofErr w:type="spellEnd"/>
      <w:r w:rsidRPr="0022332E">
        <w:rPr>
          <w:rFonts w:cs="Times New Roman"/>
          <w:i/>
          <w:iCs/>
        </w:rPr>
        <w:t xml:space="preserve"> </w:t>
      </w:r>
      <w:proofErr w:type="spellStart"/>
      <w:r w:rsidRPr="0022332E">
        <w:rPr>
          <w:rFonts w:cs="Times New Roman"/>
          <w:i/>
          <w:iCs/>
        </w:rPr>
        <w:t>ventricosum</w:t>
      </w:r>
      <w:proofErr w:type="spellEnd"/>
      <w:r w:rsidRPr="0022332E">
        <w:rPr>
          <w:rFonts w:cs="Times New Roman"/>
        </w:rPr>
        <w:t xml:space="preserve">). </w:t>
      </w:r>
      <w:r w:rsidRPr="0022332E">
        <w:rPr>
          <w:rFonts w:cs="Times New Roman"/>
          <w:i/>
          <w:iCs/>
        </w:rPr>
        <w:t xml:space="preserve">Ethiopian Journal of Agricultural Sciences </w:t>
      </w:r>
      <w:r w:rsidRPr="0022332E">
        <w:rPr>
          <w:rFonts w:cs="Times New Roman"/>
          <w:b/>
          <w:bCs/>
        </w:rPr>
        <w:t>15</w:t>
      </w:r>
      <w:r w:rsidRPr="0022332E">
        <w:rPr>
          <w:rFonts w:cs="Times New Roman"/>
        </w:rPr>
        <w:t>, 121-130</w:t>
      </w:r>
    </w:p>
    <w:p w14:paraId="56E2CD41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</w:t>
      </w:r>
      <w:proofErr w:type="spellStart"/>
      <w:r w:rsidRPr="0022332E">
        <w:rPr>
          <w:rFonts w:cs="Times New Roman"/>
        </w:rPr>
        <w:t>Yewelsew</w:t>
      </w:r>
      <w:proofErr w:type="spellEnd"/>
      <w:r w:rsidRPr="0022332E">
        <w:rPr>
          <w:rFonts w:cs="Times New Roman"/>
        </w:rPr>
        <w:t xml:space="preserve"> Abebe 1996.  Microbial load and incidence of </w:t>
      </w:r>
      <w:r w:rsidRPr="0022332E">
        <w:rPr>
          <w:rFonts w:cs="Times New Roman"/>
          <w:i/>
          <w:iCs/>
        </w:rPr>
        <w:t>Staphylococcus aureus</w:t>
      </w:r>
      <w:r w:rsidRPr="0022332E">
        <w:rPr>
          <w:rFonts w:cs="Times New Roman"/>
        </w:rPr>
        <w:t xml:space="preserve"> in market "Bulla" and "</w:t>
      </w:r>
      <w:proofErr w:type="spellStart"/>
      <w:r w:rsidRPr="0022332E">
        <w:rPr>
          <w:rFonts w:cs="Times New Roman"/>
        </w:rPr>
        <w:t>Kotcho</w:t>
      </w:r>
      <w:proofErr w:type="spellEnd"/>
      <w:r w:rsidRPr="0022332E">
        <w:rPr>
          <w:rFonts w:cs="Times New Roman"/>
        </w:rPr>
        <w:t xml:space="preserve">", traditional Ethiopian processed food products from </w:t>
      </w:r>
      <w:proofErr w:type="spellStart"/>
      <w:r w:rsidRPr="0022332E">
        <w:rPr>
          <w:rFonts w:cs="Times New Roman"/>
        </w:rPr>
        <w:t>enset</w:t>
      </w:r>
      <w:proofErr w:type="spellEnd"/>
      <w:r w:rsidRPr="0022332E">
        <w:rPr>
          <w:rFonts w:cs="Times New Roman"/>
        </w:rPr>
        <w:t xml:space="preserve"> (</w:t>
      </w:r>
      <w:proofErr w:type="spellStart"/>
      <w:r w:rsidRPr="0022332E">
        <w:rPr>
          <w:rFonts w:cs="Times New Roman"/>
          <w:i/>
          <w:iCs/>
        </w:rPr>
        <w:t>Ensete</w:t>
      </w:r>
      <w:proofErr w:type="spellEnd"/>
      <w:r w:rsidRPr="0022332E">
        <w:rPr>
          <w:rFonts w:cs="Times New Roman"/>
          <w:i/>
          <w:iCs/>
        </w:rPr>
        <w:t xml:space="preserve"> </w:t>
      </w:r>
      <w:proofErr w:type="spellStart"/>
      <w:r w:rsidRPr="0022332E">
        <w:rPr>
          <w:rFonts w:cs="Times New Roman"/>
          <w:i/>
          <w:iCs/>
        </w:rPr>
        <w:t>ventricosum</w:t>
      </w:r>
      <w:proofErr w:type="spellEnd"/>
      <w:r w:rsidRPr="0022332E">
        <w:rPr>
          <w:rFonts w:cs="Times New Roman"/>
        </w:rPr>
        <w:t xml:space="preserve">)  </w:t>
      </w:r>
      <w:r w:rsidRPr="0022332E">
        <w:rPr>
          <w:rFonts w:cs="Times New Roman"/>
          <w:i/>
          <w:iCs/>
        </w:rPr>
        <w:t xml:space="preserve">Ethiopian Journal of Health Development </w:t>
      </w:r>
      <w:r w:rsidRPr="0022332E">
        <w:rPr>
          <w:rFonts w:cs="Times New Roman"/>
          <w:b/>
          <w:bCs/>
        </w:rPr>
        <w:t>10</w:t>
      </w:r>
      <w:r w:rsidRPr="0022332E">
        <w:rPr>
          <w:rFonts w:cs="Times New Roman"/>
        </w:rPr>
        <w:t>, 117-122</w:t>
      </w:r>
    </w:p>
    <w:p w14:paraId="55E91D0A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 xml:space="preserve">1996.  Effect of container smoking and incubation temperature on the microbiological and some biochemical qualities of fermenting Ergo, a traditional Ethiopian sour milk. </w:t>
      </w:r>
      <w:r w:rsidRPr="0022332E">
        <w:rPr>
          <w:rFonts w:cs="Times New Roman"/>
          <w:i/>
          <w:iCs/>
        </w:rPr>
        <w:t xml:space="preserve">International Dairy Journal </w:t>
      </w:r>
      <w:r w:rsidRPr="0022332E">
        <w:rPr>
          <w:rFonts w:cs="Times New Roman"/>
          <w:b/>
          <w:bCs/>
        </w:rPr>
        <w:t>6,</w:t>
      </w:r>
      <w:r w:rsidRPr="0022332E">
        <w:rPr>
          <w:rFonts w:cs="Times New Roman"/>
        </w:rPr>
        <w:t xml:space="preserve"> 95-104.</w:t>
      </w:r>
    </w:p>
    <w:p w14:paraId="6B0BEE15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 xml:space="preserve">1995. Microbial development and some chemical changes during the making of Ergo, a traditional Ethiopian fermented milk </w:t>
      </w:r>
      <w:r w:rsidRPr="0022332E">
        <w:rPr>
          <w:rFonts w:cs="Times New Roman"/>
          <w:i/>
          <w:iCs/>
        </w:rPr>
        <w:t xml:space="preserve">Bulletin of Animal Health and Production in Africa </w:t>
      </w:r>
      <w:r w:rsidRPr="0022332E">
        <w:rPr>
          <w:rFonts w:cs="Times New Roman"/>
          <w:b/>
          <w:bCs/>
        </w:rPr>
        <w:t>43,</w:t>
      </w:r>
      <w:r w:rsidRPr="0022332E">
        <w:rPr>
          <w:rFonts w:cs="Times New Roman"/>
        </w:rPr>
        <w:t xml:space="preserve"> 171-176</w:t>
      </w:r>
    </w:p>
    <w:p w14:paraId="43B99995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1995.  Bacteriological profile and holding temperatures of ready-to-serve food items in an open market in Awassa, Ethiopia.</w:t>
      </w:r>
      <w:r w:rsidRPr="0022332E">
        <w:rPr>
          <w:rFonts w:cs="Times New Roman"/>
          <w:i/>
          <w:iCs/>
        </w:rPr>
        <w:t xml:space="preserve"> Tropical Geographical Medicine  </w:t>
      </w:r>
      <w:r w:rsidRPr="0022332E">
        <w:rPr>
          <w:rFonts w:cs="Times New Roman"/>
          <w:b/>
          <w:bCs/>
        </w:rPr>
        <w:t>47</w:t>
      </w:r>
      <w:r w:rsidRPr="0022332E">
        <w:rPr>
          <w:rFonts w:cs="Times New Roman"/>
        </w:rPr>
        <w:t>, 244-247</w:t>
      </w:r>
    </w:p>
    <w:p w14:paraId="4245D001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, </w:t>
      </w:r>
      <w:proofErr w:type="spellStart"/>
      <w:r w:rsidRPr="0022332E">
        <w:rPr>
          <w:rFonts w:cs="Times New Roman"/>
        </w:rPr>
        <w:t>Yewelsew</w:t>
      </w:r>
      <w:proofErr w:type="spellEnd"/>
      <w:r w:rsidRPr="0022332E">
        <w:rPr>
          <w:rFonts w:cs="Times New Roman"/>
        </w:rPr>
        <w:t xml:space="preserve"> Abebe and Elias Dadebo 1995.  Microbial spoilage of a fresh water fish (</w:t>
      </w:r>
      <w:r w:rsidRPr="0022332E">
        <w:rPr>
          <w:rFonts w:cs="Times New Roman"/>
          <w:i/>
          <w:iCs/>
        </w:rPr>
        <w:t>Oreochromis niloticus</w:t>
      </w:r>
      <w:r w:rsidRPr="0022332E">
        <w:rPr>
          <w:rFonts w:cs="Times New Roman"/>
        </w:rPr>
        <w:t>) at low (4</w:t>
      </w:r>
      <w:r w:rsidRPr="0022332E">
        <w:rPr>
          <w:rFonts w:cs="Times New Roman"/>
          <w:vertAlign w:val="superscript"/>
        </w:rPr>
        <w:t>0</w:t>
      </w:r>
      <w:r w:rsidRPr="0022332E">
        <w:rPr>
          <w:rFonts w:cs="Times New Roman"/>
        </w:rPr>
        <w:t>C) and ambient (25</w:t>
      </w:r>
      <w:r w:rsidRPr="0022332E">
        <w:rPr>
          <w:rFonts w:cs="Times New Roman"/>
          <w:vertAlign w:val="superscript"/>
        </w:rPr>
        <w:t>0</w:t>
      </w:r>
      <w:r w:rsidRPr="0022332E">
        <w:rPr>
          <w:rFonts w:cs="Times New Roman"/>
        </w:rPr>
        <w:t xml:space="preserve">C) temperatures. </w:t>
      </w:r>
      <w:r w:rsidRPr="0022332E">
        <w:rPr>
          <w:rFonts w:cs="Times New Roman"/>
          <w:i/>
          <w:iCs/>
        </w:rPr>
        <w:t xml:space="preserve">Tropical Science </w:t>
      </w:r>
      <w:r w:rsidRPr="0022332E">
        <w:rPr>
          <w:rFonts w:cs="Times New Roman"/>
          <w:b/>
          <w:bCs/>
        </w:rPr>
        <w:t>35</w:t>
      </w:r>
      <w:r w:rsidRPr="0022332E">
        <w:rPr>
          <w:rFonts w:cs="Times New Roman"/>
        </w:rPr>
        <w:t>, 395-400</w:t>
      </w:r>
    </w:p>
    <w:p w14:paraId="0B499F44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1995.  Some microbiological and nutritional properties of "</w:t>
      </w:r>
      <w:proofErr w:type="spellStart"/>
      <w:r w:rsidRPr="0022332E">
        <w:rPr>
          <w:rFonts w:cs="Times New Roman"/>
        </w:rPr>
        <w:t>borde</w:t>
      </w:r>
      <w:proofErr w:type="spellEnd"/>
      <w:r w:rsidRPr="0022332E">
        <w:rPr>
          <w:rFonts w:cs="Times New Roman"/>
        </w:rPr>
        <w:t>" and ""</w:t>
      </w:r>
      <w:proofErr w:type="spellStart"/>
      <w:r w:rsidRPr="0022332E">
        <w:rPr>
          <w:rFonts w:cs="Times New Roman"/>
        </w:rPr>
        <w:t>shamita</w:t>
      </w:r>
      <w:proofErr w:type="spellEnd"/>
      <w:r w:rsidRPr="0022332E">
        <w:rPr>
          <w:rFonts w:cs="Times New Roman"/>
        </w:rPr>
        <w:t xml:space="preserve">", traditional Ethiopian fermented beverages. </w:t>
      </w:r>
      <w:r w:rsidRPr="0022332E">
        <w:rPr>
          <w:rFonts w:cs="Times New Roman"/>
          <w:i/>
          <w:iCs/>
        </w:rPr>
        <w:t xml:space="preserve">Ethiopian Journal of Health Development </w:t>
      </w:r>
      <w:r w:rsidRPr="0022332E">
        <w:rPr>
          <w:rFonts w:cs="Times New Roman"/>
          <w:b/>
          <w:bCs/>
        </w:rPr>
        <w:t>9</w:t>
      </w:r>
      <w:r w:rsidRPr="0022332E">
        <w:rPr>
          <w:rFonts w:cs="Times New Roman"/>
        </w:rPr>
        <w:t>, 105-110</w:t>
      </w:r>
    </w:p>
    <w:p w14:paraId="226FB292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 and </w:t>
      </w: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1995.   Microbiology of "</w:t>
      </w:r>
      <w:proofErr w:type="spellStart"/>
      <w:r w:rsidRPr="0022332E">
        <w:rPr>
          <w:rFonts w:cs="Times New Roman"/>
        </w:rPr>
        <w:t>siljo</w:t>
      </w:r>
      <w:proofErr w:type="spellEnd"/>
      <w:r w:rsidRPr="0022332E">
        <w:rPr>
          <w:rFonts w:cs="Times New Roman"/>
        </w:rPr>
        <w:t xml:space="preserve">", a traditional Ethiopian fermented legume product. </w:t>
      </w:r>
      <w:r w:rsidRPr="0022332E">
        <w:rPr>
          <w:rFonts w:cs="Times New Roman"/>
          <w:i/>
          <w:iCs/>
        </w:rPr>
        <w:t xml:space="preserve">World Journal of Microbiology and Biotechnology </w:t>
      </w:r>
      <w:r w:rsidRPr="0022332E">
        <w:rPr>
          <w:rFonts w:cs="Times New Roman"/>
          <w:b/>
          <w:bCs/>
        </w:rPr>
        <w:t>11</w:t>
      </w:r>
      <w:r w:rsidRPr="0022332E">
        <w:rPr>
          <w:rFonts w:cs="Times New Roman"/>
        </w:rPr>
        <w:t>, 338-342</w:t>
      </w:r>
    </w:p>
    <w:p w14:paraId="32224DBA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lastRenderedPageBreak/>
        <w:t xml:space="preserve">Mogessie Ashenafi </w:t>
      </w:r>
      <w:r w:rsidRPr="0022332E">
        <w:rPr>
          <w:rFonts w:cs="Times New Roman"/>
        </w:rPr>
        <w:t xml:space="preserve">1994.  Microbial flora and incidence of some food-borne pathogens in fresh raw beef from butcher's shops in Awassa, Ethiopia. </w:t>
      </w:r>
      <w:r w:rsidRPr="0022332E">
        <w:rPr>
          <w:rFonts w:cs="Times New Roman"/>
          <w:i/>
          <w:iCs/>
        </w:rPr>
        <w:t xml:space="preserve"> Bulletin of Animal Health and Production in Africa </w:t>
      </w:r>
      <w:r w:rsidRPr="0022332E">
        <w:rPr>
          <w:rFonts w:cs="Times New Roman"/>
          <w:b/>
          <w:bCs/>
        </w:rPr>
        <w:t>42</w:t>
      </w:r>
      <w:r w:rsidRPr="0022332E">
        <w:rPr>
          <w:rFonts w:cs="Times New Roman"/>
        </w:rPr>
        <w:t>, 273-277.</w:t>
      </w:r>
    </w:p>
    <w:p w14:paraId="690CA55F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1994. The aerobic microflora and lactic acid bacteria of market </w:t>
      </w:r>
      <w:proofErr w:type="spellStart"/>
      <w:r w:rsidRPr="0022332E">
        <w:rPr>
          <w:rFonts w:cs="Times New Roman"/>
        </w:rPr>
        <w:t>ayib</w:t>
      </w:r>
      <w:proofErr w:type="spellEnd"/>
      <w:r w:rsidRPr="0022332E">
        <w:rPr>
          <w:rFonts w:cs="Times New Roman"/>
        </w:rPr>
        <w:t>.</w:t>
      </w:r>
      <w:r w:rsidRPr="0022332E">
        <w:rPr>
          <w:rFonts w:cs="Times New Roman"/>
          <w:i/>
          <w:iCs/>
        </w:rPr>
        <w:t xml:space="preserve"> Ethiopian Journal of Agricultural Sciences </w:t>
      </w:r>
      <w:r w:rsidRPr="0022332E">
        <w:rPr>
          <w:rFonts w:cs="Times New Roman"/>
          <w:b/>
          <w:bCs/>
        </w:rPr>
        <w:t>14</w:t>
      </w:r>
      <w:r w:rsidRPr="0022332E">
        <w:rPr>
          <w:rFonts w:cs="Times New Roman"/>
        </w:rPr>
        <w:t>, 104-111.</w:t>
      </w:r>
    </w:p>
    <w:p w14:paraId="25310E52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1994. The </w:t>
      </w:r>
      <w:r w:rsidRPr="0022332E">
        <w:rPr>
          <w:rFonts w:cs="Times New Roman"/>
          <w:i/>
          <w:iCs/>
        </w:rPr>
        <w:t xml:space="preserve">in vitro </w:t>
      </w:r>
      <w:r w:rsidRPr="0022332E">
        <w:rPr>
          <w:rFonts w:cs="Times New Roman"/>
        </w:rPr>
        <w:t>antibacterial activity of "</w:t>
      </w:r>
      <w:proofErr w:type="spellStart"/>
      <w:r w:rsidRPr="0022332E">
        <w:rPr>
          <w:rFonts w:cs="Times New Roman"/>
        </w:rPr>
        <w:t>tazma</w:t>
      </w:r>
      <w:proofErr w:type="spellEnd"/>
      <w:r w:rsidRPr="0022332E">
        <w:rPr>
          <w:rFonts w:cs="Times New Roman"/>
        </w:rPr>
        <w:t xml:space="preserve"> mar", honey produced by stingless bee (</w:t>
      </w:r>
      <w:r w:rsidRPr="0022332E">
        <w:rPr>
          <w:rFonts w:cs="Times New Roman"/>
          <w:i/>
          <w:iCs/>
        </w:rPr>
        <w:t xml:space="preserve">Apis </w:t>
      </w:r>
      <w:proofErr w:type="spellStart"/>
      <w:r w:rsidRPr="0022332E">
        <w:rPr>
          <w:rFonts w:cs="Times New Roman"/>
          <w:i/>
          <w:iCs/>
        </w:rPr>
        <w:t>millipodae</w:t>
      </w:r>
      <w:proofErr w:type="spellEnd"/>
      <w:r w:rsidRPr="0022332E">
        <w:rPr>
          <w:rFonts w:cs="Times New Roman"/>
        </w:rPr>
        <w:t>).</w:t>
      </w:r>
      <w:r w:rsidRPr="0022332E">
        <w:rPr>
          <w:rFonts w:cs="Times New Roman"/>
          <w:i/>
          <w:iCs/>
        </w:rPr>
        <w:t xml:space="preserve"> Ethiopian Journal of Health Development </w:t>
      </w:r>
      <w:r w:rsidRPr="0022332E">
        <w:rPr>
          <w:rFonts w:cs="Times New Roman"/>
          <w:b/>
          <w:bCs/>
        </w:rPr>
        <w:t>8</w:t>
      </w:r>
      <w:r w:rsidRPr="0022332E">
        <w:rPr>
          <w:rFonts w:cs="Times New Roman"/>
        </w:rPr>
        <w:t>, 109-117</w:t>
      </w:r>
    </w:p>
    <w:p w14:paraId="65FF2D56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Fekadu Beyene 1994. Microbial load, microflora and keeping quality of raw and pasteurized milk from a dairy farm.</w:t>
      </w:r>
      <w:r w:rsidRPr="0022332E">
        <w:rPr>
          <w:rFonts w:cs="Times New Roman"/>
          <w:i/>
          <w:iCs/>
        </w:rPr>
        <w:t xml:space="preserve"> Bulletin of Animal Health and Production in Africa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42</w:t>
      </w:r>
      <w:r w:rsidRPr="0022332E">
        <w:rPr>
          <w:rFonts w:cs="Times New Roman"/>
        </w:rPr>
        <w:t>, 55-59</w:t>
      </w:r>
    </w:p>
    <w:p w14:paraId="097B3C60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1994. Fate of </w:t>
      </w:r>
      <w:r w:rsidRPr="0022332E">
        <w:rPr>
          <w:rFonts w:cs="Times New Roman"/>
          <w:i/>
          <w:iCs/>
        </w:rPr>
        <w:t>Listeria monocytogenes</w:t>
      </w:r>
      <w:r w:rsidRPr="0022332E">
        <w:rPr>
          <w:rFonts w:cs="Times New Roman"/>
        </w:rPr>
        <w:t xml:space="preserve"> during the fermentation of Ergo, a traditional Ethiopian sour milk. </w:t>
      </w:r>
      <w:r w:rsidRPr="0022332E">
        <w:rPr>
          <w:rFonts w:cs="Times New Roman"/>
          <w:i/>
          <w:iCs/>
        </w:rPr>
        <w:t xml:space="preserve">Journal of Dairy Science </w:t>
      </w:r>
      <w:r w:rsidRPr="0022332E">
        <w:rPr>
          <w:rFonts w:cs="Times New Roman"/>
          <w:b/>
          <w:bCs/>
        </w:rPr>
        <w:t>77</w:t>
      </w:r>
      <w:r w:rsidRPr="0022332E">
        <w:rPr>
          <w:rFonts w:cs="Times New Roman"/>
        </w:rPr>
        <w:t>, 696-702.</w:t>
      </w:r>
    </w:p>
    <w:p w14:paraId="57C7D33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1994. Microbial flora and some chemical properties of </w:t>
      </w:r>
      <w:proofErr w:type="spellStart"/>
      <w:r w:rsidRPr="0022332E">
        <w:rPr>
          <w:rFonts w:cs="Times New Roman"/>
        </w:rPr>
        <w:t>ersho</w:t>
      </w:r>
      <w:proofErr w:type="spellEnd"/>
      <w:r w:rsidRPr="0022332E">
        <w:rPr>
          <w:rFonts w:cs="Times New Roman"/>
        </w:rPr>
        <w:t>, a starter for teff (</w:t>
      </w:r>
      <w:proofErr w:type="spellStart"/>
      <w:r w:rsidRPr="0022332E">
        <w:rPr>
          <w:rFonts w:cs="Times New Roman"/>
          <w:i/>
          <w:iCs/>
        </w:rPr>
        <w:t>Eragrostistef</w:t>
      </w:r>
      <w:proofErr w:type="spellEnd"/>
      <w:r w:rsidRPr="0022332E">
        <w:rPr>
          <w:rFonts w:cs="Times New Roman"/>
        </w:rPr>
        <w:t xml:space="preserve">) fermentation. </w:t>
      </w:r>
      <w:r w:rsidRPr="0022332E">
        <w:rPr>
          <w:rFonts w:cs="Times New Roman"/>
          <w:i/>
          <w:iCs/>
        </w:rPr>
        <w:t xml:space="preserve">World Journal of Microbiology and Biotechnology </w:t>
      </w:r>
      <w:r w:rsidRPr="0022332E">
        <w:rPr>
          <w:rFonts w:cs="Times New Roman"/>
          <w:b/>
          <w:bCs/>
        </w:rPr>
        <w:t>10</w:t>
      </w:r>
      <w:r w:rsidRPr="0022332E">
        <w:rPr>
          <w:rFonts w:cs="Times New Roman"/>
        </w:rPr>
        <w:t>, 69-73.</w:t>
      </w:r>
    </w:p>
    <w:p w14:paraId="27FEC27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1994.  Microbiological evaluation of Tofu and Tempeh during processing and storage. </w:t>
      </w:r>
      <w:r w:rsidRPr="0022332E">
        <w:rPr>
          <w:rFonts w:cs="Times New Roman"/>
          <w:i/>
          <w:iCs/>
        </w:rPr>
        <w:t xml:space="preserve">Plant Food for Human Nutrition </w:t>
      </w:r>
      <w:r w:rsidRPr="0022332E">
        <w:rPr>
          <w:rFonts w:cs="Times New Roman"/>
          <w:b/>
          <w:bCs/>
        </w:rPr>
        <w:t>45</w:t>
      </w:r>
      <w:r w:rsidRPr="0022332E">
        <w:rPr>
          <w:rFonts w:cs="Times New Roman"/>
        </w:rPr>
        <w:t>, 183-189</w:t>
      </w:r>
    </w:p>
    <w:p w14:paraId="7378299F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1993.  Slime and intestinal aerobic microflora of </w:t>
      </w:r>
      <w:r w:rsidRPr="0022332E">
        <w:rPr>
          <w:rFonts w:cs="Times New Roman"/>
          <w:i/>
          <w:iCs/>
        </w:rPr>
        <w:t>Tilapia nilotica</w:t>
      </w:r>
      <w:r w:rsidRPr="0022332E">
        <w:rPr>
          <w:rFonts w:cs="Times New Roman"/>
        </w:rPr>
        <w:t xml:space="preserve"> from Lake Awassa, Ethiopia. </w:t>
      </w:r>
      <w:r w:rsidRPr="0022332E">
        <w:rPr>
          <w:rFonts w:cs="Times New Roman"/>
          <w:i/>
          <w:iCs/>
        </w:rPr>
        <w:t xml:space="preserve">East African Agricultural and Forestry Journal </w:t>
      </w:r>
      <w:r w:rsidRPr="0022332E">
        <w:rPr>
          <w:rFonts w:cs="Times New Roman"/>
          <w:b/>
          <w:bCs/>
        </w:rPr>
        <w:t>59</w:t>
      </w:r>
      <w:r w:rsidRPr="0022332E">
        <w:rPr>
          <w:rFonts w:cs="Times New Roman"/>
        </w:rPr>
        <w:t>, 171-175.</w:t>
      </w:r>
    </w:p>
    <w:p w14:paraId="63E1AE66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Fekadu Beyene 1993.  Effect of container smoking and udder cleaning on the microflora and keeping quality of raw milk from a dairy farm in Awassa.</w:t>
      </w:r>
      <w:r w:rsidRPr="0022332E">
        <w:rPr>
          <w:rFonts w:cs="Times New Roman"/>
          <w:i/>
          <w:iCs/>
        </w:rPr>
        <w:t xml:space="preserve"> Tropical Science </w:t>
      </w:r>
      <w:r w:rsidRPr="0022332E">
        <w:rPr>
          <w:rFonts w:cs="Times New Roman"/>
          <w:b/>
          <w:bCs/>
        </w:rPr>
        <w:t>33</w:t>
      </w:r>
      <w:r w:rsidRPr="0022332E">
        <w:rPr>
          <w:rFonts w:cs="Times New Roman"/>
        </w:rPr>
        <w:t>, 368-376.</w:t>
      </w:r>
    </w:p>
    <w:p w14:paraId="63EC5FC9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1993.  Fate of </w:t>
      </w:r>
      <w:r w:rsidRPr="0022332E">
        <w:rPr>
          <w:rFonts w:cs="Times New Roman"/>
          <w:i/>
          <w:iCs/>
        </w:rPr>
        <w:t>Salmonella enteritidis</w:t>
      </w:r>
      <w:r w:rsidRPr="0022332E">
        <w:rPr>
          <w:rFonts w:cs="Times New Roman"/>
        </w:rPr>
        <w:t xml:space="preserve"> and </w:t>
      </w:r>
      <w:r w:rsidRPr="0022332E">
        <w:rPr>
          <w:rFonts w:cs="Times New Roman"/>
          <w:i/>
          <w:iCs/>
        </w:rPr>
        <w:t>Salmonella typhimurium</w:t>
      </w:r>
      <w:r w:rsidRPr="0022332E">
        <w:rPr>
          <w:rFonts w:cs="Times New Roman"/>
        </w:rPr>
        <w:t xml:space="preserve"> during the fermentation of Ergo, a traditional Ethiopian sour milk. </w:t>
      </w:r>
      <w:r w:rsidRPr="0022332E">
        <w:rPr>
          <w:rFonts w:cs="Times New Roman"/>
          <w:i/>
          <w:iCs/>
        </w:rPr>
        <w:t xml:space="preserve">Ethiopian Medical Journal </w:t>
      </w:r>
      <w:r w:rsidRPr="0022332E">
        <w:rPr>
          <w:rFonts w:cs="Times New Roman"/>
          <w:b/>
          <w:bCs/>
        </w:rPr>
        <w:t>31</w:t>
      </w:r>
      <w:r w:rsidRPr="0022332E">
        <w:rPr>
          <w:rFonts w:cs="Times New Roman"/>
        </w:rPr>
        <w:t>, 91-98.</w:t>
      </w:r>
    </w:p>
    <w:p w14:paraId="7E238EF6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1992. Growth potential and inhibition of </w:t>
      </w:r>
      <w:r w:rsidRPr="0022332E">
        <w:rPr>
          <w:rFonts w:cs="Times New Roman"/>
          <w:i/>
          <w:iCs/>
        </w:rPr>
        <w:t>Bacillus cereus</w:t>
      </w:r>
      <w:r w:rsidRPr="0022332E">
        <w:rPr>
          <w:rFonts w:cs="Times New Roman"/>
        </w:rPr>
        <w:t xml:space="preserve"> and </w:t>
      </w:r>
      <w:r w:rsidRPr="0022332E">
        <w:rPr>
          <w:rFonts w:cs="Times New Roman"/>
          <w:i/>
          <w:iCs/>
        </w:rPr>
        <w:t>Staphylococcus aureus</w:t>
      </w:r>
      <w:r w:rsidRPr="0022332E">
        <w:rPr>
          <w:rFonts w:cs="Times New Roman"/>
        </w:rPr>
        <w:t xml:space="preserve"> during the souring of Ergo, a traditional Ethiopian fermented milk. </w:t>
      </w:r>
      <w:r w:rsidRPr="0022332E">
        <w:rPr>
          <w:rFonts w:cs="Times New Roman"/>
          <w:i/>
          <w:iCs/>
        </w:rPr>
        <w:t>Ethiopian Journal of Health Development</w:t>
      </w:r>
      <w:r w:rsidRPr="0022332E">
        <w:rPr>
          <w:rFonts w:cs="Times New Roman"/>
        </w:rPr>
        <w:t xml:space="preserve">, </w:t>
      </w:r>
      <w:r w:rsidRPr="0022332E">
        <w:rPr>
          <w:rFonts w:cs="Times New Roman"/>
          <w:b/>
          <w:bCs/>
        </w:rPr>
        <w:t>6</w:t>
      </w:r>
      <w:r w:rsidRPr="0022332E">
        <w:rPr>
          <w:rFonts w:cs="Times New Roman"/>
        </w:rPr>
        <w:t>, 23-30.</w:t>
      </w:r>
    </w:p>
    <w:p w14:paraId="3530779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1992. Development of microorganisms during the cold storage of soybean and horsebean tempeh and effect of </w:t>
      </w:r>
      <w:r w:rsidRPr="0022332E">
        <w:rPr>
          <w:rFonts w:cs="Times New Roman"/>
          <w:i/>
          <w:iCs/>
        </w:rPr>
        <w:t>Lactobacillus plantarum</w:t>
      </w:r>
      <w:r w:rsidRPr="0022332E">
        <w:rPr>
          <w:rFonts w:cs="Times New Roman"/>
        </w:rPr>
        <w:t xml:space="preserve"> on storage microflora. </w:t>
      </w:r>
      <w:r w:rsidRPr="0022332E">
        <w:rPr>
          <w:rFonts w:cs="Times New Roman"/>
          <w:i/>
          <w:iCs/>
        </w:rPr>
        <w:t xml:space="preserve">Chemie, Mikrobiologie, Technologie der </w:t>
      </w:r>
      <w:proofErr w:type="spellStart"/>
      <w:r w:rsidRPr="0022332E">
        <w:rPr>
          <w:rFonts w:cs="Times New Roman"/>
          <w:i/>
          <w:iCs/>
        </w:rPr>
        <w:t>Lebensmitte</w:t>
      </w:r>
      <w:r w:rsidRPr="0022332E">
        <w:rPr>
          <w:rFonts w:cs="Times New Roman"/>
        </w:rPr>
        <w:t>l</w:t>
      </w:r>
      <w:proofErr w:type="spellEnd"/>
      <w:r w:rsidRPr="0022332E">
        <w:rPr>
          <w:rFonts w:cs="Times New Roman"/>
        </w:rPr>
        <w:t xml:space="preserve"> </w:t>
      </w:r>
      <w:r w:rsidRPr="0022332E">
        <w:rPr>
          <w:rFonts w:cs="Times New Roman"/>
          <w:b/>
          <w:bCs/>
        </w:rPr>
        <w:t>14</w:t>
      </w:r>
      <w:r w:rsidRPr="0022332E">
        <w:rPr>
          <w:rFonts w:cs="Times New Roman"/>
        </w:rPr>
        <w:t>, 51-56</w:t>
      </w:r>
    </w:p>
    <w:p w14:paraId="1F69B2C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Martin Busse 1992. Growth of </w:t>
      </w:r>
      <w:r w:rsidRPr="0022332E">
        <w:rPr>
          <w:rFonts w:cs="Times New Roman"/>
          <w:i/>
          <w:iCs/>
        </w:rPr>
        <w:t>Staphylococcus aureus</w:t>
      </w:r>
      <w:r w:rsidRPr="0022332E">
        <w:rPr>
          <w:rFonts w:cs="Times New Roman"/>
        </w:rPr>
        <w:t xml:space="preserve"> in fermenting tempeh made from various beans and its inhibition by </w:t>
      </w:r>
      <w:r w:rsidRPr="0022332E">
        <w:rPr>
          <w:rFonts w:cs="Times New Roman"/>
          <w:i/>
          <w:iCs/>
        </w:rPr>
        <w:t>Lactobacillus plantarum</w:t>
      </w:r>
      <w:r w:rsidRPr="0022332E">
        <w:rPr>
          <w:rFonts w:cs="Times New Roman"/>
        </w:rPr>
        <w:t>.</w:t>
      </w:r>
      <w:r w:rsidRPr="0022332E">
        <w:rPr>
          <w:rFonts w:cs="Times New Roman"/>
          <w:i/>
          <w:iCs/>
        </w:rPr>
        <w:t xml:space="preserve"> International Journal of Food Science and Technology </w:t>
      </w:r>
      <w:r w:rsidRPr="0022332E">
        <w:rPr>
          <w:rFonts w:cs="Times New Roman"/>
          <w:b/>
          <w:bCs/>
        </w:rPr>
        <w:t>27</w:t>
      </w:r>
      <w:r w:rsidRPr="0022332E">
        <w:rPr>
          <w:rFonts w:cs="Times New Roman"/>
        </w:rPr>
        <w:t>, 81-86</w:t>
      </w:r>
    </w:p>
    <w:p w14:paraId="34FD4A79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Martin Busse 1991. Microbial development during tempeh fermentation from various beans and effect of </w:t>
      </w:r>
      <w:r w:rsidRPr="0022332E">
        <w:rPr>
          <w:rFonts w:cs="Times New Roman"/>
          <w:i/>
          <w:iCs/>
        </w:rPr>
        <w:t>Lactobacillus plantarum</w:t>
      </w:r>
      <w:r w:rsidRPr="0022332E">
        <w:rPr>
          <w:rFonts w:cs="Times New Roman"/>
        </w:rPr>
        <w:t xml:space="preserve"> on the natural microflora. </w:t>
      </w:r>
      <w:r w:rsidRPr="0022332E">
        <w:rPr>
          <w:rFonts w:cs="Times New Roman"/>
          <w:i/>
          <w:iCs/>
        </w:rPr>
        <w:t xml:space="preserve"> International Journal of Food Science and Technology </w:t>
      </w:r>
      <w:r w:rsidRPr="0022332E">
        <w:rPr>
          <w:rFonts w:cs="Times New Roman"/>
          <w:b/>
          <w:bCs/>
        </w:rPr>
        <w:t>26</w:t>
      </w:r>
      <w:r w:rsidRPr="0022332E">
        <w:rPr>
          <w:rFonts w:cs="Times New Roman"/>
        </w:rPr>
        <w:t>, 501-506.</w:t>
      </w:r>
    </w:p>
    <w:p w14:paraId="741EE24A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lastRenderedPageBreak/>
        <w:t>Mogessie Ashenafi</w:t>
      </w:r>
      <w:r w:rsidRPr="0022332E">
        <w:rPr>
          <w:rFonts w:cs="Times New Roman"/>
        </w:rPr>
        <w:t xml:space="preserve"> 1991. Growth of </w:t>
      </w:r>
      <w:r w:rsidRPr="0022332E">
        <w:rPr>
          <w:rFonts w:cs="Times New Roman"/>
          <w:i/>
          <w:iCs/>
        </w:rPr>
        <w:t>Listeria monocytogenes</w:t>
      </w:r>
      <w:r w:rsidRPr="0022332E">
        <w:rPr>
          <w:rFonts w:cs="Times New Roman"/>
        </w:rPr>
        <w:t xml:space="preserve"> in fermenting tempeh made of various beans and its inhibition by </w:t>
      </w:r>
      <w:r w:rsidRPr="0022332E">
        <w:rPr>
          <w:rFonts w:cs="Times New Roman"/>
          <w:i/>
          <w:iCs/>
        </w:rPr>
        <w:t>Lactobacillus plantarum</w:t>
      </w:r>
      <w:r w:rsidRPr="0022332E">
        <w:rPr>
          <w:rFonts w:cs="Times New Roman"/>
        </w:rPr>
        <w:t>.</w:t>
      </w:r>
      <w:r w:rsidRPr="0022332E">
        <w:rPr>
          <w:rFonts w:cs="Times New Roman"/>
          <w:i/>
          <w:iCs/>
        </w:rPr>
        <w:t xml:space="preserve"> Food Microbiology </w:t>
      </w:r>
      <w:r w:rsidRPr="0022332E">
        <w:rPr>
          <w:rFonts w:cs="Times New Roman"/>
          <w:b/>
          <w:bCs/>
        </w:rPr>
        <w:t>8</w:t>
      </w:r>
      <w:r w:rsidRPr="0022332E">
        <w:rPr>
          <w:rFonts w:cs="Times New Roman"/>
        </w:rPr>
        <w:t>, 303-310.</w:t>
      </w:r>
    </w:p>
    <w:p w14:paraId="5FDC2505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Martin Busse 1991. Development of microorganisms during cold storage of pea and chickpea tempeh and effect of </w:t>
      </w:r>
      <w:r w:rsidRPr="0022332E">
        <w:rPr>
          <w:rFonts w:cs="Times New Roman"/>
          <w:i/>
          <w:iCs/>
        </w:rPr>
        <w:t>Lactobacillus plantarum</w:t>
      </w:r>
      <w:r w:rsidRPr="0022332E">
        <w:rPr>
          <w:rFonts w:cs="Times New Roman"/>
        </w:rPr>
        <w:t xml:space="preserve"> on storage microflora. </w:t>
      </w:r>
      <w:r w:rsidRPr="0022332E">
        <w:rPr>
          <w:rFonts w:cs="Times New Roman"/>
          <w:i/>
          <w:iCs/>
        </w:rPr>
        <w:t xml:space="preserve">Journal of the Science of Food and Agriculture </w:t>
      </w:r>
      <w:r w:rsidRPr="0022332E">
        <w:rPr>
          <w:rFonts w:cs="Times New Roman"/>
          <w:b/>
          <w:bCs/>
        </w:rPr>
        <w:t>56</w:t>
      </w:r>
      <w:r w:rsidRPr="0022332E">
        <w:rPr>
          <w:rFonts w:cs="Times New Roman"/>
        </w:rPr>
        <w:t>, 71-78.</w:t>
      </w:r>
    </w:p>
    <w:p w14:paraId="1B851FA3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Martin Busse 1991. Growth potential of </w:t>
      </w:r>
      <w:r w:rsidRPr="0022332E">
        <w:rPr>
          <w:rFonts w:cs="Times New Roman"/>
          <w:i/>
          <w:iCs/>
        </w:rPr>
        <w:t xml:space="preserve">Salmonella </w:t>
      </w:r>
      <w:proofErr w:type="spellStart"/>
      <w:r w:rsidRPr="0022332E">
        <w:rPr>
          <w:rFonts w:cs="Times New Roman"/>
          <w:i/>
          <w:iCs/>
        </w:rPr>
        <w:t>infantis</w:t>
      </w:r>
      <w:proofErr w:type="spellEnd"/>
      <w:r w:rsidRPr="0022332E">
        <w:rPr>
          <w:rFonts w:cs="Times New Roman"/>
        </w:rPr>
        <w:t xml:space="preserve"> and </w:t>
      </w:r>
      <w:r w:rsidRPr="0022332E">
        <w:rPr>
          <w:rFonts w:cs="Times New Roman"/>
          <w:i/>
          <w:iCs/>
        </w:rPr>
        <w:t>Escherichia coli</w:t>
      </w:r>
      <w:r w:rsidRPr="0022332E">
        <w:rPr>
          <w:rFonts w:cs="Times New Roman"/>
        </w:rPr>
        <w:t xml:space="preserve"> in fermenting tempeh made of horsebean, pea and chickpea and their inhibition by </w:t>
      </w:r>
      <w:r w:rsidRPr="0022332E">
        <w:rPr>
          <w:rFonts w:cs="Times New Roman"/>
          <w:i/>
          <w:iCs/>
        </w:rPr>
        <w:t>Lactobacillus plantarum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i/>
          <w:iCs/>
        </w:rPr>
        <w:t xml:space="preserve">Journal of the Science of Food and Agriculture </w:t>
      </w:r>
      <w:r w:rsidRPr="0022332E">
        <w:rPr>
          <w:rFonts w:cs="Times New Roman"/>
          <w:b/>
          <w:bCs/>
        </w:rPr>
        <w:t>55</w:t>
      </w:r>
      <w:r w:rsidRPr="0022332E">
        <w:rPr>
          <w:rFonts w:cs="Times New Roman"/>
        </w:rPr>
        <w:t>, 607-615.</w:t>
      </w:r>
    </w:p>
    <w:p w14:paraId="5D1B7C7E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Martin Busse 1991. The microflora of soak water during tempeh production from various beans. </w:t>
      </w:r>
      <w:r w:rsidRPr="0022332E">
        <w:rPr>
          <w:rFonts w:cs="Times New Roman"/>
          <w:i/>
          <w:iCs/>
        </w:rPr>
        <w:t>Journal of Applied Bacteriology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70</w:t>
      </w:r>
      <w:r w:rsidRPr="0022332E">
        <w:rPr>
          <w:rFonts w:cs="Times New Roman"/>
        </w:rPr>
        <w:t>,334-338.</w:t>
      </w:r>
    </w:p>
    <w:p w14:paraId="0283C42B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Martin Busse 1991. Growth of </w:t>
      </w:r>
      <w:r w:rsidRPr="0022332E">
        <w:rPr>
          <w:rFonts w:cs="Times New Roman"/>
          <w:i/>
          <w:iCs/>
        </w:rPr>
        <w:t>Bacillus cereus</w:t>
      </w:r>
      <w:r w:rsidRPr="0022332E">
        <w:rPr>
          <w:rFonts w:cs="Times New Roman"/>
        </w:rPr>
        <w:t xml:space="preserve"> in fermenting tempeh made of various beans and its inhibition by </w:t>
      </w:r>
      <w:r w:rsidRPr="0022332E">
        <w:rPr>
          <w:rFonts w:cs="Times New Roman"/>
          <w:i/>
          <w:iCs/>
        </w:rPr>
        <w:t>Lactobacillus plantarum</w:t>
      </w:r>
      <w:r w:rsidRPr="0022332E">
        <w:rPr>
          <w:rFonts w:cs="Times New Roman"/>
        </w:rPr>
        <w:t>.</w:t>
      </w:r>
      <w:r w:rsidRPr="0022332E">
        <w:rPr>
          <w:rFonts w:cs="Times New Roman"/>
          <w:i/>
          <w:iCs/>
        </w:rPr>
        <w:t xml:space="preserve"> Journal of Applied Bacteriology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70</w:t>
      </w:r>
      <w:r w:rsidRPr="0022332E">
        <w:rPr>
          <w:rFonts w:cs="Times New Roman"/>
        </w:rPr>
        <w:t>, 329-333.</w:t>
      </w:r>
    </w:p>
    <w:p w14:paraId="140969A9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Martin Busse 1991. Production of tempeh from various indigenous Ethiopian beans. </w:t>
      </w:r>
      <w:r w:rsidRPr="0022332E">
        <w:rPr>
          <w:rFonts w:cs="Times New Roman"/>
          <w:i/>
          <w:iCs/>
        </w:rPr>
        <w:t>World Journal of Microbiology and Biotechnology.</w:t>
      </w:r>
      <w:r w:rsidRPr="0022332E">
        <w:rPr>
          <w:rFonts w:cs="Times New Roman"/>
          <w:b/>
          <w:bCs/>
        </w:rPr>
        <w:t>7</w:t>
      </w:r>
      <w:r w:rsidRPr="0022332E">
        <w:rPr>
          <w:rFonts w:cs="Times New Roman"/>
        </w:rPr>
        <w:t>, 72-79.</w:t>
      </w:r>
    </w:p>
    <w:p w14:paraId="4827292D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1990. Effect of curd cooking temperature on the microbiological quality of </w:t>
      </w:r>
      <w:proofErr w:type="spellStart"/>
      <w:r w:rsidRPr="0022332E">
        <w:rPr>
          <w:rFonts w:cs="Times New Roman"/>
        </w:rPr>
        <w:t>Ayib</w:t>
      </w:r>
      <w:proofErr w:type="spellEnd"/>
      <w:r w:rsidRPr="0022332E">
        <w:rPr>
          <w:rFonts w:cs="Times New Roman"/>
        </w:rPr>
        <w:t>, a traditional Ethiopian cottage cheese</w:t>
      </w:r>
      <w:r w:rsidRPr="0022332E">
        <w:rPr>
          <w:rFonts w:cs="Times New Roman"/>
          <w:i/>
          <w:iCs/>
        </w:rPr>
        <w:t>. World Journal of Microbiology and Biotechnology.</w:t>
      </w:r>
      <w:r w:rsidRPr="0022332E">
        <w:rPr>
          <w:rFonts w:cs="Times New Roman"/>
          <w:b/>
          <w:bCs/>
        </w:rPr>
        <w:t>6</w:t>
      </w:r>
      <w:r w:rsidRPr="0022332E">
        <w:rPr>
          <w:rFonts w:cs="Times New Roman"/>
        </w:rPr>
        <w:t>, 159-162.</w:t>
      </w:r>
    </w:p>
    <w:p w14:paraId="21637758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1990. Microbiological quality of </w:t>
      </w:r>
      <w:proofErr w:type="spellStart"/>
      <w:r w:rsidRPr="0022332E">
        <w:rPr>
          <w:rFonts w:cs="Times New Roman"/>
        </w:rPr>
        <w:t>Ayib</w:t>
      </w:r>
      <w:proofErr w:type="spellEnd"/>
      <w:r w:rsidRPr="0022332E">
        <w:rPr>
          <w:rFonts w:cs="Times New Roman"/>
        </w:rPr>
        <w:t xml:space="preserve">, a traditional Ethiopian cottage cheese.  </w:t>
      </w:r>
      <w:r w:rsidRPr="0022332E">
        <w:rPr>
          <w:rFonts w:cs="Times New Roman"/>
          <w:i/>
          <w:iCs/>
        </w:rPr>
        <w:t>International Journal of Food Microbiology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10</w:t>
      </w:r>
      <w:r w:rsidRPr="0022332E">
        <w:rPr>
          <w:rFonts w:cs="Times New Roman"/>
        </w:rPr>
        <w:t>, 263-268.</w:t>
      </w:r>
    </w:p>
    <w:p w14:paraId="7FE63631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1989. Proteolytic, lipolytic and fermentative properties of yeasts isolated from </w:t>
      </w:r>
      <w:proofErr w:type="spellStart"/>
      <w:r w:rsidRPr="0022332E">
        <w:rPr>
          <w:rFonts w:cs="Times New Roman"/>
        </w:rPr>
        <w:t>ayib</w:t>
      </w:r>
      <w:proofErr w:type="spellEnd"/>
      <w:r w:rsidRPr="0022332E">
        <w:rPr>
          <w:rFonts w:cs="Times New Roman"/>
        </w:rPr>
        <w:t>, a traditional Ethiopian cottage cheese.</w:t>
      </w:r>
      <w:r w:rsidRPr="0022332E">
        <w:rPr>
          <w:rFonts w:cs="Times New Roman"/>
          <w:i/>
          <w:iCs/>
        </w:rPr>
        <w:t xml:space="preserve"> SINET, an Ethiopian  Journal of science.</w:t>
      </w:r>
      <w:r w:rsidRPr="0022332E">
        <w:rPr>
          <w:rFonts w:cs="Times New Roman"/>
          <w:b/>
          <w:bCs/>
        </w:rPr>
        <w:t>12</w:t>
      </w:r>
      <w:r w:rsidRPr="0022332E">
        <w:rPr>
          <w:rFonts w:cs="Times New Roman"/>
        </w:rPr>
        <w:t>, 131-139.</w:t>
      </w:r>
    </w:p>
    <w:p w14:paraId="3DBA041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</w:rPr>
        <w:t xml:space="preserve">Mogessie Ashenafi </w:t>
      </w:r>
      <w:r w:rsidRPr="0022332E">
        <w:rPr>
          <w:rFonts w:cs="Times New Roman"/>
        </w:rPr>
        <w:t>1989. Microbial load, incidence and antibiograms of some disease causing microorganisms on raw food items consumed in Ethiopia.</w:t>
      </w:r>
      <w:r w:rsidRPr="0022332E">
        <w:rPr>
          <w:rFonts w:cs="Times New Roman"/>
          <w:i/>
          <w:iCs/>
        </w:rPr>
        <w:t xml:space="preserve"> MIRCEN Journal of Applied Microbiology and Biotechnology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5</w:t>
      </w:r>
      <w:r w:rsidRPr="0022332E">
        <w:rPr>
          <w:rFonts w:cs="Times New Roman"/>
        </w:rPr>
        <w:t>, 313-319.</w:t>
      </w:r>
      <w:r w:rsidRPr="0022332E">
        <w:rPr>
          <w:rFonts w:cs="Times New Roman"/>
          <w:b/>
          <w:bCs/>
        </w:rPr>
        <w:t xml:space="preserve"> Ashenafi</w:t>
      </w:r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nd</w:t>
      </w:r>
      <w:proofErr w:type="spellEnd"/>
      <w:r w:rsidRPr="0022332E">
        <w:rPr>
          <w:rFonts w:cs="Times New Roman"/>
        </w:rPr>
        <w:t xml:space="preserve"> Martin Busse 1989. Inhibitory effect of</w:t>
      </w:r>
      <w:r w:rsidRPr="0022332E">
        <w:rPr>
          <w:rFonts w:cs="Times New Roman"/>
          <w:i/>
          <w:iCs/>
        </w:rPr>
        <w:t xml:space="preserve"> Lactobacillus plantarum</w:t>
      </w:r>
      <w:r w:rsidRPr="0022332E">
        <w:rPr>
          <w:rFonts w:cs="Times New Roman"/>
        </w:rPr>
        <w:t xml:space="preserve"> on </w:t>
      </w:r>
      <w:r w:rsidRPr="0022332E">
        <w:rPr>
          <w:rFonts w:cs="Times New Roman"/>
          <w:i/>
          <w:iCs/>
        </w:rPr>
        <w:t>Journal of Food Protection.</w:t>
      </w:r>
      <w:r w:rsidRPr="0022332E">
        <w:rPr>
          <w:rFonts w:cs="Times New Roman"/>
          <w:b/>
          <w:bCs/>
        </w:rPr>
        <w:t>52</w:t>
      </w:r>
      <w:r w:rsidRPr="0022332E">
        <w:rPr>
          <w:rFonts w:cs="Times New Roman"/>
        </w:rPr>
        <w:t>, 169-172</w:t>
      </w:r>
    </w:p>
    <w:p w14:paraId="243BBDCC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b/>
          <w:i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and </w:t>
      </w:r>
      <w:proofErr w:type="spellStart"/>
      <w:r w:rsidRPr="0022332E">
        <w:rPr>
          <w:rFonts w:cs="Times New Roman"/>
        </w:rPr>
        <w:t>Messele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cs="Times New Roman"/>
        </w:rPr>
        <w:t>Gedebou</w:t>
      </w:r>
      <w:proofErr w:type="spellEnd"/>
      <w:r w:rsidRPr="0022332E">
        <w:rPr>
          <w:rFonts w:cs="Times New Roman"/>
        </w:rPr>
        <w:t xml:space="preserve"> 1985. </w:t>
      </w:r>
      <w:r w:rsidRPr="0022332E">
        <w:rPr>
          <w:rFonts w:cs="Times New Roman"/>
          <w:i/>
          <w:iCs/>
        </w:rPr>
        <w:t>Salmonella</w:t>
      </w:r>
      <w:r w:rsidRPr="0022332E">
        <w:rPr>
          <w:rFonts w:cs="Times New Roman"/>
        </w:rPr>
        <w:t xml:space="preserve"> and </w:t>
      </w:r>
      <w:r w:rsidRPr="0022332E">
        <w:rPr>
          <w:rFonts w:cs="Times New Roman"/>
          <w:i/>
          <w:iCs/>
        </w:rPr>
        <w:t>Shigella</w:t>
      </w:r>
      <w:r w:rsidRPr="0022332E">
        <w:rPr>
          <w:rFonts w:cs="Times New Roman"/>
        </w:rPr>
        <w:t xml:space="preserve"> in adult diarrhea - prevalence and antibiograms.</w:t>
      </w:r>
      <w:r w:rsidRPr="0022332E">
        <w:rPr>
          <w:rFonts w:cs="Times New Roman"/>
          <w:i/>
          <w:iCs/>
        </w:rPr>
        <w:t xml:space="preserve"> Transactions of the Royal Society of Tropical Medicine and Hygiene</w:t>
      </w:r>
      <w:r w:rsidRPr="0022332E">
        <w:rPr>
          <w:rFonts w:cs="Times New Roman"/>
        </w:rPr>
        <w:t xml:space="preserve">. </w:t>
      </w:r>
      <w:r w:rsidRPr="0022332E">
        <w:rPr>
          <w:rFonts w:cs="Times New Roman"/>
          <w:b/>
          <w:bCs/>
        </w:rPr>
        <w:t>79</w:t>
      </w:r>
      <w:r w:rsidRPr="0022332E">
        <w:rPr>
          <w:rFonts w:cs="Times New Roman"/>
        </w:rPr>
        <w:t>, 719-721.</w:t>
      </w:r>
    </w:p>
    <w:p w14:paraId="22ED13FA" w14:textId="77777777" w:rsidR="0022332E" w:rsidRPr="0022332E" w:rsidRDefault="0022332E" w:rsidP="0022332E">
      <w:pPr>
        <w:overflowPunct w:val="0"/>
        <w:adjustRightInd w:val="0"/>
        <w:ind w:left="360"/>
        <w:jc w:val="both"/>
        <w:textAlignment w:val="baseline"/>
        <w:rPr>
          <w:rFonts w:cs="Times New Roman"/>
          <w:b/>
          <w:i/>
        </w:rPr>
      </w:pPr>
    </w:p>
    <w:p w14:paraId="7C2421A1" w14:textId="77777777" w:rsidR="0022332E" w:rsidRPr="0022332E" w:rsidRDefault="0022332E" w:rsidP="0022332E">
      <w:pPr>
        <w:overflowPunct w:val="0"/>
        <w:adjustRightInd w:val="0"/>
        <w:jc w:val="both"/>
        <w:textAlignment w:val="baseline"/>
        <w:rPr>
          <w:rFonts w:cs="Times New Roman"/>
          <w:b/>
          <w:i/>
        </w:rPr>
      </w:pPr>
      <w:r w:rsidRPr="0022332E">
        <w:rPr>
          <w:rFonts w:cs="Times New Roman"/>
          <w:b/>
          <w:i/>
        </w:rPr>
        <w:t>B. Books</w:t>
      </w:r>
    </w:p>
    <w:p w14:paraId="112B0617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</w:rPr>
        <w:t xml:space="preserve">Tilahun Tesfaye, </w:t>
      </w:r>
      <w:r w:rsidRPr="0022332E">
        <w:rPr>
          <w:rFonts w:cs="Times New Roman"/>
          <w:b/>
        </w:rPr>
        <w:t xml:space="preserve">Mogessie Ashenafi, </w:t>
      </w:r>
      <w:proofErr w:type="spellStart"/>
      <w:r w:rsidRPr="0022332E">
        <w:rPr>
          <w:rFonts w:cs="Times New Roman"/>
        </w:rPr>
        <w:t>Tetemke</w:t>
      </w:r>
      <w:proofErr w:type="spellEnd"/>
      <w:r w:rsidRPr="0022332E">
        <w:rPr>
          <w:rFonts w:cs="Times New Roman"/>
        </w:rPr>
        <w:t xml:space="preserve"> Mehari, Gizachew </w:t>
      </w:r>
      <w:proofErr w:type="spellStart"/>
      <w:r w:rsidRPr="0022332E">
        <w:rPr>
          <w:rFonts w:cs="Times New Roman"/>
        </w:rPr>
        <w:t>Atnaf</w:t>
      </w:r>
      <w:proofErr w:type="spellEnd"/>
      <w:r w:rsidRPr="0022332E">
        <w:rPr>
          <w:rFonts w:cs="Times New Roman"/>
        </w:rPr>
        <w:t xml:space="preserve"> and Hailu Dinka 2014. Organization and Management of Science and Mathematics Clubs in Primary and Secondary Schools. pp  269. FDRE Ministry of Education, Addis Ababa, Ethiopia.</w:t>
      </w:r>
    </w:p>
    <w:p w14:paraId="3A9569B6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</w:rPr>
        <w:t xml:space="preserve">Mogessie Ashenafi </w:t>
      </w:r>
      <w:r w:rsidRPr="0022332E">
        <w:rPr>
          <w:rFonts w:cs="Times New Roman"/>
        </w:rPr>
        <w:t>2015. Food poisoning and other food-borne disease (household responsibilities) (in Amharic).</w:t>
      </w:r>
      <w:proofErr w:type="spellStart"/>
      <w:r w:rsidRPr="0022332E">
        <w:rPr>
          <w:rFonts w:ascii="Nyala" w:hAnsi="Nyala" w:cs="Nyala"/>
        </w:rPr>
        <w:t>የምግብ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መመረዝ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እና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ሌሎች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ምግብ</w:t>
      </w:r>
      <w:r w:rsidRPr="0022332E">
        <w:rPr>
          <w:rFonts w:cs="Times New Roman"/>
        </w:rPr>
        <w:t>-</w:t>
      </w:r>
      <w:r w:rsidRPr="0022332E">
        <w:rPr>
          <w:rFonts w:ascii="Nyala" w:hAnsi="Nyala" w:cs="Nyala"/>
        </w:rPr>
        <w:t>ወለድ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በሽታዎች</w:t>
      </w:r>
      <w:proofErr w:type="spellEnd"/>
      <w:r w:rsidRPr="0022332E">
        <w:rPr>
          <w:rFonts w:cs="Times New Roman"/>
        </w:rPr>
        <w:t xml:space="preserve"> (</w:t>
      </w:r>
      <w:proofErr w:type="spellStart"/>
      <w:r w:rsidRPr="0022332E">
        <w:rPr>
          <w:rFonts w:ascii="Nyala" w:hAnsi="Nyala" w:cs="Nyala"/>
        </w:rPr>
        <w:t>ቤተሰብ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ሊተገብራቸው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lastRenderedPageBreak/>
        <w:t>የሚገባ</w:t>
      </w:r>
      <w:proofErr w:type="spellEnd"/>
      <w:r w:rsidRPr="0022332E">
        <w:rPr>
          <w:rFonts w:cs="Times New Roman"/>
        </w:rPr>
        <w:t>), pp. 134. Africa Printers, plc. Addis Ababa, Ethiopia; pp. 152.CreateSpace Publishing Platform (December 17, 2017. ISBN-10: 1981827048, ISBN-13: 987-1981827046. (Available on Amazon).</w:t>
      </w:r>
    </w:p>
    <w:p w14:paraId="11053E4A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b/>
        </w:rPr>
      </w:pPr>
      <w:r w:rsidRPr="0022332E">
        <w:rPr>
          <w:rFonts w:cs="Times New Roman"/>
          <w:b/>
        </w:rPr>
        <w:t xml:space="preserve">Mogessie Ashenafi </w:t>
      </w:r>
      <w:r w:rsidRPr="0022332E">
        <w:rPr>
          <w:rFonts w:cs="Times New Roman"/>
        </w:rPr>
        <w:t xml:space="preserve">2015. Ensuring Food Safety (responsibilities of food service providers) (in Amharic). </w:t>
      </w:r>
      <w:proofErr w:type="spellStart"/>
      <w:r w:rsidRPr="0022332E">
        <w:rPr>
          <w:rFonts w:ascii="Nyala" w:hAnsi="Nyala" w:cs="Nyala"/>
        </w:rPr>
        <w:t>የምግብ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ጤናማነትን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ማረጋገጥ</w:t>
      </w:r>
      <w:proofErr w:type="spellEnd"/>
      <w:r w:rsidRPr="0022332E">
        <w:rPr>
          <w:rFonts w:cs="Times New Roman"/>
        </w:rPr>
        <w:t xml:space="preserve"> (</w:t>
      </w:r>
      <w:proofErr w:type="spellStart"/>
      <w:r w:rsidRPr="0022332E">
        <w:rPr>
          <w:rFonts w:ascii="Nyala" w:hAnsi="Nyala" w:cs="Nyala"/>
        </w:rPr>
        <w:t>የምግብ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አገልግሎት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የሚሰጡ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ድርጅቶች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ሊፈጽሙት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የሚገባ</w:t>
      </w:r>
      <w:proofErr w:type="spellEnd"/>
      <w:r w:rsidRPr="0022332E">
        <w:rPr>
          <w:rFonts w:cs="Times New Roman"/>
        </w:rPr>
        <w:t>) pp. 200.CreatSpace Independent Publishing Platform (December 23, 2017). ISBN-10: 1981989447, ISBN-13: 978-1981989447. (Available on Amazon).</w:t>
      </w:r>
    </w:p>
    <w:p w14:paraId="11336830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  <w:b/>
          <w:bCs/>
          <w:i/>
          <w:iCs/>
        </w:rPr>
      </w:pPr>
      <w:r w:rsidRPr="0022332E">
        <w:rPr>
          <w:rFonts w:cs="Times New Roman"/>
          <w:b/>
        </w:rPr>
        <w:t xml:space="preserve">Mogessie Ashenafi </w:t>
      </w:r>
      <w:r w:rsidRPr="0022332E">
        <w:rPr>
          <w:rFonts w:cs="Times New Roman"/>
        </w:rPr>
        <w:t xml:space="preserve">2017. Fundamentals of Modern Biology (in Amharic) </w:t>
      </w:r>
      <w:proofErr w:type="spellStart"/>
      <w:r w:rsidRPr="0022332E">
        <w:rPr>
          <w:rFonts w:ascii="Nyala" w:hAnsi="Nyala" w:cs="Nyala"/>
        </w:rPr>
        <w:t>የዘመናዊ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ስነ</w:t>
      </w:r>
      <w:r w:rsidRPr="0022332E">
        <w:rPr>
          <w:rFonts w:cs="Times New Roman"/>
        </w:rPr>
        <w:t>-</w:t>
      </w:r>
      <w:r w:rsidRPr="0022332E">
        <w:rPr>
          <w:rFonts w:ascii="Nyala" w:hAnsi="Nyala" w:cs="Nyala"/>
        </w:rPr>
        <w:t>ህይወት</w:t>
      </w:r>
      <w:proofErr w:type="spellEnd"/>
      <w:r w:rsidRPr="0022332E">
        <w:rPr>
          <w:rFonts w:cs="Times New Roman"/>
        </w:rPr>
        <w:t xml:space="preserve"> </w:t>
      </w:r>
      <w:proofErr w:type="spellStart"/>
      <w:r w:rsidRPr="0022332E">
        <w:rPr>
          <w:rFonts w:ascii="Nyala" w:hAnsi="Nyala" w:cs="Nyala"/>
        </w:rPr>
        <w:t>መሰረታዊያን</w:t>
      </w:r>
      <w:proofErr w:type="spellEnd"/>
      <w:r w:rsidRPr="0022332E">
        <w:rPr>
          <w:rFonts w:cs="Times New Roman"/>
        </w:rPr>
        <w:t xml:space="preserve">. pp. 294. </w:t>
      </w:r>
      <w:proofErr w:type="spellStart"/>
      <w:r w:rsidRPr="0022332E">
        <w:rPr>
          <w:rFonts w:cs="Times New Roman"/>
        </w:rPr>
        <w:t>CreatSpace</w:t>
      </w:r>
      <w:proofErr w:type="spellEnd"/>
      <w:r w:rsidRPr="0022332E">
        <w:rPr>
          <w:rFonts w:cs="Times New Roman"/>
        </w:rPr>
        <w:t xml:space="preserve"> Independent Publishing Platform (October 30, 2017). ISBN-10: 197931215X, ISBN-13: 978-1919793121158. (Available on Amazon).</w:t>
      </w:r>
    </w:p>
    <w:p w14:paraId="7C30C1F7" w14:textId="77777777" w:rsidR="0022332E" w:rsidRPr="0022332E" w:rsidRDefault="0022332E" w:rsidP="0022332E">
      <w:pPr>
        <w:overflowPunct w:val="0"/>
        <w:adjustRightInd w:val="0"/>
        <w:ind w:left="360"/>
        <w:jc w:val="both"/>
        <w:textAlignment w:val="baseline"/>
        <w:rPr>
          <w:rFonts w:cs="Times New Roman"/>
          <w:b/>
          <w:bCs/>
          <w:i/>
          <w:iCs/>
        </w:rPr>
      </w:pPr>
    </w:p>
    <w:p w14:paraId="758E1A56" w14:textId="77777777" w:rsidR="0022332E" w:rsidRPr="0022332E" w:rsidRDefault="0022332E" w:rsidP="0022332E">
      <w:p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  <w:bCs/>
          <w:i/>
          <w:iCs/>
          <w:lang w:val="de-DE"/>
        </w:rPr>
        <w:t xml:space="preserve">C. </w:t>
      </w:r>
      <w:r w:rsidRPr="0022332E">
        <w:rPr>
          <w:rFonts w:cs="Times New Roman"/>
          <w:b/>
          <w:bCs/>
          <w:i/>
          <w:iCs/>
        </w:rPr>
        <w:t>Book Chapters</w:t>
      </w:r>
    </w:p>
    <w:p w14:paraId="67954DF3" w14:textId="77777777" w:rsidR="0022332E" w:rsidRPr="0022332E" w:rsidRDefault="0022332E" w:rsidP="0022332E">
      <w:pPr>
        <w:numPr>
          <w:ilvl w:val="0"/>
          <w:numId w:val="11"/>
        </w:numPr>
        <w:overflowPunct w:val="0"/>
        <w:adjustRightInd w:val="0"/>
        <w:jc w:val="both"/>
        <w:textAlignment w:val="baseline"/>
        <w:rPr>
          <w:rFonts w:cs="Times New Roman"/>
        </w:rPr>
      </w:pPr>
      <w:r w:rsidRPr="0022332E">
        <w:rPr>
          <w:rFonts w:cs="Times New Roman"/>
          <w:b/>
        </w:rPr>
        <w:t>Mogessie Ashenafi</w:t>
      </w:r>
      <w:r w:rsidRPr="0022332E">
        <w:rPr>
          <w:rFonts w:cs="Times New Roman"/>
        </w:rPr>
        <w:t xml:space="preserve"> 2012. Thermal Effects in Food Microbiology. </w:t>
      </w:r>
      <w:r w:rsidRPr="0022332E">
        <w:rPr>
          <w:rFonts w:cs="Times New Roman"/>
          <w:b/>
          <w:color w:val="000000"/>
        </w:rPr>
        <w:t>Thermal Food Processing</w:t>
      </w:r>
      <w:r w:rsidRPr="0022332E">
        <w:rPr>
          <w:rFonts w:cs="Times New Roman"/>
          <w:color w:val="000000"/>
        </w:rPr>
        <w:t xml:space="preserve">, </w:t>
      </w:r>
      <w:r w:rsidRPr="0022332E">
        <w:rPr>
          <w:rFonts w:cs="Times New Roman"/>
          <w:b/>
          <w:color w:val="000000"/>
        </w:rPr>
        <w:t>New Technologies and Quality Issues,</w:t>
      </w:r>
      <w:r w:rsidRPr="0022332E">
        <w:rPr>
          <w:rFonts w:cs="Times New Roman"/>
          <w:color w:val="000000"/>
        </w:rPr>
        <w:t xml:space="preserve"> 2</w:t>
      </w:r>
      <w:r w:rsidRPr="0022332E">
        <w:rPr>
          <w:rFonts w:cs="Times New Roman"/>
          <w:color w:val="000000"/>
          <w:vertAlign w:val="superscript"/>
        </w:rPr>
        <w:t>nd</w:t>
      </w:r>
      <w:r w:rsidRPr="0022332E">
        <w:rPr>
          <w:rFonts w:cs="Times New Roman"/>
          <w:color w:val="000000"/>
        </w:rPr>
        <w:t xml:space="preserve"> Edition. (</w:t>
      </w:r>
      <w:proofErr w:type="spellStart"/>
      <w:r w:rsidRPr="0022332E">
        <w:rPr>
          <w:rFonts w:cs="Times New Roman"/>
          <w:color w:val="000000"/>
        </w:rPr>
        <w:t>Ed.Da</w:t>
      </w:r>
      <w:proofErr w:type="spellEnd"/>
      <w:r w:rsidRPr="0022332E">
        <w:rPr>
          <w:rFonts w:cs="Times New Roman"/>
          <w:color w:val="000000"/>
        </w:rPr>
        <w:t>-Wen Sun)  CRC Press—Taylor and Francis Group.</w:t>
      </w:r>
    </w:p>
    <w:p w14:paraId="65DC5517" w14:textId="77777777" w:rsidR="0022332E" w:rsidRPr="0022332E" w:rsidRDefault="0022332E" w:rsidP="0022332E">
      <w:pPr>
        <w:numPr>
          <w:ilvl w:val="0"/>
          <w:numId w:val="11"/>
        </w:numPr>
        <w:jc w:val="both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1992. The microbiology of Ethiopian </w:t>
      </w:r>
      <w:proofErr w:type="spellStart"/>
      <w:r w:rsidRPr="0022332E">
        <w:rPr>
          <w:rFonts w:cs="Times New Roman"/>
        </w:rPr>
        <w:t>Ayib.</w:t>
      </w:r>
      <w:r w:rsidRPr="0022332E">
        <w:rPr>
          <w:rFonts w:cs="Times New Roman"/>
          <w:b/>
          <w:bCs/>
          <w:i/>
          <w:iCs/>
        </w:rPr>
        <w:t>Application</w:t>
      </w:r>
      <w:proofErr w:type="spellEnd"/>
      <w:r w:rsidRPr="0022332E">
        <w:rPr>
          <w:rFonts w:cs="Times New Roman"/>
          <w:b/>
          <w:bCs/>
          <w:i/>
          <w:iCs/>
        </w:rPr>
        <w:t xml:space="preserve"> of Biotechnology to Traditional Fermented Foods</w:t>
      </w:r>
      <w:r w:rsidRPr="0022332E">
        <w:rPr>
          <w:rFonts w:cs="Times New Roman"/>
        </w:rPr>
        <w:t>. Report of an Ad Hoc Panel of the Board on Science and Technology for International Development.  Office of International Affairs, National Research Council. National Academy Press, Washington, D.C.</w:t>
      </w:r>
    </w:p>
    <w:p w14:paraId="50B9502F" w14:textId="77777777" w:rsidR="0022332E" w:rsidRPr="0022332E" w:rsidRDefault="0022332E" w:rsidP="0022332E">
      <w:pPr>
        <w:ind w:left="360"/>
        <w:jc w:val="both"/>
        <w:rPr>
          <w:rFonts w:cs="Times New Roman"/>
        </w:rPr>
      </w:pPr>
    </w:p>
    <w:p w14:paraId="70460C70" w14:textId="77777777" w:rsidR="0022332E" w:rsidRPr="0022332E" w:rsidRDefault="0022332E" w:rsidP="0022332E">
      <w:pPr>
        <w:jc w:val="both"/>
        <w:rPr>
          <w:rFonts w:cs="Times New Roman"/>
          <w:b/>
          <w:i/>
        </w:rPr>
      </w:pPr>
      <w:r w:rsidRPr="0022332E">
        <w:rPr>
          <w:rFonts w:cs="Times New Roman"/>
          <w:b/>
          <w:i/>
        </w:rPr>
        <w:t>D. Proceedings</w:t>
      </w:r>
    </w:p>
    <w:p w14:paraId="4A581E12" w14:textId="77777777" w:rsidR="0022332E" w:rsidRPr="0022332E" w:rsidRDefault="0022332E" w:rsidP="0022332E">
      <w:pPr>
        <w:numPr>
          <w:ilvl w:val="0"/>
          <w:numId w:val="11"/>
        </w:numPr>
        <w:jc w:val="both"/>
        <w:rPr>
          <w:rFonts w:cs="Times New Roman"/>
        </w:rPr>
      </w:pPr>
      <w:r w:rsidRPr="0022332E">
        <w:rPr>
          <w:rFonts w:cs="Times New Roman"/>
          <w:b/>
          <w:bCs/>
        </w:rPr>
        <w:t>Mogessie Ashenafi</w:t>
      </w:r>
      <w:r w:rsidRPr="0022332E">
        <w:rPr>
          <w:rFonts w:cs="Times New Roman"/>
        </w:rPr>
        <w:t xml:space="preserve"> 2014. Food Safety Engineering and Microbial Stress Response. Keynote speech: 8</w:t>
      </w:r>
      <w:r w:rsidRPr="0022332E">
        <w:rPr>
          <w:rFonts w:cs="Times New Roman"/>
          <w:vertAlign w:val="superscript"/>
        </w:rPr>
        <w:t>th</w:t>
      </w:r>
      <w:r w:rsidRPr="0022332E">
        <w:rPr>
          <w:rFonts w:cs="Times New Roman"/>
        </w:rPr>
        <w:t xml:space="preserve"> CIGR Section VI International Technology Symposium “Advanced Food Processing and Quality Management” November 4-7, 2013 Guangzhou, China.</w:t>
      </w:r>
    </w:p>
    <w:p w14:paraId="31867C45" w14:textId="77777777" w:rsidR="0022332E" w:rsidRPr="0022332E" w:rsidRDefault="0022332E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332E">
        <w:rPr>
          <w:rFonts w:ascii="Times New Roman" w:hAnsi="Times New Roman"/>
          <w:b/>
          <w:bCs/>
        </w:rPr>
        <w:t>Mogessie Ashenafi</w:t>
      </w:r>
      <w:r w:rsidRPr="0022332E">
        <w:rPr>
          <w:rFonts w:ascii="Times New Roman" w:hAnsi="Times New Roman"/>
        </w:rPr>
        <w:t xml:space="preserve"> 2000.  Traditional Brewing in Ethiopia. </w:t>
      </w:r>
      <w:r w:rsidRPr="0022332E">
        <w:rPr>
          <w:rFonts w:ascii="Times New Roman" w:hAnsi="Times New Roman"/>
          <w:b/>
          <w:bCs/>
          <w:i/>
          <w:iCs/>
        </w:rPr>
        <w:t xml:space="preserve">Modern and Traditional Brewing in </w:t>
      </w:r>
      <w:proofErr w:type="spellStart"/>
      <w:r w:rsidRPr="0022332E">
        <w:rPr>
          <w:rFonts w:ascii="Times New Roman" w:hAnsi="Times New Roman"/>
          <w:b/>
          <w:bCs/>
          <w:i/>
          <w:iCs/>
        </w:rPr>
        <w:t>Ethiopia.</w:t>
      </w:r>
      <w:r w:rsidRPr="0022332E">
        <w:rPr>
          <w:rFonts w:ascii="Times New Roman" w:hAnsi="Times New Roman"/>
        </w:rPr>
        <w:t>Proceedings</w:t>
      </w:r>
      <w:proofErr w:type="spellEnd"/>
      <w:r w:rsidRPr="0022332E">
        <w:rPr>
          <w:rFonts w:ascii="Times New Roman" w:hAnsi="Times New Roman"/>
        </w:rPr>
        <w:t xml:space="preserve"> of the Workshop organized by the Chemical Society of Ethiopia, Addis Ababa, Ethiopia.</w:t>
      </w:r>
    </w:p>
    <w:p w14:paraId="18B6B317" w14:textId="77777777" w:rsidR="0022332E" w:rsidRPr="0022332E" w:rsidRDefault="0022332E">
      <w:pPr>
        <w:rPr>
          <w:rFonts w:cs="Times New Roman"/>
        </w:rPr>
      </w:pPr>
    </w:p>
    <w:sectPr w:rsidR="0022332E" w:rsidRPr="0022332E" w:rsidSect="007C42C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845"/>
    <w:multiLevelType w:val="hybridMultilevel"/>
    <w:tmpl w:val="2F042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C328B8"/>
    <w:multiLevelType w:val="hybridMultilevel"/>
    <w:tmpl w:val="39C24BA4"/>
    <w:lvl w:ilvl="0" w:tplc="44329DB8">
      <w:start w:val="9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7E9"/>
    <w:multiLevelType w:val="hybridMultilevel"/>
    <w:tmpl w:val="A0B2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1938"/>
    <w:multiLevelType w:val="hybridMultilevel"/>
    <w:tmpl w:val="79A08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0DD2"/>
    <w:multiLevelType w:val="hybridMultilevel"/>
    <w:tmpl w:val="C6FAF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F81A52"/>
    <w:multiLevelType w:val="hybridMultilevel"/>
    <w:tmpl w:val="C4100C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8FD32F6"/>
    <w:multiLevelType w:val="hybridMultilevel"/>
    <w:tmpl w:val="9F120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BF478A"/>
    <w:multiLevelType w:val="hybridMultilevel"/>
    <w:tmpl w:val="227A0C06"/>
    <w:lvl w:ilvl="0" w:tplc="1A3CF82A">
      <w:start w:val="9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82635"/>
    <w:multiLevelType w:val="hybridMultilevel"/>
    <w:tmpl w:val="FB84BB82"/>
    <w:lvl w:ilvl="0" w:tplc="16C86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B3F2A6F"/>
    <w:multiLevelType w:val="hybridMultilevel"/>
    <w:tmpl w:val="C498B2BA"/>
    <w:lvl w:ilvl="0" w:tplc="B71A0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CB6475"/>
    <w:multiLevelType w:val="hybridMultilevel"/>
    <w:tmpl w:val="5C66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5CEB"/>
    <w:multiLevelType w:val="hybridMultilevel"/>
    <w:tmpl w:val="EFA2B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1D7A"/>
    <w:multiLevelType w:val="hybridMultilevel"/>
    <w:tmpl w:val="EBC6D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997084"/>
    <w:multiLevelType w:val="hybridMultilevel"/>
    <w:tmpl w:val="1ADCC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E5E39"/>
    <w:multiLevelType w:val="hybridMultilevel"/>
    <w:tmpl w:val="166E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C01142"/>
    <w:multiLevelType w:val="hybridMultilevel"/>
    <w:tmpl w:val="AA24C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B12C2"/>
    <w:multiLevelType w:val="hybridMultilevel"/>
    <w:tmpl w:val="6540D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B05045"/>
    <w:multiLevelType w:val="hybridMultilevel"/>
    <w:tmpl w:val="68481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E66B6"/>
    <w:multiLevelType w:val="hybridMultilevel"/>
    <w:tmpl w:val="234E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2435E"/>
    <w:multiLevelType w:val="hybridMultilevel"/>
    <w:tmpl w:val="51BE41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FDF59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57561219">
    <w:abstractNumId w:val="20"/>
  </w:num>
  <w:num w:numId="2" w16cid:durableId="1551115947">
    <w:abstractNumId w:val="9"/>
  </w:num>
  <w:num w:numId="3" w16cid:durableId="645623290">
    <w:abstractNumId w:val="16"/>
  </w:num>
  <w:num w:numId="4" w16cid:durableId="1423382201">
    <w:abstractNumId w:val="6"/>
  </w:num>
  <w:num w:numId="5" w16cid:durableId="2045592171">
    <w:abstractNumId w:val="19"/>
  </w:num>
  <w:num w:numId="6" w16cid:durableId="1257253589">
    <w:abstractNumId w:val="5"/>
  </w:num>
  <w:num w:numId="7" w16cid:durableId="1560439881">
    <w:abstractNumId w:val="0"/>
  </w:num>
  <w:num w:numId="8" w16cid:durableId="1774860949">
    <w:abstractNumId w:val="4"/>
  </w:num>
  <w:num w:numId="9" w16cid:durableId="504327532">
    <w:abstractNumId w:val="12"/>
  </w:num>
  <w:num w:numId="10" w16cid:durableId="192886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631838">
    <w:abstractNumId w:val="8"/>
  </w:num>
  <w:num w:numId="12" w16cid:durableId="874466104">
    <w:abstractNumId w:val="14"/>
  </w:num>
  <w:num w:numId="13" w16cid:durableId="2038967419">
    <w:abstractNumId w:val="17"/>
  </w:num>
  <w:num w:numId="14" w16cid:durableId="893661346">
    <w:abstractNumId w:val="1"/>
  </w:num>
  <w:num w:numId="15" w16cid:durableId="1913078404">
    <w:abstractNumId w:val="15"/>
  </w:num>
  <w:num w:numId="16" w16cid:durableId="266356996">
    <w:abstractNumId w:val="3"/>
  </w:num>
  <w:num w:numId="17" w16cid:durableId="1675574455">
    <w:abstractNumId w:val="7"/>
  </w:num>
  <w:num w:numId="18" w16cid:durableId="125200975">
    <w:abstractNumId w:val="2"/>
  </w:num>
  <w:num w:numId="19" w16cid:durableId="932668019">
    <w:abstractNumId w:val="10"/>
  </w:num>
  <w:num w:numId="20" w16cid:durableId="738483407">
    <w:abstractNumId w:val="13"/>
  </w:num>
  <w:num w:numId="21" w16cid:durableId="1066875222">
    <w:abstractNumId w:val="11"/>
  </w:num>
  <w:num w:numId="22" w16cid:durableId="1772584610">
    <w:abstractNumId w:val="18"/>
  </w:num>
  <w:num w:numId="23" w16cid:durableId="15958962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E"/>
    <w:rsid w:val="0022332E"/>
    <w:rsid w:val="003B0038"/>
    <w:rsid w:val="00566E38"/>
    <w:rsid w:val="007C42C0"/>
    <w:rsid w:val="00D012DD"/>
    <w:rsid w:val="00F8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3EEB"/>
  <w15:chartTrackingRefBased/>
  <w15:docId w15:val="{B2447E17-A96A-4AFB-B53D-EB9635C5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2332E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32E"/>
    <w:pPr>
      <w:keepNext/>
      <w:spacing w:after="0" w:line="215" w:lineRule="auto"/>
      <w:jc w:val="both"/>
      <w:outlineLvl w:val="1"/>
    </w:pPr>
    <w:rPr>
      <w:rFonts w:ascii="Arial Narrow" w:eastAsia="SimSun" w:hAnsi="Arial Narrow" w:cs="Arial Narrow"/>
      <w:b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332E"/>
    <w:pPr>
      <w:keepNext/>
      <w:widowControl w:val="0"/>
      <w:autoSpaceDE w:val="0"/>
      <w:autoSpaceDN w:val="0"/>
      <w:spacing w:after="0" w:line="240" w:lineRule="auto"/>
      <w:outlineLvl w:val="3"/>
    </w:pPr>
    <w:rPr>
      <w:rFonts w:ascii="TmsRmn" w:eastAsia="SimSun" w:hAnsi="TmsRmn" w:cs="TmsRm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332E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2332E"/>
    <w:rPr>
      <w:rFonts w:ascii="Arial Narrow" w:eastAsia="SimSun" w:hAnsi="Arial Narrow" w:cs="Arial Narrow"/>
      <w:b/>
      <w:bCs/>
      <w:i/>
      <w:iCs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2332E"/>
    <w:rPr>
      <w:rFonts w:ascii="TmsRmn" w:eastAsia="SimSun" w:hAnsi="TmsRmn" w:cs="TmsRm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2332E"/>
    <w:pPr>
      <w:spacing w:after="0" w:line="240" w:lineRule="auto"/>
      <w:ind w:left="720"/>
    </w:pPr>
    <w:rPr>
      <w:rFonts w:ascii="TmsRmn" w:eastAsia="Times New Roman" w:hAnsi="TmsRmn" w:cs="Times New Roman"/>
      <w:szCs w:val="24"/>
      <w:lang w:val="en-GB"/>
    </w:rPr>
  </w:style>
  <w:style w:type="character" w:styleId="Hyperlink">
    <w:name w:val="Hyperlink"/>
    <w:basedOn w:val="DefaultParagraphFont"/>
    <w:uiPriority w:val="99"/>
    <w:rsid w:val="0022332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2332E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msRmn" w:eastAsia="SimSun" w:hAnsi="TmsRmn" w:cs="TmsRm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332E"/>
    <w:rPr>
      <w:rFonts w:ascii="TmsRmn" w:eastAsia="SimSun" w:hAnsi="TmsRmn" w:cs="TmsRmn"/>
      <w:szCs w:val="24"/>
    </w:rPr>
  </w:style>
  <w:style w:type="character" w:styleId="Strong">
    <w:name w:val="Strong"/>
    <w:basedOn w:val="DefaultParagraphFont"/>
    <w:uiPriority w:val="99"/>
    <w:qFormat/>
    <w:rsid w:val="0022332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2332E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22332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msRmn" w:eastAsia="SimSun" w:hAnsi="TmsRmn" w:cs="TmsRm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332E"/>
    <w:rPr>
      <w:rFonts w:ascii="TmsRmn" w:eastAsia="SimSun" w:hAnsi="TmsRmn" w:cs="TmsRmn"/>
      <w:szCs w:val="24"/>
    </w:rPr>
  </w:style>
  <w:style w:type="character" w:customStyle="1" w:styleId="doi">
    <w:name w:val="doi"/>
    <w:basedOn w:val="DefaultParagraphFont"/>
    <w:rsid w:val="0022332E"/>
    <w:rPr>
      <w:rFonts w:cs="Times New Roman"/>
    </w:rPr>
  </w:style>
  <w:style w:type="character" w:customStyle="1" w:styleId="pagination">
    <w:name w:val="pagination"/>
    <w:basedOn w:val="DefaultParagraphFont"/>
    <w:rsid w:val="002233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32E"/>
    <w:pPr>
      <w:widowControl w:val="0"/>
      <w:autoSpaceDE w:val="0"/>
      <w:autoSpaceDN w:val="0"/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2E"/>
    <w:rPr>
      <w:rFonts w:ascii="Tahoma" w:eastAsia="SimSun" w:hAnsi="Tahoma" w:cs="Tahoma"/>
      <w:sz w:val="16"/>
      <w:szCs w:val="16"/>
    </w:rPr>
  </w:style>
  <w:style w:type="paragraph" w:styleId="NoSpacing">
    <w:name w:val="No Spacing"/>
    <w:aliases w:val="heading 1"/>
    <w:link w:val="NoSpacingChar"/>
    <w:uiPriority w:val="1"/>
    <w:qFormat/>
    <w:rsid w:val="0022332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2332E"/>
    <w:rPr>
      <w:color w:val="800080"/>
      <w:u w:val="single"/>
    </w:rPr>
  </w:style>
  <w:style w:type="paragraph" w:customStyle="1" w:styleId="Default">
    <w:name w:val="Default"/>
    <w:rsid w:val="0022332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332E"/>
    <w:rPr>
      <w:color w:val="605E5C"/>
      <w:shd w:val="clear" w:color="auto" w:fill="E1DFDD"/>
    </w:rPr>
  </w:style>
  <w:style w:type="character" w:customStyle="1" w:styleId="NoSpacingChar">
    <w:name w:val="No Spacing Char"/>
    <w:aliases w:val="heading 1 Char"/>
    <w:link w:val="NoSpacing"/>
    <w:uiPriority w:val="1"/>
    <w:locked/>
    <w:rsid w:val="0022332E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author/Alemu%2C+Ashenafi" TargetMode="External"/><Relationship Id="rId18" Type="http://schemas.openxmlformats.org/officeDocument/2006/relationships/hyperlink" Target="https://www.nature.com/articles/s41598-025-05552-6" TargetMode="External"/><Relationship Id="rId26" Type="http://schemas.openxmlformats.org/officeDocument/2006/relationships/hyperlink" Target="https://www.cambridge.org/core/search?filters%5BauthorTerms%5D=Samuel%20Kidane&amp;eventCode=SE-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s41598-025-05552-6" TargetMode="External"/><Relationship Id="rId34" Type="http://schemas.openxmlformats.org/officeDocument/2006/relationships/hyperlink" Target="http://www.springerlink.com/content/0049-4747/42/5/" TargetMode="External"/><Relationship Id="rId7" Type="http://schemas.openxmlformats.org/officeDocument/2006/relationships/hyperlink" Target="https://doi.org/10.5851/fl.2500024" TargetMode="External"/><Relationship Id="rId12" Type="http://schemas.openxmlformats.org/officeDocument/2006/relationships/hyperlink" Target="https://www.tandfonline.com/author/Thaimanot%2C+Tilahun" TargetMode="External"/><Relationship Id="rId17" Type="http://schemas.openxmlformats.org/officeDocument/2006/relationships/hyperlink" Target="https://www.nature.com/articles/s41598-025-05552-6" TargetMode="External"/><Relationship Id="rId25" Type="http://schemas.openxmlformats.org/officeDocument/2006/relationships/hyperlink" Target="https://www.cambridge.org/core/search?filters%5BauthorTerms%5D=Eshetu%20Wencheko&amp;eventCode=SE-AU" TargetMode="External"/><Relationship Id="rId33" Type="http://schemas.openxmlformats.org/officeDocument/2006/relationships/hyperlink" Target="https://www.cambridge.org/core/search?filters%5BauthorTerms%5D=Mogessie%20Ashenafi&amp;eventCode=SE-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s41598-025-05552-6" TargetMode="External"/><Relationship Id="rId20" Type="http://schemas.openxmlformats.org/officeDocument/2006/relationships/hyperlink" Target="https://www.nature.com/articles/s41598-025-05552-6" TargetMode="External"/><Relationship Id="rId29" Type="http://schemas.openxmlformats.org/officeDocument/2006/relationships/hyperlink" Target="https://www.cambridge.org/core/search?filters%5BauthorTerms%5D=Melkamu%20Tiruneh&amp;eventCode=SE-AU" TargetMode="External"/><Relationship Id="rId1" Type="http://schemas.openxmlformats.org/officeDocument/2006/relationships/numbering" Target="numbering.xml"/><Relationship Id="rId6" Type="http://schemas.openxmlformats.org/officeDocument/2006/relationships/hyperlink" Target="452" TargetMode="External"/><Relationship Id="rId11" Type="http://schemas.openxmlformats.org/officeDocument/2006/relationships/hyperlink" Target="https://www.tandfonline.com/author/Tesfaye+Beyene%2C+Getachew" TargetMode="External"/><Relationship Id="rId24" Type="http://schemas.openxmlformats.org/officeDocument/2006/relationships/hyperlink" Target="https://www.cambridge.org/core/search?filters%5BauthorTerms%5D=Zelalem%20Destaw&amp;eventCode=SE-AU" TargetMode="External"/><Relationship Id="rId32" Type="http://schemas.openxmlformats.org/officeDocument/2006/relationships/hyperlink" Target="https://www.cambridge.org/core/search?filters%5BauthorTerms%5D=Dilu%20Shaleka&amp;eventCode=SE-AU" TargetMode="External"/><Relationship Id="rId5" Type="http://schemas.openxmlformats.org/officeDocument/2006/relationships/hyperlink" Target="https://www.sciencedirect.com/journal/international-journal-of-food-microbiology" TargetMode="External"/><Relationship Id="rId15" Type="http://schemas.openxmlformats.org/officeDocument/2006/relationships/hyperlink" Target="https://www.nature.com/articles/s41598-025-05552-6" TargetMode="External"/><Relationship Id="rId23" Type="http://schemas.openxmlformats.org/officeDocument/2006/relationships/hyperlink" Target="https://doi.org/10.1177/10820132241251866" TargetMode="External"/><Relationship Id="rId28" Type="http://schemas.openxmlformats.org/officeDocument/2006/relationships/hyperlink" Target="https://www.cambridge.org/core/search?filters%5BauthorTerms%5D=Yohannes%20Challa&amp;eventCode=SE-A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andfonline.com/author/Feleke+Haile%2C+Aklilu" TargetMode="External"/><Relationship Id="rId19" Type="http://schemas.openxmlformats.org/officeDocument/2006/relationships/hyperlink" Target="https://www.nature.com/articles/s41598-025-05552-6" TargetMode="External"/><Relationship Id="rId31" Type="http://schemas.openxmlformats.org/officeDocument/2006/relationships/hyperlink" Target="https://www.cambridge.org/core/search?filters%5BauthorTerms%5D=Hanna%20Samson&amp;eventCode=SE-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author/Legesse%2C+Mengistu" TargetMode="External"/><Relationship Id="rId14" Type="http://schemas.openxmlformats.org/officeDocument/2006/relationships/hyperlink" Target="https://www.tandfonline.com/author/Ashenafi%2C+Mogessie" TargetMode="External"/><Relationship Id="rId22" Type="http://schemas.openxmlformats.org/officeDocument/2006/relationships/hyperlink" Target="https://doi.org/10.1007/s13197-025-06372-2" TargetMode="External"/><Relationship Id="rId27" Type="http://schemas.openxmlformats.org/officeDocument/2006/relationships/hyperlink" Target="https://www.cambridge.org/core/search?filters%5BauthorTerms%5D=Mulugeta%20Endale&amp;eventCode=SE-AU" TargetMode="External"/><Relationship Id="rId30" Type="http://schemas.openxmlformats.org/officeDocument/2006/relationships/hyperlink" Target="https://www.cambridge.org/core/search?filters%5BauthorTerms%5D=Meti%20Tamrat&amp;eventCode=SE-A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tandfonline.com/author/Mogessie%2C+He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4835</Words>
  <Characters>30659</Characters>
  <Application>Microsoft Office Word</Application>
  <DocSecurity>0</DocSecurity>
  <Lines>494</Lines>
  <Paragraphs>185</Paragraphs>
  <ScaleCrop>false</ScaleCrop>
  <Company/>
  <LinksUpToDate>false</LinksUpToDate>
  <CharactersWithSpaces>35309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Mogessie Ashenafi</dc:creator>
  <cp:keywords/>
  <dc:description/>
  <cp:lastModifiedBy>Mogessie Ashenafi</cp:lastModifiedBy>
  <cp:revision>3</cp:revision>
  <dcterms:created xsi:type="dcterms:W3CDTF">2022-12-01T14:12:00Z</dcterms:created>
  <dcterms:modified xsi:type="dcterms:W3CDTF">2026-06-10T13:14:00Z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206cedef-4310-4b1a-bfea-a84dc9a3fe25</vt:lpwstr>
  </property>
</Properties>
</file>